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F4AF8" w:rsidRPr="00812F23" w14:paraId="28F95AD8" w14:textId="77777777" w:rsidTr="00F64D6E">
        <w:trPr>
          <w:trHeight w:val="2646"/>
        </w:trPr>
        <w:tc>
          <w:tcPr>
            <w:tcW w:w="4530" w:type="dxa"/>
          </w:tcPr>
          <w:p w14:paraId="5EFCCB3E" w14:textId="77777777" w:rsidR="000F4AF8" w:rsidRPr="006C19CE" w:rsidRDefault="000F4AF8" w:rsidP="00F64D6E">
            <w:pPr>
              <w:shd w:val="clear" w:color="auto" w:fill="FFFFFF"/>
              <w:rPr>
                <w:rFonts w:eastAsia="Times New Roman"/>
                <w:bCs/>
              </w:rPr>
            </w:pPr>
            <w:r>
              <w:t xml:space="preserve">УДК 631.417.2 </w:t>
            </w:r>
          </w:p>
          <w:p w14:paraId="230DEECB" w14:textId="77777777" w:rsidR="000F4AF8" w:rsidRDefault="000F4AF8" w:rsidP="00F64D6E">
            <w:pPr>
              <w:shd w:val="clear" w:color="auto" w:fill="FFFFFF"/>
            </w:pPr>
          </w:p>
          <w:p w14:paraId="208CE665" w14:textId="76B3024A" w:rsidR="000F4AF8" w:rsidRDefault="00812F23" w:rsidP="00F64D6E">
            <w:pPr>
              <w:shd w:val="clear" w:color="auto" w:fill="FFFFFF"/>
            </w:pPr>
            <w:r w:rsidRPr="00812F23">
              <w:t xml:space="preserve">4.1.2. Селекция, семеноводство и биотехнология растений (биологические науки, </w:t>
            </w:r>
            <w:proofErr w:type="spellStart"/>
            <w:r w:rsidRPr="00812F23">
              <w:t>сельскохозяйственные</w:t>
            </w:r>
            <w:proofErr w:type="spellEnd"/>
            <w:r w:rsidRPr="00812F23">
              <w:t xml:space="preserve"> науки)</w:t>
            </w:r>
          </w:p>
          <w:p w14:paraId="4C6BBC54" w14:textId="77777777" w:rsidR="00812F23" w:rsidRPr="006C19CE" w:rsidRDefault="00812F23" w:rsidP="00F64D6E">
            <w:pPr>
              <w:shd w:val="clear" w:color="auto" w:fill="FFFFFF"/>
            </w:pPr>
          </w:p>
          <w:p w14:paraId="586F7C4B" w14:textId="77777777" w:rsidR="000F4AF8" w:rsidRPr="001A3020" w:rsidRDefault="000F4AF8" w:rsidP="00F64D6E">
            <w:pPr>
              <w:rPr>
                <w:b/>
              </w:rPr>
            </w:pPr>
            <w:r>
              <w:rPr>
                <w:b/>
              </w:rPr>
              <w:t>БАЛАНС ГУМУСА И ЭНЕРГЕТИЧЕСКИХ РЕСУРСОВ ПОЧВЫ ПОД ВЛИЯНИЕМ ОБРАБОТКИ И УДОБРЕНИЙ</w:t>
            </w:r>
          </w:p>
          <w:p w14:paraId="48002DA6" w14:textId="77777777" w:rsidR="000F4AF8" w:rsidRPr="006C19CE" w:rsidRDefault="000F4AF8" w:rsidP="00F64D6E">
            <w:pPr>
              <w:shd w:val="clear" w:color="auto" w:fill="FFFFFF"/>
              <w:rPr>
                <w:rFonts w:eastAsia="Times New Roman"/>
                <w:b/>
                <w:bCs/>
              </w:rPr>
            </w:pPr>
          </w:p>
          <w:p w14:paraId="49E4226E" w14:textId="77777777" w:rsidR="000F4AF8" w:rsidRPr="006C19CE" w:rsidRDefault="000F4AF8" w:rsidP="00F64D6E">
            <w:r w:rsidRPr="006C19CE">
              <w:t>Новиков Алексей Алексеевич</w:t>
            </w:r>
          </w:p>
          <w:p w14:paraId="5009A9BB" w14:textId="77777777" w:rsidR="000F4AF8" w:rsidRPr="006C19CE" w:rsidRDefault="000F4AF8" w:rsidP="00F64D6E">
            <w:r w:rsidRPr="006C19CE">
              <w:t>Доктор сельскохозяйственных наук, профессор</w:t>
            </w:r>
          </w:p>
          <w:p w14:paraId="1DC1479F" w14:textId="77777777" w:rsidR="000F4AF8" w:rsidRPr="006C19CE" w:rsidRDefault="000F4AF8" w:rsidP="00F64D6E">
            <w:pPr>
              <w:rPr>
                <w:lang w:val="en-US"/>
              </w:rPr>
            </w:pPr>
            <w:r w:rsidRPr="006C19CE">
              <w:rPr>
                <w:lang w:val="en-US"/>
              </w:rPr>
              <w:t xml:space="preserve">E-mail: al.al.novikov@gmail.com </w:t>
            </w:r>
          </w:p>
          <w:p w14:paraId="1AE56CB1" w14:textId="77777777" w:rsidR="000F4AF8" w:rsidRPr="006C19CE" w:rsidRDefault="000F4AF8" w:rsidP="00F64D6E">
            <w:r w:rsidRPr="006C19CE">
              <w:t xml:space="preserve">ORCID: 0000-0001-9013-2629 </w:t>
            </w:r>
            <w:r w:rsidRPr="006C19CE">
              <w:br/>
              <w:t>SPIN-код: 6421-5833</w:t>
            </w:r>
          </w:p>
          <w:p w14:paraId="5D342B2C" w14:textId="77777777" w:rsidR="000F4AF8" w:rsidRDefault="000F4AF8" w:rsidP="00F64D6E">
            <w:proofErr w:type="spellStart"/>
            <w:r w:rsidRPr="00612396">
              <w:rPr>
                <w:rStyle w:val="markedcontent"/>
                <w:i/>
              </w:rPr>
              <w:t>Новочеркасский</w:t>
            </w:r>
            <w:proofErr w:type="spellEnd"/>
            <w:r w:rsidRPr="00612396">
              <w:rPr>
                <w:rStyle w:val="markedcontent"/>
                <w:i/>
              </w:rPr>
              <w:t xml:space="preserve"> инженерно-мелиоративный институт имени А. К. </w:t>
            </w:r>
            <w:proofErr w:type="spellStart"/>
            <w:r w:rsidRPr="00612396">
              <w:rPr>
                <w:rStyle w:val="markedcontent"/>
                <w:i/>
              </w:rPr>
              <w:t>Кортунова</w:t>
            </w:r>
            <w:proofErr w:type="spellEnd"/>
            <w:r w:rsidRPr="00612396">
              <w:rPr>
                <w:rStyle w:val="markedcontent"/>
                <w:i/>
              </w:rPr>
              <w:t xml:space="preserve"> – филиал федерального государственного бюджетного образовательного учреждения высшего образования «Донской государственный аграрный университет» Россия, Ростовская область, Новочеркасск</w:t>
            </w:r>
            <w:r w:rsidRPr="00612396">
              <w:rPr>
                <w:i/>
              </w:rPr>
              <w:br/>
            </w:r>
          </w:p>
          <w:p w14:paraId="35691685" w14:textId="78A1EBE6" w:rsidR="000F4AF8" w:rsidRPr="00BD6F39" w:rsidRDefault="000F4AF8" w:rsidP="00F64D6E">
            <w:pPr>
              <w:pStyle w:val="BodyTextIndent2"/>
              <w:spacing w:line="240" w:lineRule="auto"/>
              <w:ind w:firstLine="0"/>
              <w:rPr>
                <w:color w:val="000000"/>
                <w:sz w:val="20"/>
                <w:szCs w:val="20"/>
              </w:rPr>
            </w:pPr>
            <w:r>
              <w:rPr>
                <w:color w:val="000000"/>
                <w:sz w:val="20"/>
                <w:szCs w:val="20"/>
              </w:rPr>
              <w:t>В статье представлены результаты исследований различных видов основной обработки почвы и минеральных удобрений по влиянию на баланс гумуса и энергетических ресурсов на почвах каштанового типа в комплексе с солонцами в полевом севообороте в условиях сухостепной зоны Нижнего Дона. Показано, что баланс</w:t>
            </w:r>
            <w:r w:rsidRPr="00BD6F39">
              <w:rPr>
                <w:color w:val="000000"/>
                <w:sz w:val="20"/>
                <w:szCs w:val="20"/>
              </w:rPr>
              <w:t xml:space="preserve"> гумуса в полевом севообороте каштановой почвы в комплексе с солонцами в независимости от различий технол</w:t>
            </w:r>
            <w:r>
              <w:rPr>
                <w:color w:val="000000"/>
                <w:sz w:val="20"/>
                <w:szCs w:val="20"/>
              </w:rPr>
              <w:t>огий</w:t>
            </w:r>
            <w:r w:rsidRPr="00BD6F39">
              <w:rPr>
                <w:color w:val="000000"/>
                <w:sz w:val="20"/>
                <w:szCs w:val="20"/>
              </w:rPr>
              <w:t xml:space="preserve"> способа основной обработки почвы </w:t>
            </w:r>
            <w:r>
              <w:rPr>
                <w:color w:val="000000"/>
                <w:sz w:val="20"/>
                <w:szCs w:val="20"/>
              </w:rPr>
              <w:t xml:space="preserve">без внесения минеральных удобрений имеет </w:t>
            </w:r>
            <w:r w:rsidRPr="00BD6F39">
              <w:rPr>
                <w:color w:val="000000"/>
                <w:sz w:val="20"/>
                <w:szCs w:val="20"/>
              </w:rPr>
              <w:t>отрицательные его значения</w:t>
            </w:r>
            <w:r w:rsidR="002302A5">
              <w:rPr>
                <w:color w:val="000000"/>
                <w:sz w:val="20"/>
                <w:szCs w:val="20"/>
              </w:rPr>
              <w:t xml:space="preserve"> – 1322-1372</w:t>
            </w:r>
            <w:r>
              <w:rPr>
                <w:color w:val="000000"/>
                <w:sz w:val="20"/>
                <w:szCs w:val="20"/>
              </w:rPr>
              <w:t xml:space="preserve"> кг</w:t>
            </w:r>
            <w:r w:rsidRPr="00BD6F39">
              <w:rPr>
                <w:color w:val="000000"/>
                <w:sz w:val="20"/>
                <w:szCs w:val="20"/>
              </w:rPr>
              <w:t>/</w:t>
            </w:r>
            <w:r>
              <w:rPr>
                <w:color w:val="000000"/>
                <w:sz w:val="20"/>
                <w:szCs w:val="20"/>
              </w:rPr>
              <w:t>га. В</w:t>
            </w:r>
            <w:r w:rsidRPr="00BD6F39">
              <w:rPr>
                <w:color w:val="000000"/>
                <w:sz w:val="20"/>
                <w:szCs w:val="20"/>
              </w:rPr>
              <w:t>несение азотных и фосфорных мин</w:t>
            </w:r>
            <w:r>
              <w:rPr>
                <w:color w:val="000000"/>
                <w:sz w:val="20"/>
                <w:szCs w:val="20"/>
              </w:rPr>
              <w:t>еральных удобрений не обеспечило без дефицитности баланса</w:t>
            </w:r>
            <w:r w:rsidRPr="00BD6F39">
              <w:rPr>
                <w:color w:val="000000"/>
                <w:sz w:val="20"/>
                <w:szCs w:val="20"/>
              </w:rPr>
              <w:t xml:space="preserve"> гумуса</w:t>
            </w:r>
            <w:r w:rsidR="00EA18D7">
              <w:rPr>
                <w:color w:val="000000"/>
                <w:sz w:val="20"/>
                <w:szCs w:val="20"/>
              </w:rPr>
              <w:t>, увеличив его до 1474-1558</w:t>
            </w:r>
            <w:r>
              <w:rPr>
                <w:color w:val="000000"/>
                <w:sz w:val="20"/>
                <w:szCs w:val="20"/>
              </w:rPr>
              <w:t xml:space="preserve"> кг</w:t>
            </w:r>
            <w:r w:rsidRPr="003B0C11">
              <w:rPr>
                <w:color w:val="000000"/>
                <w:sz w:val="20"/>
                <w:szCs w:val="20"/>
              </w:rPr>
              <w:t>/</w:t>
            </w:r>
            <w:r>
              <w:rPr>
                <w:color w:val="000000"/>
                <w:sz w:val="20"/>
                <w:szCs w:val="20"/>
              </w:rPr>
              <w:t>га</w:t>
            </w:r>
          </w:p>
          <w:p w14:paraId="1B91B67F" w14:textId="77777777" w:rsidR="000F4AF8" w:rsidRPr="00AC37AC" w:rsidRDefault="000F4AF8" w:rsidP="00F64D6E">
            <w:pPr>
              <w:pStyle w:val="BodyTextIndent2"/>
              <w:spacing w:line="240" w:lineRule="auto"/>
              <w:ind w:firstLine="0"/>
              <w:rPr>
                <w:color w:val="000000"/>
                <w:sz w:val="20"/>
                <w:szCs w:val="20"/>
              </w:rPr>
            </w:pPr>
          </w:p>
          <w:p w14:paraId="37F7AC03" w14:textId="77777777" w:rsidR="000F4AF8" w:rsidRDefault="000F4AF8" w:rsidP="00F64D6E">
            <w:r w:rsidRPr="004A59A2">
              <w:t>Ключевые слова:</w:t>
            </w:r>
            <w:r>
              <w:t xml:space="preserve"> ПЛОДОРОДИЕ, ГУМУС, БАЛАНС, СЕВООБОРОТ, УДОБРЕНИЕ, ОБРАБОТКА ПОЧВЫ, ЭНЕРГЕТИЧЕСКИЕ РЕСУРСЫ</w:t>
            </w:r>
          </w:p>
          <w:p w14:paraId="055ADFAF" w14:textId="77777777" w:rsidR="00643378" w:rsidRDefault="00643378" w:rsidP="00F64D6E"/>
          <w:p w14:paraId="32F03722" w14:textId="675822AC" w:rsidR="00643378" w:rsidRPr="00D674E0" w:rsidRDefault="00550D0A" w:rsidP="00F64D6E">
            <w:hyperlink r:id="rId8" w:history="1">
              <w:r w:rsidR="00643378" w:rsidRPr="00440FA3">
                <w:rPr>
                  <w:rStyle w:val="Hyperlink"/>
                </w:rPr>
                <w:t>http://dx.doi.org/10.21515/1990-4665-18</w:t>
              </w:r>
              <w:r w:rsidR="00643378" w:rsidRPr="00440FA3">
                <w:rPr>
                  <w:rStyle w:val="Hyperlink"/>
                  <w:lang w:val="en-US"/>
                </w:rPr>
                <w:t>6</w:t>
              </w:r>
              <w:r w:rsidR="00643378" w:rsidRPr="00440FA3">
                <w:rPr>
                  <w:rStyle w:val="Hyperlink"/>
                </w:rPr>
                <w:t>-0</w:t>
              </w:r>
              <w:r w:rsidR="00643378" w:rsidRPr="00440FA3">
                <w:rPr>
                  <w:rStyle w:val="Hyperlink"/>
                  <w:lang w:val="en-US"/>
                </w:rPr>
                <w:t>1</w:t>
              </w:r>
              <w:r w:rsidR="00643378" w:rsidRPr="00440FA3">
                <w:rPr>
                  <w:rStyle w:val="Hyperlink"/>
                </w:rPr>
                <w:t>0</w:t>
              </w:r>
            </w:hyperlink>
            <w:r w:rsidR="00643378">
              <w:rPr>
                <w:lang w:val="en-US"/>
              </w:rPr>
              <w:t xml:space="preserve">   </w:t>
            </w:r>
            <w:r w:rsidR="00643378">
              <w:rPr>
                <w:rStyle w:val="Hyperlink"/>
                <w:lang w:val="en-US"/>
              </w:rPr>
              <w:t xml:space="preserve"> </w:t>
            </w:r>
            <w:r w:rsidR="00643378" w:rsidRPr="00981222">
              <w:rPr>
                <w:lang w:val="en-US"/>
              </w:rPr>
              <w:t xml:space="preserve"> </w:t>
            </w:r>
            <w:r w:rsidR="00643378" w:rsidRPr="00981222">
              <w:rPr>
                <w:rStyle w:val="Hyperlink"/>
                <w:lang w:val="en-US"/>
              </w:rPr>
              <w:t xml:space="preserve"> </w:t>
            </w:r>
          </w:p>
        </w:tc>
        <w:tc>
          <w:tcPr>
            <w:tcW w:w="4530" w:type="dxa"/>
          </w:tcPr>
          <w:p w14:paraId="447FE001" w14:textId="77777777" w:rsidR="000F4AF8" w:rsidRDefault="000F4AF8" w:rsidP="00F64D6E">
            <w:pPr>
              <w:rPr>
                <w:lang w:val="en-US"/>
              </w:rPr>
            </w:pPr>
            <w:r>
              <w:rPr>
                <w:lang w:val="en-US"/>
              </w:rPr>
              <w:t xml:space="preserve">UDC </w:t>
            </w:r>
            <w:r w:rsidRPr="009C2C93">
              <w:rPr>
                <w:lang w:val="en-US"/>
              </w:rPr>
              <w:t>631.</w:t>
            </w:r>
            <w:r w:rsidRPr="00721E1A">
              <w:rPr>
                <w:lang w:val="en-US"/>
              </w:rPr>
              <w:t>417.2</w:t>
            </w:r>
            <w:r>
              <w:rPr>
                <w:lang w:val="en-US"/>
              </w:rPr>
              <w:t xml:space="preserve"> </w:t>
            </w:r>
            <w:r w:rsidRPr="001F369E">
              <w:rPr>
                <w:lang w:val="en-US"/>
              </w:rPr>
              <w:t xml:space="preserve"> </w:t>
            </w:r>
            <w:r w:rsidRPr="001F369E">
              <w:rPr>
                <w:lang w:val="en-US"/>
              </w:rPr>
              <w:br/>
            </w:r>
          </w:p>
          <w:p w14:paraId="2C892897" w14:textId="56FDF333" w:rsidR="000F4AF8" w:rsidRDefault="00812F23" w:rsidP="00F64D6E">
            <w:pPr>
              <w:rPr>
                <w:lang w:val="en-US"/>
              </w:rPr>
            </w:pPr>
            <w:r w:rsidRPr="00812F23">
              <w:rPr>
                <w:lang w:val="en-US"/>
              </w:rPr>
              <w:t>4.1.2. Plant breeding, seed production and biotechnology (biological sciences, agricultural sciences)</w:t>
            </w:r>
          </w:p>
          <w:p w14:paraId="6767D6D3" w14:textId="77777777" w:rsidR="00812F23" w:rsidRDefault="00812F23" w:rsidP="00F64D6E">
            <w:pPr>
              <w:rPr>
                <w:lang w:val="en-US"/>
              </w:rPr>
            </w:pPr>
          </w:p>
          <w:p w14:paraId="24E701F2" w14:textId="77777777" w:rsidR="000F4AF8" w:rsidRPr="005B1A19" w:rsidRDefault="000F4AF8" w:rsidP="00F64D6E">
            <w:pPr>
              <w:rPr>
                <w:b/>
                <w:lang w:val="en-US"/>
              </w:rPr>
            </w:pPr>
            <w:r w:rsidRPr="005B1A19">
              <w:rPr>
                <w:b/>
                <w:lang w:val="en-US"/>
              </w:rPr>
              <w:t>BALANCE OF HUMUS AND SOIL ENERGY RESOURCES UNDER THE INFLUENCE OF TREATMENT AND FERTILIZERS</w:t>
            </w:r>
          </w:p>
          <w:p w14:paraId="4D4279A1" w14:textId="77777777" w:rsidR="000F4AF8" w:rsidRDefault="000F4AF8" w:rsidP="00F64D6E">
            <w:pPr>
              <w:rPr>
                <w:lang w:val="en-US"/>
              </w:rPr>
            </w:pPr>
          </w:p>
          <w:p w14:paraId="0A40F1BB" w14:textId="77777777" w:rsidR="000F4AF8" w:rsidRDefault="000F4AF8" w:rsidP="00F64D6E">
            <w:pPr>
              <w:rPr>
                <w:rStyle w:val="markedcontent"/>
                <w:lang w:val="en-US"/>
              </w:rPr>
            </w:pPr>
            <w:r w:rsidRPr="001E6964">
              <w:rPr>
                <w:rStyle w:val="markedcontent"/>
                <w:lang w:val="en-US"/>
              </w:rPr>
              <w:t xml:space="preserve">Novikov Aleksey </w:t>
            </w:r>
            <w:proofErr w:type="spellStart"/>
            <w:r w:rsidRPr="001E6964">
              <w:rPr>
                <w:rStyle w:val="markedcontent"/>
                <w:lang w:val="en-US"/>
              </w:rPr>
              <w:t>Alekseyevich</w:t>
            </w:r>
            <w:proofErr w:type="spellEnd"/>
            <w:r w:rsidRPr="001E6964">
              <w:rPr>
                <w:rStyle w:val="markedcontent"/>
                <w:lang w:val="en-US"/>
              </w:rPr>
              <w:t xml:space="preserve"> </w:t>
            </w:r>
            <w:r w:rsidRPr="001E6964">
              <w:rPr>
                <w:lang w:val="en-US"/>
              </w:rPr>
              <w:br/>
            </w:r>
            <w:r w:rsidRPr="001E6964">
              <w:rPr>
                <w:rStyle w:val="markedcontent"/>
                <w:lang w:val="en-US"/>
              </w:rPr>
              <w:t>Doctor of Agricultural Sciences</w:t>
            </w:r>
            <w:r>
              <w:rPr>
                <w:rStyle w:val="markedcontent"/>
                <w:lang w:val="en-US"/>
              </w:rPr>
              <w:t>,</w:t>
            </w:r>
            <w:r w:rsidRPr="001E6964">
              <w:rPr>
                <w:rStyle w:val="markedcontent"/>
                <w:lang w:val="en-US"/>
              </w:rPr>
              <w:t xml:space="preserve"> Professor</w:t>
            </w:r>
          </w:p>
          <w:p w14:paraId="7886370C" w14:textId="77777777" w:rsidR="000F4AF8" w:rsidRDefault="000F4AF8" w:rsidP="00F64D6E">
            <w:pPr>
              <w:rPr>
                <w:lang w:val="en-US"/>
              </w:rPr>
            </w:pPr>
            <w:r w:rsidRPr="001E6964">
              <w:rPr>
                <w:rStyle w:val="markedcontent"/>
                <w:lang w:val="en-US"/>
              </w:rPr>
              <w:t>E-mail: al.al.novikov@gmail.com</w:t>
            </w:r>
          </w:p>
          <w:p w14:paraId="60318ECD" w14:textId="3DC98FE4" w:rsidR="000F4AF8" w:rsidRPr="00323998" w:rsidRDefault="000F4AF8" w:rsidP="00F64D6E">
            <w:pPr>
              <w:rPr>
                <w:i/>
                <w:lang w:val="en-US"/>
              </w:rPr>
            </w:pPr>
            <w:r>
              <w:rPr>
                <w:lang w:val="en-US"/>
              </w:rPr>
              <w:t>ORCID: 0000-0001-9013-2629</w:t>
            </w:r>
            <w:r w:rsidRPr="001E6964">
              <w:rPr>
                <w:lang w:val="en-US"/>
              </w:rPr>
              <w:t xml:space="preserve"> </w:t>
            </w:r>
            <w:r w:rsidRPr="001E6964">
              <w:rPr>
                <w:lang w:val="en-US"/>
              </w:rPr>
              <w:br/>
              <w:t>RSCI SPIN-code:</w:t>
            </w:r>
            <w:r w:rsidRPr="001E6964">
              <w:rPr>
                <w:rStyle w:val="markedcontent"/>
                <w:lang w:val="en-US"/>
              </w:rPr>
              <w:t xml:space="preserve"> 6421-5833</w:t>
            </w:r>
            <w:r w:rsidRPr="001E6964">
              <w:rPr>
                <w:lang w:val="en-US"/>
              </w:rPr>
              <w:br/>
            </w:r>
            <w:r w:rsidRPr="00323998">
              <w:rPr>
                <w:i/>
                <w:lang w:val="en-US"/>
              </w:rPr>
              <w:t>Novocherkassk Engineering and Meliorative</w:t>
            </w:r>
          </w:p>
          <w:p w14:paraId="684049F4" w14:textId="77777777" w:rsidR="000F4AF8" w:rsidRPr="00323998" w:rsidRDefault="000F4AF8" w:rsidP="00F64D6E">
            <w:pPr>
              <w:rPr>
                <w:i/>
                <w:lang w:val="en-US"/>
              </w:rPr>
            </w:pPr>
            <w:r w:rsidRPr="00323998">
              <w:rPr>
                <w:i/>
                <w:lang w:val="en-US"/>
              </w:rPr>
              <w:t xml:space="preserve">Institute named after A. K. </w:t>
            </w:r>
            <w:proofErr w:type="spellStart"/>
            <w:r w:rsidRPr="00323998">
              <w:rPr>
                <w:i/>
                <w:lang w:val="en-US"/>
              </w:rPr>
              <w:t>Kortunov</w:t>
            </w:r>
            <w:proofErr w:type="spellEnd"/>
            <w:r w:rsidRPr="00323998">
              <w:rPr>
                <w:i/>
                <w:lang w:val="en-US"/>
              </w:rPr>
              <w:t xml:space="preserve"> – a branch</w:t>
            </w:r>
          </w:p>
          <w:p w14:paraId="0561FCAC" w14:textId="77777777" w:rsidR="000F4AF8" w:rsidRPr="00323998" w:rsidRDefault="000F4AF8" w:rsidP="00F64D6E">
            <w:pPr>
              <w:rPr>
                <w:i/>
                <w:lang w:val="en-US"/>
              </w:rPr>
            </w:pPr>
            <w:r w:rsidRPr="00323998">
              <w:rPr>
                <w:i/>
                <w:lang w:val="en-US"/>
              </w:rPr>
              <w:t>of the federal government budget Institution of</w:t>
            </w:r>
          </w:p>
          <w:p w14:paraId="1B26FC99" w14:textId="77777777" w:rsidR="000F4AF8" w:rsidRPr="00323998" w:rsidRDefault="000F4AF8" w:rsidP="00F64D6E">
            <w:pPr>
              <w:rPr>
                <w:i/>
                <w:lang w:val="en-US"/>
              </w:rPr>
            </w:pPr>
            <w:r w:rsidRPr="00323998">
              <w:rPr>
                <w:i/>
                <w:lang w:val="en-US"/>
              </w:rPr>
              <w:t>Higher Education «Don State Agrarian</w:t>
            </w:r>
          </w:p>
          <w:p w14:paraId="41B53034" w14:textId="77777777" w:rsidR="000F4AF8" w:rsidRPr="00323998" w:rsidRDefault="000F4AF8" w:rsidP="00F64D6E">
            <w:pPr>
              <w:rPr>
                <w:i/>
                <w:lang w:val="en-US"/>
              </w:rPr>
            </w:pPr>
            <w:r w:rsidRPr="00323998">
              <w:rPr>
                <w:i/>
                <w:lang w:val="en-US"/>
              </w:rPr>
              <w:t>University» Russia, Rostov region,</w:t>
            </w:r>
          </w:p>
          <w:p w14:paraId="5F0724B0" w14:textId="77777777" w:rsidR="000F4AF8" w:rsidRPr="00323998" w:rsidRDefault="000F4AF8" w:rsidP="00F64D6E">
            <w:pPr>
              <w:rPr>
                <w:i/>
                <w:lang w:val="en-US"/>
              </w:rPr>
            </w:pPr>
            <w:r w:rsidRPr="00323998">
              <w:rPr>
                <w:i/>
                <w:lang w:val="en-US"/>
              </w:rPr>
              <w:t>Novocherkassk</w:t>
            </w:r>
          </w:p>
          <w:p w14:paraId="3017600F" w14:textId="77777777" w:rsidR="000F4AF8" w:rsidRDefault="000F4AF8" w:rsidP="00F64D6E">
            <w:pPr>
              <w:rPr>
                <w:lang w:val="en-US"/>
              </w:rPr>
            </w:pPr>
          </w:p>
          <w:p w14:paraId="0BCCFD6A" w14:textId="77777777" w:rsidR="000F4AF8" w:rsidRPr="00B70447" w:rsidRDefault="000F4AF8" w:rsidP="00F64D6E">
            <w:pPr>
              <w:pStyle w:val="NormalWeb"/>
              <w:spacing w:after="0" w:afterAutospacing="0" w:line="240" w:lineRule="atLeast"/>
              <w:rPr>
                <w:color w:val="000000"/>
                <w:sz w:val="20"/>
                <w:szCs w:val="20"/>
                <w:lang w:val="en-US"/>
              </w:rPr>
            </w:pPr>
            <w:r w:rsidRPr="00B70447">
              <w:rPr>
                <w:color w:val="000000"/>
                <w:sz w:val="20"/>
                <w:szCs w:val="20"/>
                <w:lang w:val="en-US"/>
              </w:rPr>
              <w:t xml:space="preserve">The article presents the results of studies of various types of basic tillage and mineral fertilizers on the effect on the balance of humus and energy resources on chestnut soils in combination with solonetz in the field crop rotation in the </w:t>
            </w:r>
            <w:r w:rsidRPr="00B70447">
              <w:rPr>
                <w:sz w:val="20"/>
                <w:szCs w:val="20"/>
                <w:lang w:val="en-US"/>
              </w:rPr>
              <w:t>conditions</w:t>
            </w:r>
            <w:r w:rsidRPr="00B70447">
              <w:rPr>
                <w:color w:val="000000"/>
                <w:sz w:val="20"/>
                <w:szCs w:val="20"/>
                <w:lang w:val="en-US"/>
              </w:rPr>
              <w:t xml:space="preserve"> </w:t>
            </w:r>
            <w:r w:rsidRPr="00B70447">
              <w:rPr>
                <w:sz w:val="20"/>
                <w:szCs w:val="20"/>
                <w:lang w:val="en-US"/>
              </w:rPr>
              <w:t>of</w:t>
            </w:r>
            <w:r w:rsidRPr="00B70447">
              <w:rPr>
                <w:color w:val="000000"/>
                <w:sz w:val="20"/>
                <w:szCs w:val="20"/>
                <w:lang w:val="en-US"/>
              </w:rPr>
              <w:t xml:space="preserve"> the dry-steppe zone of the Lower Don. It is shown that the humus balance in the field crop rotation of chestnut soil in combination with solonetz, regardless of the differences in the technologies of the main tillage method without applying mineral fertilizers,</w:t>
            </w:r>
            <w:r w:rsidR="002302A5">
              <w:rPr>
                <w:color w:val="000000"/>
                <w:sz w:val="20"/>
                <w:szCs w:val="20"/>
                <w:lang w:val="en-US"/>
              </w:rPr>
              <w:t xml:space="preserve"> has negative values – 1322-1372</w:t>
            </w:r>
            <w:r w:rsidRPr="00B70447">
              <w:rPr>
                <w:color w:val="000000"/>
                <w:sz w:val="20"/>
                <w:szCs w:val="20"/>
                <w:lang w:val="en-US"/>
              </w:rPr>
              <w:t xml:space="preserve"> kg/ha. The introduction of nitrogen and phosphorous mineral fertilizers did not ensure a deficit-free humus bal</w:t>
            </w:r>
            <w:r w:rsidR="00EA18D7">
              <w:rPr>
                <w:color w:val="000000"/>
                <w:sz w:val="20"/>
                <w:szCs w:val="20"/>
                <w:lang w:val="en-US"/>
              </w:rPr>
              <w:t>ance, increasing it to 1474-1558</w:t>
            </w:r>
            <w:r w:rsidRPr="00B70447">
              <w:rPr>
                <w:color w:val="000000"/>
                <w:sz w:val="20"/>
                <w:szCs w:val="20"/>
                <w:lang w:val="en-US"/>
              </w:rPr>
              <w:t xml:space="preserve"> kg / ha.</w:t>
            </w:r>
          </w:p>
          <w:p w14:paraId="52227671" w14:textId="77777777" w:rsidR="000F4AF8" w:rsidRDefault="000F4AF8" w:rsidP="00F64D6E">
            <w:pPr>
              <w:spacing w:line="120" w:lineRule="auto"/>
              <w:rPr>
                <w:lang w:val="en-US"/>
              </w:rPr>
            </w:pPr>
          </w:p>
          <w:p w14:paraId="0F26A9F7" w14:textId="77777777" w:rsidR="000F4AF8" w:rsidRDefault="000F4AF8" w:rsidP="00F64D6E">
            <w:pPr>
              <w:rPr>
                <w:lang w:val="en-US"/>
              </w:rPr>
            </w:pPr>
          </w:p>
          <w:p w14:paraId="59532532" w14:textId="77777777" w:rsidR="00EF79AB" w:rsidRPr="00EF79AB" w:rsidRDefault="00EF79AB" w:rsidP="00F64D6E">
            <w:pPr>
              <w:rPr>
                <w:lang w:val="en-US"/>
              </w:rPr>
            </w:pPr>
          </w:p>
          <w:p w14:paraId="65C6DF68" w14:textId="77777777" w:rsidR="000F4AF8" w:rsidRDefault="000F4AF8" w:rsidP="00F64D6E">
            <w:pPr>
              <w:rPr>
                <w:lang w:val="en-US"/>
              </w:rPr>
            </w:pPr>
            <w:r w:rsidRPr="000B5651">
              <w:rPr>
                <w:lang w:val="en-US"/>
              </w:rPr>
              <w:t xml:space="preserve">Keywords: </w:t>
            </w:r>
            <w:r w:rsidRPr="003B0C11">
              <w:rPr>
                <w:lang w:val="en-US"/>
              </w:rPr>
              <w:t>FERTILITY, HUMUS, BALANCE, CROP ROTATION, FERTIL</w:t>
            </w:r>
            <w:r>
              <w:rPr>
                <w:lang w:val="en-US"/>
              </w:rPr>
              <w:t>IZER, TILLAGE, ENERGY RESOURCES</w:t>
            </w:r>
          </w:p>
          <w:p w14:paraId="1975765F" w14:textId="77777777" w:rsidR="000F4AF8" w:rsidRDefault="000F4AF8" w:rsidP="00F64D6E">
            <w:pPr>
              <w:rPr>
                <w:lang w:val="en-US"/>
              </w:rPr>
            </w:pPr>
          </w:p>
          <w:p w14:paraId="4A4AC8F8" w14:textId="77777777" w:rsidR="000F4AF8" w:rsidRDefault="000F4AF8" w:rsidP="00F64D6E">
            <w:pPr>
              <w:ind w:firstLine="708"/>
              <w:rPr>
                <w:rFonts w:eastAsia="Times New Roman"/>
                <w:bCs/>
                <w:lang w:val="en-US"/>
              </w:rPr>
            </w:pPr>
          </w:p>
          <w:p w14:paraId="320C9D3F" w14:textId="77777777" w:rsidR="000040F7" w:rsidRPr="00D745D8" w:rsidRDefault="000040F7" w:rsidP="00F64D6E">
            <w:pPr>
              <w:ind w:firstLine="708"/>
              <w:rPr>
                <w:rFonts w:eastAsia="Times New Roman"/>
                <w:bCs/>
                <w:lang w:val="en-US"/>
              </w:rPr>
            </w:pPr>
          </w:p>
        </w:tc>
      </w:tr>
    </w:tbl>
    <w:p w14:paraId="485346A2" w14:textId="77777777" w:rsidR="00643378" w:rsidRDefault="00643378" w:rsidP="001A3020">
      <w:pPr>
        <w:spacing w:line="360" w:lineRule="auto"/>
        <w:ind w:firstLine="709"/>
        <w:jc w:val="both"/>
        <w:rPr>
          <w:b/>
          <w:sz w:val="28"/>
          <w:szCs w:val="28"/>
          <w:lang w:val="en-US"/>
        </w:rPr>
      </w:pPr>
    </w:p>
    <w:p w14:paraId="011EEBF6" w14:textId="3B3701F7" w:rsidR="00D5341E" w:rsidRPr="005B1A19" w:rsidRDefault="00DF0DF9" w:rsidP="001A3020">
      <w:pPr>
        <w:spacing w:line="360" w:lineRule="auto"/>
        <w:ind w:firstLine="709"/>
        <w:jc w:val="both"/>
        <w:rPr>
          <w:sz w:val="28"/>
          <w:szCs w:val="28"/>
          <w:lang w:val="en-US"/>
        </w:rPr>
      </w:pPr>
      <w:r w:rsidRPr="005B1A19">
        <w:rPr>
          <w:b/>
          <w:sz w:val="28"/>
          <w:szCs w:val="28"/>
          <w:lang w:val="en-US"/>
        </w:rPr>
        <w:t>Introduction.</w:t>
      </w:r>
      <w:r w:rsidR="009F4527">
        <w:rPr>
          <w:b/>
          <w:sz w:val="28"/>
          <w:szCs w:val="28"/>
          <w:lang w:val="en-US"/>
        </w:rPr>
        <w:t xml:space="preserve"> </w:t>
      </w:r>
      <w:r w:rsidRPr="005B1A19">
        <w:rPr>
          <w:sz w:val="28"/>
          <w:szCs w:val="28"/>
          <w:lang w:val="en-US"/>
        </w:rPr>
        <w:t>Efficient agricultural production involves ensuring high and sustainable yields while increasing soil fertility [1]. The constantly growing energy saturation of agricultural production and crop yields contribute to the alienation of a significant amount of energy from the soil than it is formed [1].</w:t>
      </w:r>
    </w:p>
    <w:p w14:paraId="1A4EE787" w14:textId="77777777" w:rsidR="008C4CA4" w:rsidRPr="005B1A19" w:rsidRDefault="008C4CA4" w:rsidP="001A3020">
      <w:pPr>
        <w:spacing w:line="360" w:lineRule="auto"/>
        <w:ind w:firstLine="709"/>
        <w:jc w:val="both"/>
        <w:rPr>
          <w:sz w:val="28"/>
          <w:szCs w:val="28"/>
          <w:lang w:val="en-US"/>
        </w:rPr>
      </w:pPr>
      <w:r w:rsidRPr="005B1A19">
        <w:rPr>
          <w:sz w:val="28"/>
          <w:szCs w:val="28"/>
          <w:lang w:val="en-US"/>
        </w:rPr>
        <w:t>Therefore, a negative balance of humus and mineral nutrition elements is observed almost everywhere [1].</w:t>
      </w:r>
    </w:p>
    <w:p w14:paraId="6014F17F" w14:textId="77777777" w:rsidR="001A3020" w:rsidRPr="005B1A19" w:rsidRDefault="007378FC" w:rsidP="001A3020">
      <w:pPr>
        <w:spacing w:line="360" w:lineRule="auto"/>
        <w:ind w:firstLine="709"/>
        <w:jc w:val="both"/>
        <w:rPr>
          <w:sz w:val="28"/>
          <w:szCs w:val="28"/>
          <w:lang w:val="en-US"/>
        </w:rPr>
      </w:pPr>
      <w:r w:rsidRPr="005B1A19">
        <w:rPr>
          <w:sz w:val="28"/>
          <w:szCs w:val="28"/>
          <w:lang w:val="en-US"/>
        </w:rPr>
        <w:lastRenderedPageBreak/>
        <w:t>It should be noted that this problem manifests itself not only on chernozems, which are the main arable fund, but also on chestnut soils.</w:t>
      </w:r>
    </w:p>
    <w:p w14:paraId="1E81771C" w14:textId="77777777" w:rsidR="001A3020" w:rsidRPr="005B1A19" w:rsidRDefault="007378FC" w:rsidP="001A3020">
      <w:pPr>
        <w:spacing w:line="360" w:lineRule="auto"/>
        <w:ind w:firstLine="709"/>
        <w:jc w:val="both"/>
        <w:rPr>
          <w:sz w:val="28"/>
          <w:szCs w:val="28"/>
          <w:lang w:val="en-US"/>
        </w:rPr>
      </w:pPr>
      <w:r w:rsidRPr="005B1A19">
        <w:rPr>
          <w:sz w:val="28"/>
          <w:szCs w:val="28"/>
          <w:lang w:val="en-US"/>
        </w:rPr>
        <w:t>The basis for the development of our research was the development of methods that prevent degradation processes, which are based on research in the dry steppe zone of the Lower Don.</w:t>
      </w:r>
    </w:p>
    <w:p w14:paraId="67C3206C" w14:textId="77777777" w:rsidR="00A6080E" w:rsidRPr="005B1A19" w:rsidRDefault="005B1A19" w:rsidP="00A6080E">
      <w:pPr>
        <w:pStyle w:val="BodyTextIndent2"/>
        <w:ind w:firstLine="709"/>
        <w:jc w:val="both"/>
        <w:rPr>
          <w:color w:val="000000"/>
          <w:szCs w:val="28"/>
          <w:lang w:val="en-US"/>
        </w:rPr>
      </w:pPr>
      <w:r>
        <w:rPr>
          <w:b/>
          <w:color w:val="000000"/>
          <w:szCs w:val="28"/>
        </w:rPr>
        <w:t>С</w:t>
      </w:r>
      <w:proofErr w:type="spellStart"/>
      <w:r w:rsidR="000908A0" w:rsidRPr="005B1A19">
        <w:rPr>
          <w:b/>
          <w:color w:val="000000"/>
          <w:szCs w:val="28"/>
          <w:lang w:val="en-US"/>
        </w:rPr>
        <w:t>onditions</w:t>
      </w:r>
      <w:proofErr w:type="spellEnd"/>
      <w:r w:rsidR="000908A0" w:rsidRPr="005B1A19">
        <w:rPr>
          <w:b/>
          <w:color w:val="000000"/>
          <w:szCs w:val="28"/>
          <w:lang w:val="en-US"/>
        </w:rPr>
        <w:t xml:space="preserve"> and methods.</w:t>
      </w:r>
      <w:r w:rsidR="007E3777" w:rsidRPr="005B1A19">
        <w:rPr>
          <w:color w:val="000000"/>
          <w:spacing w:val="20"/>
          <w:szCs w:val="28"/>
          <w:lang w:val="en-US"/>
        </w:rPr>
        <w:t xml:space="preserve"> </w:t>
      </w:r>
      <w:r w:rsidR="00460B8F" w:rsidRPr="005B1A19">
        <w:rPr>
          <w:color w:val="000000"/>
          <w:szCs w:val="28"/>
          <w:lang w:val="en-US"/>
        </w:rPr>
        <w:t>The study area is characterized by a pronounced continentality and low moisture availability. Hydrothermal coefficient - 0.5-0.7.</w:t>
      </w:r>
    </w:p>
    <w:p w14:paraId="43BFB25D" w14:textId="77777777" w:rsidR="00FB688F" w:rsidRPr="005B1A19" w:rsidRDefault="00FB688F" w:rsidP="00A6080E">
      <w:pPr>
        <w:pStyle w:val="BodyTextIndent2"/>
        <w:ind w:firstLine="709"/>
        <w:jc w:val="both"/>
        <w:rPr>
          <w:color w:val="000000"/>
          <w:szCs w:val="28"/>
          <w:lang w:val="en-US"/>
        </w:rPr>
      </w:pPr>
      <w:r w:rsidRPr="005B1A19">
        <w:rPr>
          <w:color w:val="000000"/>
          <w:szCs w:val="28"/>
          <w:lang w:val="en-US"/>
        </w:rPr>
        <w:t xml:space="preserve">The soil cover is mainly represented by chestnut soils, where </w:t>
      </w:r>
      <w:proofErr w:type="spellStart"/>
      <w:r w:rsidRPr="005B1A19">
        <w:rPr>
          <w:color w:val="000000"/>
          <w:szCs w:val="28"/>
          <w:lang w:val="en-US"/>
        </w:rPr>
        <w:t>solonetzic</w:t>
      </w:r>
      <w:proofErr w:type="spellEnd"/>
      <w:r w:rsidRPr="005B1A19">
        <w:rPr>
          <w:color w:val="000000"/>
          <w:szCs w:val="28"/>
          <w:lang w:val="en-US"/>
        </w:rPr>
        <w:t xml:space="preserve"> spots account for from 5-7 to 40-50%. Of the absorbed bases in horizon A, Ca prevails in horizon B - sodium 15-20 and magnesium - 40-46% of the exchange capacity.</w:t>
      </w:r>
    </w:p>
    <w:p w14:paraId="2C2A7F8A" w14:textId="77777777" w:rsidR="00A2777E" w:rsidRPr="005B1A19" w:rsidRDefault="00FB688F" w:rsidP="00272AB6">
      <w:pPr>
        <w:pStyle w:val="BodyTextIndent2"/>
        <w:ind w:firstLine="709"/>
        <w:jc w:val="both"/>
        <w:rPr>
          <w:color w:val="000000"/>
          <w:szCs w:val="28"/>
          <w:lang w:val="en-US"/>
        </w:rPr>
      </w:pPr>
      <w:r w:rsidRPr="005B1A19">
        <w:rPr>
          <w:color w:val="000000"/>
          <w:szCs w:val="28"/>
          <w:lang w:val="en-US"/>
        </w:rPr>
        <w:t>These soils are characterized by a low content of humus - less than 3.5%, depletion in mobile phosphorus, and a heavy granulometric composition. Methods of basic tillage: traditional (control), soil-protective, mid-depth. Nitrogen-phosphorus fertilizers in doses of N220, N340, P120 were applied under the main tillage in the field crop rotation.</w:t>
      </w:r>
    </w:p>
    <w:p w14:paraId="756B9E3B" w14:textId="77777777" w:rsidR="00CF4670" w:rsidRPr="005B1A19" w:rsidRDefault="00272AB6" w:rsidP="00A2777E">
      <w:pPr>
        <w:pStyle w:val="BodyTextIndent2"/>
        <w:ind w:firstLine="720"/>
        <w:jc w:val="both"/>
        <w:rPr>
          <w:color w:val="000000"/>
          <w:lang w:val="en-US"/>
        </w:rPr>
      </w:pPr>
      <w:r w:rsidRPr="005B1A19">
        <w:rPr>
          <w:b/>
          <w:color w:val="000000"/>
          <w:szCs w:val="28"/>
          <w:lang w:val="en-US"/>
        </w:rPr>
        <w:t>Results.</w:t>
      </w:r>
      <w:r w:rsidR="007E3777" w:rsidRPr="005B1A19">
        <w:rPr>
          <w:color w:val="000000"/>
          <w:spacing w:val="20"/>
          <w:szCs w:val="28"/>
          <w:lang w:val="en-US"/>
        </w:rPr>
        <w:t xml:space="preserve"> </w:t>
      </w:r>
      <w:r w:rsidR="00067C80" w:rsidRPr="005B1A19">
        <w:rPr>
          <w:color w:val="000000"/>
          <w:szCs w:val="28"/>
          <w:lang w:val="en-US"/>
        </w:rPr>
        <w:t>The results shown in Table 1 indicate that in the field rotation on the variant without fertilizers, up to 1372 kg/ha of humus is lost annually.</w:t>
      </w:r>
    </w:p>
    <w:p w14:paraId="3CA23A1D" w14:textId="77777777" w:rsidR="00EF34FC" w:rsidRPr="005B1A19" w:rsidRDefault="00096CD8" w:rsidP="00A2777E">
      <w:pPr>
        <w:pStyle w:val="BodyTextIndent2"/>
        <w:ind w:firstLine="720"/>
        <w:jc w:val="both"/>
        <w:rPr>
          <w:color w:val="000000"/>
          <w:lang w:val="en-US"/>
        </w:rPr>
      </w:pPr>
      <w:r w:rsidRPr="005B1A19">
        <w:rPr>
          <w:color w:val="000000"/>
          <w:lang w:val="en-US"/>
        </w:rPr>
        <w:t>In the fields of crop rotation, depending on the method of the main tillage, the greatest losses of humus without the use of fertilizers were obtained in the fallow field 2000 kg/ha, as well as when sowing winter wheat in fallow - 1790 kg/ha in the variant of soil protection cultivation. A high loss of humus during the cultivation of corn for all types of basic tillage, a maximum of 1530 kg/ha was observed when using mid-depth tillage in crop rotation.</w:t>
      </w:r>
    </w:p>
    <w:p w14:paraId="369C4DF7" w14:textId="77777777" w:rsidR="00E01ACF" w:rsidRDefault="00E01ACF" w:rsidP="00C0516C">
      <w:pPr>
        <w:pStyle w:val="BodyTextIndent2"/>
        <w:spacing w:line="240" w:lineRule="auto"/>
        <w:ind w:firstLine="720"/>
        <w:jc w:val="both"/>
        <w:rPr>
          <w:color w:val="000000"/>
          <w:lang w:val="en-US"/>
        </w:rPr>
      </w:pPr>
    </w:p>
    <w:p w14:paraId="2567D7FF" w14:textId="77777777" w:rsidR="005B1A19" w:rsidRDefault="005B1A19" w:rsidP="00C0516C">
      <w:pPr>
        <w:pStyle w:val="BodyTextIndent2"/>
        <w:spacing w:line="240" w:lineRule="auto"/>
        <w:ind w:firstLine="720"/>
        <w:jc w:val="both"/>
        <w:rPr>
          <w:color w:val="000000"/>
          <w:lang w:val="en-US"/>
        </w:rPr>
      </w:pPr>
    </w:p>
    <w:p w14:paraId="1BD60E42" w14:textId="77777777" w:rsidR="005B1A19" w:rsidRDefault="005B1A19" w:rsidP="00C0516C">
      <w:pPr>
        <w:pStyle w:val="BodyTextIndent2"/>
        <w:spacing w:line="240" w:lineRule="auto"/>
        <w:ind w:firstLine="720"/>
        <w:jc w:val="both"/>
        <w:rPr>
          <w:color w:val="000000"/>
          <w:lang w:val="en-US"/>
        </w:rPr>
      </w:pPr>
    </w:p>
    <w:p w14:paraId="7DEDAB6D" w14:textId="77777777" w:rsidR="005B1A19" w:rsidRDefault="005B1A19" w:rsidP="00C0516C">
      <w:pPr>
        <w:pStyle w:val="BodyTextIndent2"/>
        <w:spacing w:line="240" w:lineRule="auto"/>
        <w:ind w:firstLine="720"/>
        <w:jc w:val="both"/>
        <w:rPr>
          <w:color w:val="000000"/>
          <w:lang w:val="en-US"/>
        </w:rPr>
      </w:pPr>
    </w:p>
    <w:p w14:paraId="21D6704E" w14:textId="77777777" w:rsidR="005B1A19" w:rsidRPr="005B1A19" w:rsidRDefault="005B1A19" w:rsidP="00C0516C">
      <w:pPr>
        <w:pStyle w:val="BodyTextIndent2"/>
        <w:spacing w:line="240" w:lineRule="auto"/>
        <w:ind w:firstLine="720"/>
        <w:jc w:val="both"/>
        <w:rPr>
          <w:color w:val="000000"/>
          <w:lang w:val="en-US"/>
        </w:rPr>
      </w:pPr>
    </w:p>
    <w:p w14:paraId="3A9F35FB" w14:textId="77777777" w:rsidR="00642F3C" w:rsidRPr="005B1A19" w:rsidRDefault="00642F3C" w:rsidP="00B1046D">
      <w:pPr>
        <w:pStyle w:val="BodyTextIndent2"/>
        <w:ind w:firstLine="0"/>
        <w:jc w:val="both"/>
        <w:rPr>
          <w:color w:val="000000"/>
          <w:lang w:val="en-US"/>
        </w:rPr>
      </w:pPr>
      <w:r w:rsidRPr="005B1A19">
        <w:rPr>
          <w:color w:val="000000"/>
          <w:lang w:val="en-US"/>
        </w:rPr>
        <w:lastRenderedPageBreak/>
        <w:t>Table 1 - Humus balance in the field crop rotation with different technologies of the main tillage, kg/ha</w:t>
      </w:r>
    </w:p>
    <w:p w14:paraId="08E6A944" w14:textId="77777777" w:rsidR="00647E7D" w:rsidRPr="005B1A19" w:rsidRDefault="00647E7D" w:rsidP="00E01ACF">
      <w:pPr>
        <w:pStyle w:val="BodyTextIndent2"/>
        <w:spacing w:line="240" w:lineRule="auto"/>
        <w:ind w:firstLine="0"/>
        <w:jc w:val="both"/>
        <w:rPr>
          <w:color w:val="000000"/>
          <w:lang w:val="en-US"/>
        </w:rPr>
      </w:pPr>
    </w:p>
    <w:tbl>
      <w:tblPr>
        <w:tblStyle w:val="TableGrid"/>
        <w:tblW w:w="0" w:type="auto"/>
        <w:tblLook w:val="04A0" w:firstRow="1" w:lastRow="0" w:firstColumn="1" w:lastColumn="0" w:noHBand="0" w:noVBand="1"/>
      </w:tblPr>
      <w:tblGrid>
        <w:gridCol w:w="1507"/>
        <w:gridCol w:w="825"/>
        <w:gridCol w:w="788"/>
        <w:gridCol w:w="812"/>
        <w:gridCol w:w="824"/>
        <w:gridCol w:w="872"/>
        <w:gridCol w:w="925"/>
        <w:gridCol w:w="824"/>
        <w:gridCol w:w="918"/>
        <w:gridCol w:w="868"/>
      </w:tblGrid>
      <w:tr w:rsidR="00647E7D" w14:paraId="32B539E8" w14:textId="77777777" w:rsidTr="00EE6AC7">
        <w:tc>
          <w:tcPr>
            <w:tcW w:w="1507" w:type="dxa"/>
            <w:vMerge w:val="restart"/>
          </w:tcPr>
          <w:p w14:paraId="13F84955" w14:textId="77777777" w:rsidR="00647E7D" w:rsidRPr="00647E7D" w:rsidRDefault="00647E7D" w:rsidP="00F441AC">
            <w:pPr>
              <w:pStyle w:val="BodyTextIndent2"/>
              <w:spacing w:line="240" w:lineRule="auto"/>
              <w:ind w:firstLine="0"/>
              <w:jc w:val="center"/>
              <w:rPr>
                <w:color w:val="000000"/>
                <w:sz w:val="22"/>
                <w:szCs w:val="22"/>
              </w:rPr>
            </w:pPr>
            <w:proofErr w:type="spellStart"/>
            <w:r w:rsidRPr="00647E7D">
              <w:rPr>
                <w:color w:val="000000"/>
                <w:sz w:val="22"/>
                <w:szCs w:val="22"/>
              </w:rPr>
              <w:t>cultures</w:t>
            </w:r>
            <w:proofErr w:type="spellEnd"/>
          </w:p>
          <w:p w14:paraId="3721FB20" w14:textId="77777777" w:rsidR="00647E7D" w:rsidRDefault="00647E7D" w:rsidP="00F441AC">
            <w:pPr>
              <w:pStyle w:val="BodyTextIndent2"/>
              <w:spacing w:line="240" w:lineRule="auto"/>
              <w:ind w:firstLine="0"/>
              <w:jc w:val="center"/>
              <w:rPr>
                <w:color w:val="000000"/>
              </w:rPr>
            </w:pPr>
            <w:proofErr w:type="spellStart"/>
            <w:r w:rsidRPr="00647E7D">
              <w:rPr>
                <w:color w:val="000000"/>
                <w:sz w:val="22"/>
                <w:szCs w:val="22"/>
              </w:rPr>
              <w:t>crop</w:t>
            </w:r>
            <w:proofErr w:type="spellEnd"/>
            <w:r w:rsidRPr="00647E7D">
              <w:rPr>
                <w:color w:val="000000"/>
                <w:sz w:val="22"/>
                <w:szCs w:val="22"/>
              </w:rPr>
              <w:t xml:space="preserve"> </w:t>
            </w:r>
            <w:proofErr w:type="spellStart"/>
            <w:r w:rsidRPr="00647E7D">
              <w:rPr>
                <w:color w:val="000000"/>
                <w:sz w:val="22"/>
                <w:szCs w:val="22"/>
              </w:rPr>
              <w:t>rotation</w:t>
            </w:r>
            <w:proofErr w:type="spellEnd"/>
          </w:p>
        </w:tc>
        <w:tc>
          <w:tcPr>
            <w:tcW w:w="7553" w:type="dxa"/>
            <w:gridSpan w:val="9"/>
          </w:tcPr>
          <w:p w14:paraId="2DABCBC6" w14:textId="77777777" w:rsidR="00647E7D" w:rsidRPr="00647E7D" w:rsidRDefault="00562870" w:rsidP="00647E7D">
            <w:pPr>
              <w:pStyle w:val="BodyTextIndent2"/>
              <w:ind w:firstLine="0"/>
              <w:jc w:val="center"/>
              <w:rPr>
                <w:color w:val="000000"/>
                <w:sz w:val="22"/>
                <w:szCs w:val="22"/>
              </w:rPr>
            </w:pPr>
            <w:proofErr w:type="spellStart"/>
            <w:r>
              <w:rPr>
                <w:color w:val="000000"/>
                <w:sz w:val="22"/>
                <w:szCs w:val="22"/>
              </w:rPr>
              <w:t>Type</w:t>
            </w:r>
            <w:proofErr w:type="spellEnd"/>
            <w:r>
              <w:rPr>
                <w:color w:val="000000"/>
                <w:sz w:val="22"/>
                <w:szCs w:val="22"/>
              </w:rPr>
              <w:t xml:space="preserve"> </w:t>
            </w:r>
            <w:proofErr w:type="spellStart"/>
            <w:r>
              <w:rPr>
                <w:color w:val="000000"/>
                <w:sz w:val="22"/>
                <w:szCs w:val="22"/>
              </w:rPr>
              <w:t>of</w:t>
            </w:r>
            <w:proofErr w:type="spellEnd"/>
            <w:r>
              <w:rPr>
                <w:color w:val="000000"/>
                <w:sz w:val="22"/>
                <w:szCs w:val="22"/>
              </w:rPr>
              <w:t xml:space="preserve"> </w:t>
            </w:r>
            <w:proofErr w:type="spellStart"/>
            <w:r>
              <w:rPr>
                <w:color w:val="000000"/>
                <w:sz w:val="22"/>
                <w:szCs w:val="22"/>
              </w:rPr>
              <w:t>basic</w:t>
            </w:r>
            <w:proofErr w:type="spellEnd"/>
            <w:r>
              <w:rPr>
                <w:color w:val="000000"/>
                <w:sz w:val="22"/>
                <w:szCs w:val="22"/>
              </w:rPr>
              <w:t xml:space="preserve"> </w:t>
            </w:r>
            <w:proofErr w:type="spellStart"/>
            <w:r>
              <w:rPr>
                <w:color w:val="000000"/>
                <w:sz w:val="22"/>
                <w:szCs w:val="22"/>
              </w:rPr>
              <w:t>tillage</w:t>
            </w:r>
            <w:proofErr w:type="spellEnd"/>
          </w:p>
        </w:tc>
      </w:tr>
      <w:tr w:rsidR="008822BE" w14:paraId="6704B8D4" w14:textId="77777777" w:rsidTr="00EE6AC7">
        <w:tc>
          <w:tcPr>
            <w:tcW w:w="1507" w:type="dxa"/>
            <w:vMerge/>
          </w:tcPr>
          <w:p w14:paraId="6D7B3DFD" w14:textId="77777777" w:rsidR="00647E7D" w:rsidRDefault="00647E7D" w:rsidP="00647E7D">
            <w:pPr>
              <w:pStyle w:val="BodyTextIndent2"/>
              <w:ind w:firstLine="0"/>
              <w:jc w:val="both"/>
              <w:rPr>
                <w:color w:val="000000"/>
              </w:rPr>
            </w:pPr>
          </w:p>
        </w:tc>
        <w:tc>
          <w:tcPr>
            <w:tcW w:w="2400" w:type="dxa"/>
            <w:gridSpan w:val="3"/>
          </w:tcPr>
          <w:p w14:paraId="2C060268" w14:textId="77777777" w:rsidR="00647E7D" w:rsidRPr="00963A6E" w:rsidRDefault="00647E7D" w:rsidP="00647E7D">
            <w:pPr>
              <w:pStyle w:val="BodyTextIndent2"/>
              <w:spacing w:line="240" w:lineRule="auto"/>
              <w:ind w:firstLine="0"/>
              <w:jc w:val="center"/>
              <w:rPr>
                <w:color w:val="000000"/>
                <w:sz w:val="24"/>
              </w:rPr>
            </w:pPr>
            <w:proofErr w:type="spellStart"/>
            <w:r w:rsidRPr="00963A6E">
              <w:rPr>
                <w:color w:val="000000"/>
                <w:sz w:val="24"/>
              </w:rPr>
              <w:t>Traditional</w:t>
            </w:r>
            <w:proofErr w:type="spellEnd"/>
            <w:r w:rsidRPr="00963A6E">
              <w:rPr>
                <w:color w:val="000000"/>
                <w:sz w:val="24"/>
              </w:rPr>
              <w:t>,</w:t>
            </w:r>
          </w:p>
          <w:p w14:paraId="7D970E0B" w14:textId="77777777" w:rsidR="00647E7D" w:rsidRDefault="00647E7D" w:rsidP="00647E7D">
            <w:pPr>
              <w:pStyle w:val="BodyTextIndent2"/>
              <w:spacing w:line="240" w:lineRule="auto"/>
              <w:ind w:firstLine="0"/>
              <w:jc w:val="center"/>
              <w:rPr>
                <w:color w:val="000000"/>
                <w:spacing w:val="20"/>
              </w:rPr>
            </w:pPr>
            <w:proofErr w:type="spellStart"/>
            <w:r w:rsidRPr="00963A6E">
              <w:rPr>
                <w:color w:val="000000"/>
                <w:sz w:val="24"/>
              </w:rPr>
              <w:t>control</w:t>
            </w:r>
            <w:proofErr w:type="spellEnd"/>
          </w:p>
        </w:tc>
        <w:tc>
          <w:tcPr>
            <w:tcW w:w="2577" w:type="dxa"/>
            <w:gridSpan w:val="3"/>
          </w:tcPr>
          <w:p w14:paraId="2702BA07" w14:textId="77777777" w:rsidR="00647E7D" w:rsidRPr="00963A6E" w:rsidRDefault="00647E7D" w:rsidP="00562870">
            <w:pPr>
              <w:pStyle w:val="BodyTextIndent2"/>
              <w:spacing w:line="240" w:lineRule="auto"/>
              <w:ind w:firstLine="0"/>
              <w:jc w:val="center"/>
              <w:rPr>
                <w:color w:val="000000"/>
                <w:sz w:val="24"/>
              </w:rPr>
            </w:pPr>
            <w:proofErr w:type="spellStart"/>
            <w:r w:rsidRPr="00963A6E">
              <w:rPr>
                <w:color w:val="000000"/>
                <w:sz w:val="24"/>
              </w:rPr>
              <w:t>Soil</w:t>
            </w:r>
            <w:proofErr w:type="spellEnd"/>
            <w:r w:rsidRPr="00963A6E">
              <w:rPr>
                <w:color w:val="000000"/>
                <w:sz w:val="24"/>
              </w:rPr>
              <w:t xml:space="preserve"> </w:t>
            </w:r>
            <w:proofErr w:type="spellStart"/>
            <w:r w:rsidRPr="00963A6E">
              <w:rPr>
                <w:color w:val="000000"/>
                <w:sz w:val="24"/>
              </w:rPr>
              <w:t>protective</w:t>
            </w:r>
            <w:proofErr w:type="spellEnd"/>
          </w:p>
        </w:tc>
        <w:tc>
          <w:tcPr>
            <w:tcW w:w="2576" w:type="dxa"/>
            <w:gridSpan w:val="3"/>
          </w:tcPr>
          <w:p w14:paraId="2EA7661A" w14:textId="77777777" w:rsidR="00647E7D" w:rsidRPr="000F5971" w:rsidRDefault="00647E7D" w:rsidP="00647E7D">
            <w:pPr>
              <w:pStyle w:val="BodyTextIndent2"/>
              <w:ind w:firstLine="0"/>
              <w:jc w:val="center"/>
              <w:rPr>
                <w:color w:val="000000"/>
                <w:sz w:val="24"/>
              </w:rPr>
            </w:pPr>
            <w:proofErr w:type="spellStart"/>
            <w:r w:rsidRPr="000F5971">
              <w:rPr>
                <w:color w:val="000000"/>
                <w:sz w:val="24"/>
              </w:rPr>
              <w:t>Mid-deep</w:t>
            </w:r>
            <w:proofErr w:type="spellEnd"/>
          </w:p>
        </w:tc>
      </w:tr>
      <w:tr w:rsidR="008822BE" w14:paraId="57BFBA2F" w14:textId="77777777" w:rsidTr="00EE6AC7">
        <w:tc>
          <w:tcPr>
            <w:tcW w:w="1507" w:type="dxa"/>
            <w:vMerge/>
          </w:tcPr>
          <w:p w14:paraId="3B337E7F" w14:textId="77777777" w:rsidR="00647E7D" w:rsidRDefault="00647E7D" w:rsidP="00647E7D">
            <w:pPr>
              <w:pStyle w:val="BodyTextIndent2"/>
              <w:ind w:firstLine="0"/>
              <w:jc w:val="both"/>
              <w:rPr>
                <w:color w:val="000000"/>
              </w:rPr>
            </w:pPr>
          </w:p>
        </w:tc>
        <w:tc>
          <w:tcPr>
            <w:tcW w:w="825" w:type="dxa"/>
          </w:tcPr>
          <w:p w14:paraId="4188B40A" w14:textId="77777777" w:rsidR="00647E7D" w:rsidRPr="00704FBC" w:rsidRDefault="00647E7D" w:rsidP="00647E7D">
            <w:pPr>
              <w:pStyle w:val="BodyTextIndent2"/>
              <w:spacing w:line="240" w:lineRule="auto"/>
              <w:ind w:left="-113" w:firstLine="0"/>
              <w:jc w:val="center"/>
              <w:rPr>
                <w:color w:val="000000"/>
                <w:sz w:val="22"/>
                <w:szCs w:val="22"/>
              </w:rPr>
            </w:pPr>
            <w:proofErr w:type="spellStart"/>
            <w:r w:rsidRPr="00704FBC">
              <w:rPr>
                <w:color w:val="000000"/>
                <w:sz w:val="22"/>
                <w:szCs w:val="22"/>
              </w:rPr>
              <w:t>Humus</w:t>
            </w:r>
            <w:proofErr w:type="spellEnd"/>
            <w:r w:rsidRPr="00704FBC">
              <w:rPr>
                <w:color w:val="000000"/>
                <w:sz w:val="22"/>
                <w:szCs w:val="22"/>
              </w:rPr>
              <w:t xml:space="preserve"> </w:t>
            </w:r>
            <w:proofErr w:type="spellStart"/>
            <w:r w:rsidRPr="00704FBC">
              <w:rPr>
                <w:color w:val="000000"/>
                <w:sz w:val="22"/>
                <w:szCs w:val="22"/>
              </w:rPr>
              <w:t>loss</w:t>
            </w:r>
            <w:proofErr w:type="spellEnd"/>
            <w:r w:rsidRPr="00704FBC">
              <w:rPr>
                <w:color w:val="000000"/>
                <w:sz w:val="22"/>
                <w:szCs w:val="22"/>
              </w:rPr>
              <w:t xml:space="preserve"> (-)</w:t>
            </w:r>
          </w:p>
        </w:tc>
        <w:tc>
          <w:tcPr>
            <w:tcW w:w="787" w:type="dxa"/>
          </w:tcPr>
          <w:p w14:paraId="346FBEAC" w14:textId="77777777" w:rsidR="00647E7D" w:rsidRDefault="00647E7D" w:rsidP="00647E7D">
            <w:pPr>
              <w:pStyle w:val="BodyTextIndent2"/>
              <w:spacing w:line="240" w:lineRule="auto"/>
              <w:ind w:left="-113" w:firstLine="0"/>
              <w:jc w:val="center"/>
              <w:rPr>
                <w:color w:val="000000"/>
                <w:sz w:val="22"/>
                <w:szCs w:val="22"/>
              </w:rPr>
            </w:pPr>
            <w:proofErr w:type="spellStart"/>
            <w:r w:rsidRPr="007B67E2">
              <w:rPr>
                <w:color w:val="000000"/>
                <w:sz w:val="22"/>
                <w:szCs w:val="22"/>
              </w:rPr>
              <w:t>Formed</w:t>
            </w:r>
            <w:proofErr w:type="spellEnd"/>
            <w:r w:rsidRPr="007B67E2">
              <w:rPr>
                <w:color w:val="000000"/>
                <w:sz w:val="22"/>
                <w:szCs w:val="22"/>
              </w:rPr>
              <w:t xml:space="preserve"> </w:t>
            </w:r>
            <w:proofErr w:type="spellStart"/>
            <w:r w:rsidRPr="007B67E2">
              <w:rPr>
                <w:color w:val="000000"/>
                <w:sz w:val="22"/>
                <w:szCs w:val="22"/>
              </w:rPr>
              <w:t>humus</w:t>
            </w:r>
            <w:proofErr w:type="spellEnd"/>
          </w:p>
          <w:p w14:paraId="3DF29A8F" w14:textId="77777777" w:rsidR="00647E7D" w:rsidRPr="007B67E2" w:rsidRDefault="00647E7D" w:rsidP="00647E7D">
            <w:pPr>
              <w:pStyle w:val="BodyTextIndent2"/>
              <w:spacing w:line="240" w:lineRule="auto"/>
              <w:ind w:left="-113" w:firstLine="0"/>
              <w:jc w:val="center"/>
              <w:rPr>
                <w:color w:val="000000"/>
                <w:sz w:val="22"/>
                <w:szCs w:val="22"/>
              </w:rPr>
            </w:pPr>
            <w:r w:rsidRPr="007B67E2">
              <w:rPr>
                <w:color w:val="000000"/>
                <w:sz w:val="22"/>
                <w:szCs w:val="22"/>
              </w:rPr>
              <w:t>(+)</w:t>
            </w:r>
          </w:p>
        </w:tc>
        <w:tc>
          <w:tcPr>
            <w:tcW w:w="788" w:type="dxa"/>
          </w:tcPr>
          <w:p w14:paraId="1F204421" w14:textId="77777777" w:rsidR="00647E7D" w:rsidRPr="007B67E2" w:rsidRDefault="00647E7D" w:rsidP="00F441AC">
            <w:pPr>
              <w:pStyle w:val="BodyTextIndent2"/>
              <w:spacing w:line="240" w:lineRule="auto"/>
              <w:ind w:left="-113" w:firstLine="0"/>
              <w:jc w:val="center"/>
              <w:rPr>
                <w:color w:val="000000"/>
                <w:sz w:val="22"/>
                <w:szCs w:val="22"/>
              </w:rPr>
            </w:pPr>
            <w:proofErr w:type="spellStart"/>
            <w:r w:rsidRPr="007B67E2">
              <w:rPr>
                <w:color w:val="000000"/>
                <w:sz w:val="22"/>
                <w:szCs w:val="22"/>
              </w:rPr>
              <w:t>Balance</w:t>
            </w:r>
            <w:proofErr w:type="spellEnd"/>
          </w:p>
          <w:p w14:paraId="33E27A35" w14:textId="77777777" w:rsidR="00647E7D" w:rsidRDefault="00647E7D" w:rsidP="00F441AC">
            <w:pPr>
              <w:pStyle w:val="BodyTextIndent2"/>
              <w:spacing w:line="240" w:lineRule="auto"/>
              <w:ind w:left="-57" w:firstLine="0"/>
              <w:jc w:val="center"/>
              <w:rPr>
                <w:color w:val="000000"/>
                <w:spacing w:val="20"/>
              </w:rPr>
            </w:pPr>
            <w:r w:rsidRPr="007B67E2">
              <w:rPr>
                <w:color w:val="000000"/>
                <w:sz w:val="22"/>
                <w:szCs w:val="22"/>
              </w:rPr>
              <w:t>(±)</w:t>
            </w:r>
          </w:p>
        </w:tc>
        <w:tc>
          <w:tcPr>
            <w:tcW w:w="824" w:type="dxa"/>
          </w:tcPr>
          <w:p w14:paraId="12772364" w14:textId="77777777" w:rsidR="00647E7D" w:rsidRPr="00704FBC" w:rsidRDefault="00647E7D" w:rsidP="00647E7D">
            <w:pPr>
              <w:pStyle w:val="BodyTextIndent2"/>
              <w:spacing w:line="240" w:lineRule="auto"/>
              <w:ind w:left="-113" w:firstLine="0"/>
              <w:jc w:val="center"/>
              <w:rPr>
                <w:color w:val="000000"/>
                <w:sz w:val="22"/>
                <w:szCs w:val="22"/>
              </w:rPr>
            </w:pPr>
            <w:proofErr w:type="spellStart"/>
            <w:r w:rsidRPr="00704FBC">
              <w:rPr>
                <w:color w:val="000000"/>
                <w:sz w:val="22"/>
                <w:szCs w:val="22"/>
              </w:rPr>
              <w:t>Humus</w:t>
            </w:r>
            <w:proofErr w:type="spellEnd"/>
            <w:r w:rsidRPr="00704FBC">
              <w:rPr>
                <w:color w:val="000000"/>
                <w:sz w:val="22"/>
                <w:szCs w:val="22"/>
              </w:rPr>
              <w:t xml:space="preserve"> </w:t>
            </w:r>
            <w:proofErr w:type="spellStart"/>
            <w:r w:rsidRPr="00704FBC">
              <w:rPr>
                <w:color w:val="000000"/>
                <w:sz w:val="22"/>
                <w:szCs w:val="22"/>
              </w:rPr>
              <w:t>loss</w:t>
            </w:r>
            <w:proofErr w:type="spellEnd"/>
            <w:r w:rsidRPr="00704FBC">
              <w:rPr>
                <w:color w:val="000000"/>
                <w:sz w:val="22"/>
                <w:szCs w:val="22"/>
              </w:rPr>
              <w:t xml:space="preserve"> (-)</w:t>
            </w:r>
          </w:p>
        </w:tc>
        <w:tc>
          <w:tcPr>
            <w:tcW w:w="872" w:type="dxa"/>
          </w:tcPr>
          <w:p w14:paraId="7F956886" w14:textId="77777777" w:rsidR="00647E7D" w:rsidRPr="007B67E2" w:rsidRDefault="00647E7D" w:rsidP="00647E7D">
            <w:pPr>
              <w:pStyle w:val="BodyTextIndent2"/>
              <w:spacing w:line="240" w:lineRule="auto"/>
              <w:ind w:left="-113" w:firstLine="0"/>
              <w:jc w:val="center"/>
              <w:rPr>
                <w:color w:val="000000"/>
                <w:sz w:val="22"/>
                <w:szCs w:val="22"/>
              </w:rPr>
            </w:pPr>
            <w:proofErr w:type="spellStart"/>
            <w:r w:rsidRPr="007B67E2">
              <w:rPr>
                <w:color w:val="000000"/>
                <w:sz w:val="22"/>
                <w:szCs w:val="22"/>
              </w:rPr>
              <w:t>Humus</w:t>
            </w:r>
            <w:proofErr w:type="spellEnd"/>
            <w:r w:rsidRPr="007B67E2">
              <w:rPr>
                <w:color w:val="000000"/>
                <w:sz w:val="22"/>
                <w:szCs w:val="22"/>
              </w:rPr>
              <w:t xml:space="preserve"> </w:t>
            </w:r>
            <w:proofErr w:type="spellStart"/>
            <w:r w:rsidRPr="007B67E2">
              <w:rPr>
                <w:color w:val="000000"/>
                <w:sz w:val="22"/>
                <w:szCs w:val="22"/>
              </w:rPr>
              <w:t>is</w:t>
            </w:r>
            <w:proofErr w:type="spellEnd"/>
            <w:r w:rsidRPr="007B67E2">
              <w:rPr>
                <w:color w:val="000000"/>
                <w:sz w:val="22"/>
                <w:szCs w:val="22"/>
              </w:rPr>
              <w:t xml:space="preserve"> </w:t>
            </w:r>
            <w:proofErr w:type="spellStart"/>
            <w:r w:rsidRPr="007B67E2">
              <w:rPr>
                <w:color w:val="000000"/>
                <w:sz w:val="22"/>
                <w:szCs w:val="22"/>
              </w:rPr>
              <w:t>formed</w:t>
            </w:r>
            <w:proofErr w:type="spellEnd"/>
            <w:r w:rsidRPr="007B67E2">
              <w:rPr>
                <w:color w:val="000000"/>
                <w:sz w:val="22"/>
                <w:szCs w:val="22"/>
              </w:rPr>
              <w:t xml:space="preserve"> (+)</w:t>
            </w:r>
          </w:p>
        </w:tc>
        <w:tc>
          <w:tcPr>
            <w:tcW w:w="881" w:type="dxa"/>
          </w:tcPr>
          <w:p w14:paraId="21D7DB89" w14:textId="77777777" w:rsidR="00647E7D" w:rsidRPr="007B67E2" w:rsidRDefault="00647E7D" w:rsidP="00F441AC">
            <w:pPr>
              <w:pStyle w:val="BodyTextIndent2"/>
              <w:spacing w:line="240" w:lineRule="auto"/>
              <w:ind w:firstLine="0"/>
              <w:jc w:val="center"/>
              <w:rPr>
                <w:color w:val="000000"/>
                <w:sz w:val="22"/>
                <w:szCs w:val="22"/>
              </w:rPr>
            </w:pPr>
            <w:proofErr w:type="spellStart"/>
            <w:r w:rsidRPr="007B67E2">
              <w:rPr>
                <w:color w:val="000000"/>
                <w:sz w:val="22"/>
                <w:szCs w:val="22"/>
              </w:rPr>
              <w:t>Balance</w:t>
            </w:r>
            <w:proofErr w:type="spellEnd"/>
          </w:p>
          <w:p w14:paraId="710DDE2C" w14:textId="77777777" w:rsidR="00647E7D" w:rsidRDefault="00647E7D" w:rsidP="00F441AC">
            <w:pPr>
              <w:pStyle w:val="BodyTextIndent2"/>
              <w:spacing w:line="240" w:lineRule="auto"/>
              <w:ind w:firstLine="0"/>
              <w:jc w:val="center"/>
              <w:rPr>
                <w:color w:val="000000"/>
                <w:spacing w:val="20"/>
              </w:rPr>
            </w:pPr>
            <w:r w:rsidRPr="007B67E2">
              <w:rPr>
                <w:color w:val="000000"/>
                <w:sz w:val="22"/>
                <w:szCs w:val="22"/>
              </w:rPr>
              <w:t>(±)</w:t>
            </w:r>
          </w:p>
        </w:tc>
        <w:tc>
          <w:tcPr>
            <w:tcW w:w="824" w:type="dxa"/>
          </w:tcPr>
          <w:p w14:paraId="3C114229" w14:textId="77777777" w:rsidR="00647E7D" w:rsidRPr="00704FBC" w:rsidRDefault="00647E7D" w:rsidP="00647E7D">
            <w:pPr>
              <w:pStyle w:val="BodyTextIndent2"/>
              <w:spacing w:line="240" w:lineRule="auto"/>
              <w:ind w:left="-113" w:firstLine="0"/>
              <w:jc w:val="center"/>
              <w:rPr>
                <w:color w:val="000000"/>
                <w:sz w:val="22"/>
                <w:szCs w:val="22"/>
              </w:rPr>
            </w:pPr>
            <w:proofErr w:type="spellStart"/>
            <w:r w:rsidRPr="00704FBC">
              <w:rPr>
                <w:color w:val="000000"/>
                <w:sz w:val="22"/>
                <w:szCs w:val="22"/>
              </w:rPr>
              <w:t>Humus</w:t>
            </w:r>
            <w:proofErr w:type="spellEnd"/>
            <w:r w:rsidRPr="00704FBC">
              <w:rPr>
                <w:color w:val="000000"/>
                <w:sz w:val="22"/>
                <w:szCs w:val="22"/>
              </w:rPr>
              <w:t xml:space="preserve"> </w:t>
            </w:r>
            <w:proofErr w:type="spellStart"/>
            <w:r w:rsidRPr="00704FBC">
              <w:rPr>
                <w:color w:val="000000"/>
                <w:sz w:val="22"/>
                <w:szCs w:val="22"/>
              </w:rPr>
              <w:t>loss</w:t>
            </w:r>
            <w:proofErr w:type="spellEnd"/>
            <w:r w:rsidRPr="00704FBC">
              <w:rPr>
                <w:color w:val="000000"/>
                <w:sz w:val="22"/>
                <w:szCs w:val="22"/>
              </w:rPr>
              <w:t xml:space="preserve"> (-)</w:t>
            </w:r>
          </w:p>
        </w:tc>
        <w:tc>
          <w:tcPr>
            <w:tcW w:w="918" w:type="dxa"/>
          </w:tcPr>
          <w:p w14:paraId="7D23E240" w14:textId="77777777" w:rsidR="00647E7D" w:rsidRPr="007B67E2" w:rsidRDefault="00647E7D" w:rsidP="00647E7D">
            <w:pPr>
              <w:pStyle w:val="BodyTextIndent2"/>
              <w:spacing w:line="240" w:lineRule="auto"/>
              <w:ind w:left="-57" w:firstLine="0"/>
              <w:jc w:val="center"/>
              <w:rPr>
                <w:color w:val="000000"/>
                <w:sz w:val="22"/>
                <w:szCs w:val="22"/>
              </w:rPr>
            </w:pPr>
            <w:proofErr w:type="spellStart"/>
            <w:r w:rsidRPr="007B67E2">
              <w:rPr>
                <w:color w:val="000000"/>
                <w:sz w:val="22"/>
                <w:szCs w:val="22"/>
              </w:rPr>
              <w:t>Humus</w:t>
            </w:r>
            <w:proofErr w:type="spellEnd"/>
            <w:r w:rsidRPr="007B67E2">
              <w:rPr>
                <w:color w:val="000000"/>
                <w:sz w:val="22"/>
                <w:szCs w:val="22"/>
              </w:rPr>
              <w:t xml:space="preserve"> </w:t>
            </w:r>
            <w:proofErr w:type="spellStart"/>
            <w:r w:rsidRPr="007B67E2">
              <w:rPr>
                <w:color w:val="000000"/>
                <w:sz w:val="22"/>
                <w:szCs w:val="22"/>
              </w:rPr>
              <w:t>is</w:t>
            </w:r>
            <w:proofErr w:type="spellEnd"/>
            <w:r w:rsidRPr="007B67E2">
              <w:rPr>
                <w:color w:val="000000"/>
                <w:sz w:val="22"/>
                <w:szCs w:val="22"/>
              </w:rPr>
              <w:t xml:space="preserve"> </w:t>
            </w:r>
            <w:proofErr w:type="spellStart"/>
            <w:r w:rsidRPr="007B67E2">
              <w:rPr>
                <w:color w:val="000000"/>
                <w:sz w:val="22"/>
                <w:szCs w:val="22"/>
              </w:rPr>
              <w:t>formed</w:t>
            </w:r>
            <w:proofErr w:type="spellEnd"/>
            <w:r w:rsidRPr="007B67E2">
              <w:rPr>
                <w:color w:val="000000"/>
                <w:sz w:val="22"/>
                <w:szCs w:val="22"/>
              </w:rPr>
              <w:t xml:space="preserve"> (+)</w:t>
            </w:r>
          </w:p>
        </w:tc>
        <w:tc>
          <w:tcPr>
            <w:tcW w:w="834" w:type="dxa"/>
          </w:tcPr>
          <w:p w14:paraId="64ABBCC4" w14:textId="77777777" w:rsidR="00647E7D" w:rsidRPr="007B67E2" w:rsidRDefault="00647E7D" w:rsidP="00647E7D">
            <w:pPr>
              <w:pStyle w:val="BodyTextIndent2"/>
              <w:spacing w:line="240" w:lineRule="auto"/>
              <w:ind w:left="-57" w:firstLine="0"/>
              <w:jc w:val="center"/>
              <w:rPr>
                <w:color w:val="000000"/>
                <w:sz w:val="22"/>
                <w:szCs w:val="22"/>
              </w:rPr>
            </w:pPr>
            <w:proofErr w:type="spellStart"/>
            <w:r w:rsidRPr="007B67E2">
              <w:rPr>
                <w:color w:val="000000"/>
                <w:sz w:val="22"/>
                <w:szCs w:val="22"/>
              </w:rPr>
              <w:t>Balance</w:t>
            </w:r>
            <w:proofErr w:type="spellEnd"/>
          </w:p>
          <w:p w14:paraId="2B758D70" w14:textId="77777777" w:rsidR="00647E7D" w:rsidRDefault="00647E7D" w:rsidP="00647E7D">
            <w:pPr>
              <w:pStyle w:val="BodyTextIndent2"/>
              <w:spacing w:line="240" w:lineRule="auto"/>
              <w:ind w:left="-57" w:firstLine="0"/>
              <w:jc w:val="center"/>
              <w:rPr>
                <w:color w:val="000000"/>
                <w:spacing w:val="20"/>
              </w:rPr>
            </w:pPr>
            <w:r w:rsidRPr="007B67E2">
              <w:rPr>
                <w:color w:val="000000"/>
                <w:sz w:val="22"/>
                <w:szCs w:val="22"/>
              </w:rPr>
              <w:t>(±)</w:t>
            </w:r>
          </w:p>
        </w:tc>
      </w:tr>
      <w:tr w:rsidR="008822BE" w14:paraId="64AA08FC" w14:textId="77777777" w:rsidTr="00EE6AC7">
        <w:tc>
          <w:tcPr>
            <w:tcW w:w="1507" w:type="dxa"/>
          </w:tcPr>
          <w:p w14:paraId="71567543" w14:textId="77777777" w:rsidR="00647E7D" w:rsidRPr="000F5971" w:rsidRDefault="00647E7D" w:rsidP="00647E7D">
            <w:pPr>
              <w:pStyle w:val="BodyTextIndent2"/>
              <w:spacing w:line="240" w:lineRule="auto"/>
              <w:ind w:firstLine="0"/>
              <w:jc w:val="center"/>
              <w:rPr>
                <w:color w:val="000000"/>
                <w:spacing w:val="20"/>
                <w:sz w:val="24"/>
              </w:rPr>
            </w:pPr>
            <w:r w:rsidRPr="000F5971">
              <w:rPr>
                <w:color w:val="000000"/>
                <w:spacing w:val="20"/>
                <w:sz w:val="24"/>
              </w:rPr>
              <w:t>1</w:t>
            </w:r>
          </w:p>
        </w:tc>
        <w:tc>
          <w:tcPr>
            <w:tcW w:w="825" w:type="dxa"/>
          </w:tcPr>
          <w:p w14:paraId="1CDD8387" w14:textId="77777777" w:rsidR="00647E7D" w:rsidRPr="000F5971" w:rsidRDefault="00647E7D" w:rsidP="00647E7D">
            <w:pPr>
              <w:pStyle w:val="BodyTextIndent2"/>
              <w:spacing w:line="240" w:lineRule="auto"/>
              <w:ind w:firstLine="0"/>
              <w:jc w:val="center"/>
              <w:rPr>
                <w:color w:val="000000"/>
                <w:spacing w:val="20"/>
                <w:sz w:val="24"/>
              </w:rPr>
            </w:pPr>
            <w:r w:rsidRPr="000F5971">
              <w:rPr>
                <w:color w:val="000000"/>
                <w:spacing w:val="20"/>
                <w:sz w:val="24"/>
              </w:rPr>
              <w:t>2</w:t>
            </w:r>
          </w:p>
        </w:tc>
        <w:tc>
          <w:tcPr>
            <w:tcW w:w="787" w:type="dxa"/>
          </w:tcPr>
          <w:p w14:paraId="790B9301" w14:textId="77777777" w:rsidR="00647E7D" w:rsidRPr="000F5971" w:rsidRDefault="00647E7D" w:rsidP="00647E7D">
            <w:pPr>
              <w:pStyle w:val="BodyTextIndent2"/>
              <w:spacing w:line="240" w:lineRule="auto"/>
              <w:ind w:firstLine="0"/>
              <w:jc w:val="center"/>
              <w:rPr>
                <w:color w:val="000000"/>
                <w:spacing w:val="20"/>
                <w:sz w:val="24"/>
              </w:rPr>
            </w:pPr>
            <w:r w:rsidRPr="000F5971">
              <w:rPr>
                <w:color w:val="000000"/>
                <w:spacing w:val="20"/>
                <w:sz w:val="24"/>
              </w:rPr>
              <w:t>3</w:t>
            </w:r>
          </w:p>
        </w:tc>
        <w:tc>
          <w:tcPr>
            <w:tcW w:w="788" w:type="dxa"/>
          </w:tcPr>
          <w:p w14:paraId="4C1379B6" w14:textId="77777777" w:rsidR="00647E7D" w:rsidRPr="000F5971" w:rsidRDefault="00647E7D" w:rsidP="00647E7D">
            <w:pPr>
              <w:pStyle w:val="BodyTextIndent2"/>
              <w:spacing w:line="240" w:lineRule="auto"/>
              <w:ind w:firstLine="0"/>
              <w:jc w:val="center"/>
              <w:rPr>
                <w:color w:val="000000"/>
                <w:spacing w:val="20"/>
                <w:sz w:val="24"/>
              </w:rPr>
            </w:pPr>
            <w:proofErr w:type="spellStart"/>
            <w:r w:rsidRPr="000F5971">
              <w:rPr>
                <w:color w:val="000000"/>
                <w:spacing w:val="20"/>
                <w:sz w:val="24"/>
              </w:rPr>
              <w:t>four</w:t>
            </w:r>
            <w:proofErr w:type="spellEnd"/>
          </w:p>
        </w:tc>
        <w:tc>
          <w:tcPr>
            <w:tcW w:w="824" w:type="dxa"/>
          </w:tcPr>
          <w:p w14:paraId="223107C5" w14:textId="77777777" w:rsidR="00647E7D" w:rsidRPr="000F5971" w:rsidRDefault="00647E7D" w:rsidP="00647E7D">
            <w:pPr>
              <w:pStyle w:val="BodyTextIndent2"/>
              <w:spacing w:line="240" w:lineRule="auto"/>
              <w:ind w:firstLine="0"/>
              <w:jc w:val="center"/>
              <w:rPr>
                <w:color w:val="000000"/>
                <w:spacing w:val="20"/>
                <w:sz w:val="24"/>
              </w:rPr>
            </w:pPr>
            <w:proofErr w:type="spellStart"/>
            <w:r w:rsidRPr="000F5971">
              <w:rPr>
                <w:color w:val="000000"/>
                <w:spacing w:val="20"/>
                <w:sz w:val="24"/>
              </w:rPr>
              <w:t>five</w:t>
            </w:r>
            <w:proofErr w:type="spellEnd"/>
          </w:p>
        </w:tc>
        <w:tc>
          <w:tcPr>
            <w:tcW w:w="872" w:type="dxa"/>
          </w:tcPr>
          <w:p w14:paraId="4E03E370" w14:textId="77777777" w:rsidR="00647E7D" w:rsidRPr="000F5971" w:rsidRDefault="00647E7D" w:rsidP="00647E7D">
            <w:pPr>
              <w:pStyle w:val="BodyTextIndent2"/>
              <w:spacing w:line="240" w:lineRule="auto"/>
              <w:ind w:firstLine="0"/>
              <w:jc w:val="center"/>
              <w:rPr>
                <w:color w:val="000000"/>
                <w:spacing w:val="20"/>
                <w:sz w:val="24"/>
              </w:rPr>
            </w:pPr>
            <w:r w:rsidRPr="000F5971">
              <w:rPr>
                <w:color w:val="000000"/>
                <w:spacing w:val="20"/>
                <w:sz w:val="24"/>
              </w:rPr>
              <w:t>6</w:t>
            </w:r>
          </w:p>
        </w:tc>
        <w:tc>
          <w:tcPr>
            <w:tcW w:w="881" w:type="dxa"/>
          </w:tcPr>
          <w:p w14:paraId="0639157C" w14:textId="77777777" w:rsidR="00647E7D" w:rsidRPr="000F5971" w:rsidRDefault="00647E7D" w:rsidP="00647E7D">
            <w:pPr>
              <w:pStyle w:val="BodyTextIndent2"/>
              <w:spacing w:line="240" w:lineRule="auto"/>
              <w:ind w:firstLine="0"/>
              <w:jc w:val="center"/>
              <w:rPr>
                <w:color w:val="000000"/>
                <w:spacing w:val="20"/>
                <w:sz w:val="24"/>
              </w:rPr>
            </w:pPr>
            <w:r w:rsidRPr="000F5971">
              <w:rPr>
                <w:color w:val="000000"/>
                <w:spacing w:val="20"/>
                <w:sz w:val="24"/>
              </w:rPr>
              <w:t>7</w:t>
            </w:r>
          </w:p>
        </w:tc>
        <w:tc>
          <w:tcPr>
            <w:tcW w:w="824" w:type="dxa"/>
          </w:tcPr>
          <w:p w14:paraId="56F9E8B3" w14:textId="77777777" w:rsidR="00647E7D" w:rsidRPr="000F5971" w:rsidRDefault="00647E7D" w:rsidP="00647E7D">
            <w:pPr>
              <w:pStyle w:val="BodyTextIndent2"/>
              <w:spacing w:line="240" w:lineRule="auto"/>
              <w:ind w:firstLine="0"/>
              <w:jc w:val="center"/>
              <w:rPr>
                <w:color w:val="000000"/>
                <w:spacing w:val="20"/>
                <w:sz w:val="24"/>
              </w:rPr>
            </w:pPr>
            <w:r w:rsidRPr="000F5971">
              <w:rPr>
                <w:color w:val="000000"/>
                <w:spacing w:val="20"/>
                <w:sz w:val="24"/>
              </w:rPr>
              <w:t>8</w:t>
            </w:r>
          </w:p>
        </w:tc>
        <w:tc>
          <w:tcPr>
            <w:tcW w:w="918" w:type="dxa"/>
          </w:tcPr>
          <w:p w14:paraId="4C60ECC6" w14:textId="77777777" w:rsidR="00647E7D" w:rsidRPr="000F5971" w:rsidRDefault="00647E7D" w:rsidP="00647E7D">
            <w:pPr>
              <w:pStyle w:val="BodyTextIndent2"/>
              <w:spacing w:line="240" w:lineRule="auto"/>
              <w:ind w:firstLine="0"/>
              <w:jc w:val="center"/>
              <w:rPr>
                <w:color w:val="000000"/>
                <w:spacing w:val="20"/>
                <w:sz w:val="24"/>
              </w:rPr>
            </w:pPr>
            <w:proofErr w:type="spellStart"/>
            <w:r w:rsidRPr="000F5971">
              <w:rPr>
                <w:color w:val="000000"/>
                <w:spacing w:val="20"/>
                <w:sz w:val="24"/>
              </w:rPr>
              <w:t>nine</w:t>
            </w:r>
            <w:proofErr w:type="spellEnd"/>
          </w:p>
        </w:tc>
        <w:tc>
          <w:tcPr>
            <w:tcW w:w="834" w:type="dxa"/>
          </w:tcPr>
          <w:p w14:paraId="3D68484A" w14:textId="77777777" w:rsidR="00647E7D" w:rsidRPr="000F5971" w:rsidRDefault="00647E7D" w:rsidP="00647E7D">
            <w:pPr>
              <w:pStyle w:val="BodyTextIndent2"/>
              <w:spacing w:line="240" w:lineRule="auto"/>
              <w:ind w:firstLine="0"/>
              <w:jc w:val="center"/>
              <w:rPr>
                <w:color w:val="000000"/>
                <w:spacing w:val="20"/>
                <w:sz w:val="24"/>
              </w:rPr>
            </w:pPr>
            <w:r w:rsidRPr="000F5971">
              <w:rPr>
                <w:color w:val="000000"/>
                <w:spacing w:val="20"/>
                <w:sz w:val="24"/>
              </w:rPr>
              <w:t>10</w:t>
            </w:r>
          </w:p>
        </w:tc>
      </w:tr>
      <w:tr w:rsidR="00647E7D" w14:paraId="0CE6AE18" w14:textId="77777777" w:rsidTr="00647E7D">
        <w:tc>
          <w:tcPr>
            <w:tcW w:w="9060" w:type="dxa"/>
            <w:gridSpan w:val="10"/>
          </w:tcPr>
          <w:p w14:paraId="6A279E09" w14:textId="77777777" w:rsidR="00647E7D" w:rsidRPr="003F7C3D" w:rsidRDefault="003F7C3D" w:rsidP="003F7C3D">
            <w:pPr>
              <w:pStyle w:val="BodyTextIndent2"/>
              <w:ind w:firstLine="0"/>
              <w:jc w:val="center"/>
              <w:rPr>
                <w:color w:val="000000"/>
                <w:sz w:val="22"/>
                <w:szCs w:val="22"/>
              </w:rPr>
            </w:pPr>
            <w:proofErr w:type="spellStart"/>
            <w:r w:rsidRPr="003F7C3D">
              <w:rPr>
                <w:color w:val="000000"/>
                <w:sz w:val="22"/>
                <w:szCs w:val="22"/>
              </w:rPr>
              <w:t>Without</w:t>
            </w:r>
            <w:proofErr w:type="spellEnd"/>
            <w:r w:rsidRPr="003F7C3D">
              <w:rPr>
                <w:color w:val="000000"/>
                <w:sz w:val="22"/>
                <w:szCs w:val="22"/>
              </w:rPr>
              <w:t xml:space="preserve"> </w:t>
            </w:r>
            <w:proofErr w:type="spellStart"/>
            <w:r w:rsidRPr="003F7C3D">
              <w:rPr>
                <w:color w:val="000000"/>
                <w:sz w:val="22"/>
                <w:szCs w:val="22"/>
              </w:rPr>
              <w:t>mineral</w:t>
            </w:r>
            <w:proofErr w:type="spellEnd"/>
            <w:r w:rsidRPr="003F7C3D">
              <w:rPr>
                <w:color w:val="000000"/>
                <w:sz w:val="22"/>
                <w:szCs w:val="22"/>
              </w:rPr>
              <w:t xml:space="preserve"> </w:t>
            </w:r>
            <w:proofErr w:type="spellStart"/>
            <w:r w:rsidRPr="003F7C3D">
              <w:rPr>
                <w:color w:val="000000"/>
                <w:sz w:val="22"/>
                <w:szCs w:val="22"/>
              </w:rPr>
              <w:t>fertilizers</w:t>
            </w:r>
            <w:proofErr w:type="spellEnd"/>
          </w:p>
        </w:tc>
      </w:tr>
      <w:tr w:rsidR="008822BE" w14:paraId="127827FB" w14:textId="77777777" w:rsidTr="00EE6AC7">
        <w:tc>
          <w:tcPr>
            <w:tcW w:w="1507" w:type="dxa"/>
            <w:vAlign w:val="center"/>
          </w:tcPr>
          <w:p w14:paraId="08B174A3" w14:textId="77777777" w:rsidR="003F7C3D" w:rsidRPr="00F441AC" w:rsidRDefault="008822BE" w:rsidP="008822BE">
            <w:pPr>
              <w:pStyle w:val="BodyTextIndent2"/>
              <w:spacing w:line="264" w:lineRule="auto"/>
              <w:ind w:firstLine="0"/>
              <w:jc w:val="center"/>
              <w:rPr>
                <w:color w:val="000000"/>
                <w:sz w:val="22"/>
                <w:szCs w:val="22"/>
              </w:rPr>
            </w:pPr>
            <w:proofErr w:type="spellStart"/>
            <w:r>
              <w:rPr>
                <w:color w:val="000000"/>
                <w:sz w:val="22"/>
                <w:szCs w:val="22"/>
              </w:rPr>
              <w:t>Clean</w:t>
            </w:r>
            <w:proofErr w:type="spellEnd"/>
            <w:r>
              <w:rPr>
                <w:color w:val="000000"/>
                <w:sz w:val="22"/>
                <w:szCs w:val="22"/>
              </w:rPr>
              <w:t xml:space="preserve"> </w:t>
            </w:r>
            <w:proofErr w:type="spellStart"/>
            <w:r>
              <w:rPr>
                <w:color w:val="000000"/>
                <w:sz w:val="22"/>
                <w:szCs w:val="22"/>
              </w:rPr>
              <w:t>steam</w:t>
            </w:r>
            <w:proofErr w:type="spellEnd"/>
          </w:p>
        </w:tc>
        <w:tc>
          <w:tcPr>
            <w:tcW w:w="825" w:type="dxa"/>
            <w:vAlign w:val="center"/>
          </w:tcPr>
          <w:p w14:paraId="1AD4413F" w14:textId="77777777" w:rsidR="003F7C3D" w:rsidRPr="00013993" w:rsidRDefault="00562870" w:rsidP="008822BE">
            <w:pPr>
              <w:pStyle w:val="BodyTextIndent2"/>
              <w:spacing w:line="264" w:lineRule="auto"/>
              <w:ind w:left="-57" w:firstLine="0"/>
              <w:jc w:val="center"/>
              <w:rPr>
                <w:color w:val="000000"/>
                <w:spacing w:val="20"/>
                <w:sz w:val="22"/>
                <w:szCs w:val="22"/>
              </w:rPr>
            </w:pPr>
            <w:r>
              <w:rPr>
                <w:color w:val="000000"/>
                <w:spacing w:val="20"/>
                <w:sz w:val="22"/>
                <w:szCs w:val="22"/>
              </w:rPr>
              <w:t>2000</w:t>
            </w:r>
          </w:p>
        </w:tc>
        <w:tc>
          <w:tcPr>
            <w:tcW w:w="787" w:type="dxa"/>
            <w:vAlign w:val="center"/>
          </w:tcPr>
          <w:p w14:paraId="5BD7D1EC" w14:textId="77777777" w:rsidR="003F7C3D" w:rsidRPr="00013993" w:rsidRDefault="003F7C3D" w:rsidP="008822BE">
            <w:pPr>
              <w:pStyle w:val="BodyTextIndent2"/>
              <w:spacing w:line="264" w:lineRule="auto"/>
              <w:ind w:left="-57" w:firstLine="0"/>
              <w:jc w:val="center"/>
              <w:rPr>
                <w:color w:val="000000"/>
                <w:spacing w:val="20"/>
                <w:sz w:val="22"/>
                <w:szCs w:val="22"/>
              </w:rPr>
            </w:pPr>
            <w:r w:rsidRPr="00013993">
              <w:rPr>
                <w:color w:val="000000"/>
                <w:spacing w:val="20"/>
                <w:sz w:val="22"/>
                <w:szCs w:val="22"/>
              </w:rPr>
              <w:t>-</w:t>
            </w:r>
          </w:p>
        </w:tc>
        <w:tc>
          <w:tcPr>
            <w:tcW w:w="788" w:type="dxa"/>
            <w:vAlign w:val="center"/>
          </w:tcPr>
          <w:p w14:paraId="019D21E1" w14:textId="77777777" w:rsidR="003F7C3D" w:rsidRPr="00013993" w:rsidRDefault="00562870" w:rsidP="008822BE">
            <w:pPr>
              <w:pStyle w:val="BodyTextIndent2"/>
              <w:spacing w:line="264" w:lineRule="auto"/>
              <w:ind w:left="-113" w:right="-57" w:firstLine="0"/>
              <w:jc w:val="center"/>
              <w:rPr>
                <w:color w:val="000000"/>
                <w:spacing w:val="20"/>
                <w:sz w:val="22"/>
                <w:szCs w:val="22"/>
              </w:rPr>
            </w:pPr>
            <w:r>
              <w:rPr>
                <w:color w:val="000000"/>
                <w:spacing w:val="20"/>
                <w:sz w:val="22"/>
                <w:szCs w:val="22"/>
              </w:rPr>
              <w:t>-2000</w:t>
            </w:r>
          </w:p>
        </w:tc>
        <w:tc>
          <w:tcPr>
            <w:tcW w:w="824" w:type="dxa"/>
            <w:vAlign w:val="center"/>
          </w:tcPr>
          <w:p w14:paraId="042971BC" w14:textId="77777777" w:rsidR="003F7C3D" w:rsidRPr="00013993" w:rsidRDefault="00562870" w:rsidP="008822BE">
            <w:pPr>
              <w:pStyle w:val="BodyTextIndent2"/>
              <w:spacing w:line="264" w:lineRule="auto"/>
              <w:ind w:firstLine="0"/>
              <w:jc w:val="center"/>
              <w:rPr>
                <w:color w:val="000000"/>
                <w:sz w:val="22"/>
                <w:szCs w:val="22"/>
              </w:rPr>
            </w:pPr>
            <w:r>
              <w:rPr>
                <w:color w:val="000000"/>
                <w:sz w:val="22"/>
                <w:szCs w:val="22"/>
              </w:rPr>
              <w:t>2000</w:t>
            </w:r>
          </w:p>
        </w:tc>
        <w:tc>
          <w:tcPr>
            <w:tcW w:w="872" w:type="dxa"/>
            <w:vAlign w:val="center"/>
          </w:tcPr>
          <w:p w14:paraId="44FCE73B" w14:textId="77777777" w:rsidR="003F7C3D" w:rsidRPr="00013993" w:rsidRDefault="00013993" w:rsidP="008822BE">
            <w:pPr>
              <w:pStyle w:val="BodyTextIndent2"/>
              <w:spacing w:line="264" w:lineRule="auto"/>
              <w:ind w:firstLine="0"/>
              <w:jc w:val="center"/>
              <w:rPr>
                <w:color w:val="000000"/>
                <w:sz w:val="22"/>
                <w:szCs w:val="22"/>
              </w:rPr>
            </w:pPr>
            <w:r w:rsidRPr="00013993">
              <w:rPr>
                <w:color w:val="000000"/>
                <w:sz w:val="22"/>
                <w:szCs w:val="22"/>
              </w:rPr>
              <w:t>-</w:t>
            </w:r>
          </w:p>
        </w:tc>
        <w:tc>
          <w:tcPr>
            <w:tcW w:w="881" w:type="dxa"/>
            <w:vAlign w:val="center"/>
          </w:tcPr>
          <w:p w14:paraId="353F8EAB" w14:textId="77777777" w:rsidR="003F7C3D" w:rsidRPr="00013993" w:rsidRDefault="00562870" w:rsidP="008822BE">
            <w:pPr>
              <w:pStyle w:val="BodyTextIndent2"/>
              <w:spacing w:line="264" w:lineRule="auto"/>
              <w:ind w:firstLine="0"/>
              <w:jc w:val="center"/>
              <w:rPr>
                <w:color w:val="000000"/>
                <w:sz w:val="22"/>
                <w:szCs w:val="22"/>
              </w:rPr>
            </w:pPr>
            <w:r>
              <w:rPr>
                <w:color w:val="000000"/>
                <w:sz w:val="22"/>
                <w:szCs w:val="22"/>
              </w:rPr>
              <w:t>-2000</w:t>
            </w:r>
          </w:p>
        </w:tc>
        <w:tc>
          <w:tcPr>
            <w:tcW w:w="824" w:type="dxa"/>
            <w:vAlign w:val="center"/>
          </w:tcPr>
          <w:p w14:paraId="6251149B" w14:textId="77777777" w:rsidR="003F7C3D" w:rsidRPr="00013993" w:rsidRDefault="00562870" w:rsidP="008822BE">
            <w:pPr>
              <w:pStyle w:val="BodyTextIndent2"/>
              <w:spacing w:line="264" w:lineRule="auto"/>
              <w:ind w:firstLine="0"/>
              <w:jc w:val="center"/>
              <w:rPr>
                <w:color w:val="000000"/>
                <w:sz w:val="22"/>
                <w:szCs w:val="22"/>
              </w:rPr>
            </w:pPr>
            <w:r>
              <w:rPr>
                <w:color w:val="000000"/>
                <w:sz w:val="22"/>
                <w:szCs w:val="22"/>
              </w:rPr>
              <w:t>2000</w:t>
            </w:r>
          </w:p>
        </w:tc>
        <w:tc>
          <w:tcPr>
            <w:tcW w:w="918" w:type="dxa"/>
            <w:vAlign w:val="center"/>
          </w:tcPr>
          <w:p w14:paraId="5B905A05" w14:textId="77777777" w:rsidR="003F7C3D" w:rsidRPr="00013993" w:rsidRDefault="00013993" w:rsidP="008822BE">
            <w:pPr>
              <w:pStyle w:val="BodyTextIndent2"/>
              <w:spacing w:line="264" w:lineRule="auto"/>
              <w:ind w:firstLine="0"/>
              <w:jc w:val="center"/>
              <w:rPr>
                <w:color w:val="000000"/>
                <w:sz w:val="22"/>
                <w:szCs w:val="22"/>
              </w:rPr>
            </w:pPr>
            <w:r w:rsidRPr="00013993">
              <w:rPr>
                <w:color w:val="000000"/>
                <w:sz w:val="22"/>
                <w:szCs w:val="22"/>
              </w:rPr>
              <w:t>-</w:t>
            </w:r>
          </w:p>
        </w:tc>
        <w:tc>
          <w:tcPr>
            <w:tcW w:w="834" w:type="dxa"/>
            <w:vAlign w:val="center"/>
          </w:tcPr>
          <w:p w14:paraId="4BDA583E" w14:textId="77777777" w:rsidR="003F7C3D" w:rsidRPr="00013993" w:rsidRDefault="00562870" w:rsidP="008822BE">
            <w:pPr>
              <w:pStyle w:val="BodyTextIndent2"/>
              <w:spacing w:line="264" w:lineRule="auto"/>
              <w:ind w:firstLine="0"/>
              <w:jc w:val="center"/>
              <w:rPr>
                <w:color w:val="000000"/>
                <w:sz w:val="22"/>
                <w:szCs w:val="22"/>
              </w:rPr>
            </w:pPr>
            <w:r>
              <w:rPr>
                <w:color w:val="000000"/>
                <w:sz w:val="22"/>
                <w:szCs w:val="22"/>
              </w:rPr>
              <w:t>-2000</w:t>
            </w:r>
          </w:p>
        </w:tc>
      </w:tr>
      <w:tr w:rsidR="008822BE" w14:paraId="4AA9ACEA" w14:textId="77777777" w:rsidTr="00EE6AC7">
        <w:tc>
          <w:tcPr>
            <w:tcW w:w="1507" w:type="dxa"/>
          </w:tcPr>
          <w:p w14:paraId="26A2796A" w14:textId="77777777" w:rsidR="00013993" w:rsidRPr="00F441AC" w:rsidRDefault="008822BE" w:rsidP="008822BE">
            <w:pPr>
              <w:pStyle w:val="BodyTextIndent2"/>
              <w:spacing w:line="264" w:lineRule="auto"/>
              <w:ind w:firstLine="0"/>
              <w:jc w:val="center"/>
              <w:rPr>
                <w:color w:val="000000"/>
                <w:sz w:val="22"/>
                <w:szCs w:val="22"/>
              </w:rPr>
            </w:pPr>
            <w:proofErr w:type="spellStart"/>
            <w:r>
              <w:rPr>
                <w:color w:val="000000"/>
                <w:sz w:val="22"/>
                <w:szCs w:val="22"/>
              </w:rPr>
              <w:t>Winter</w:t>
            </w:r>
            <w:proofErr w:type="spellEnd"/>
            <w:r>
              <w:rPr>
                <w:color w:val="000000"/>
                <w:sz w:val="22"/>
                <w:szCs w:val="22"/>
              </w:rPr>
              <w:t xml:space="preserve"> </w:t>
            </w:r>
            <w:proofErr w:type="spellStart"/>
            <w:r>
              <w:rPr>
                <w:color w:val="000000"/>
                <w:sz w:val="22"/>
                <w:szCs w:val="22"/>
              </w:rPr>
              <w:t>wheat</w:t>
            </w:r>
            <w:proofErr w:type="spellEnd"/>
          </w:p>
        </w:tc>
        <w:tc>
          <w:tcPr>
            <w:tcW w:w="825" w:type="dxa"/>
            <w:vAlign w:val="center"/>
          </w:tcPr>
          <w:p w14:paraId="421897F2" w14:textId="77777777" w:rsidR="00013993" w:rsidRPr="00013993" w:rsidRDefault="00562870" w:rsidP="008822BE">
            <w:pPr>
              <w:pStyle w:val="BodyTextIndent2"/>
              <w:spacing w:line="264" w:lineRule="auto"/>
              <w:ind w:left="-57" w:firstLine="0"/>
              <w:jc w:val="center"/>
              <w:rPr>
                <w:color w:val="000000"/>
                <w:spacing w:val="20"/>
                <w:sz w:val="22"/>
                <w:szCs w:val="22"/>
              </w:rPr>
            </w:pPr>
            <w:r>
              <w:rPr>
                <w:color w:val="000000"/>
                <w:spacing w:val="20"/>
                <w:sz w:val="22"/>
                <w:szCs w:val="22"/>
              </w:rPr>
              <w:t>2600</w:t>
            </w:r>
          </w:p>
        </w:tc>
        <w:tc>
          <w:tcPr>
            <w:tcW w:w="787" w:type="dxa"/>
            <w:vAlign w:val="center"/>
          </w:tcPr>
          <w:p w14:paraId="448A00D8" w14:textId="77777777" w:rsidR="00013993" w:rsidRPr="00013993" w:rsidRDefault="00013993" w:rsidP="008822BE">
            <w:pPr>
              <w:pStyle w:val="BodyTextIndent2"/>
              <w:spacing w:line="264" w:lineRule="auto"/>
              <w:ind w:left="-57" w:firstLine="0"/>
              <w:jc w:val="center"/>
              <w:rPr>
                <w:color w:val="000000"/>
                <w:spacing w:val="20"/>
                <w:sz w:val="22"/>
                <w:szCs w:val="22"/>
              </w:rPr>
            </w:pPr>
            <w:r w:rsidRPr="00013993">
              <w:rPr>
                <w:color w:val="000000"/>
                <w:spacing w:val="20"/>
                <w:sz w:val="22"/>
                <w:szCs w:val="22"/>
              </w:rPr>
              <w:t>840</w:t>
            </w:r>
          </w:p>
        </w:tc>
        <w:tc>
          <w:tcPr>
            <w:tcW w:w="788" w:type="dxa"/>
            <w:vAlign w:val="center"/>
          </w:tcPr>
          <w:p w14:paraId="7D4F47D1" w14:textId="77777777" w:rsidR="00013993" w:rsidRPr="00013993" w:rsidRDefault="00562870" w:rsidP="008822BE">
            <w:pPr>
              <w:pStyle w:val="BodyTextIndent2"/>
              <w:spacing w:line="264" w:lineRule="auto"/>
              <w:ind w:left="-113" w:right="-57" w:firstLine="0"/>
              <w:jc w:val="center"/>
              <w:rPr>
                <w:color w:val="000000"/>
                <w:spacing w:val="20"/>
                <w:sz w:val="22"/>
                <w:szCs w:val="22"/>
              </w:rPr>
            </w:pPr>
            <w:r>
              <w:rPr>
                <w:color w:val="000000"/>
                <w:spacing w:val="20"/>
                <w:sz w:val="22"/>
                <w:szCs w:val="22"/>
              </w:rPr>
              <w:t>-1760</w:t>
            </w:r>
          </w:p>
        </w:tc>
        <w:tc>
          <w:tcPr>
            <w:tcW w:w="824" w:type="dxa"/>
            <w:vAlign w:val="center"/>
          </w:tcPr>
          <w:p w14:paraId="65830599" w14:textId="77777777" w:rsidR="00013993" w:rsidRPr="00013993" w:rsidRDefault="00562870" w:rsidP="008822BE">
            <w:pPr>
              <w:pStyle w:val="BodyTextIndent2"/>
              <w:spacing w:line="264" w:lineRule="auto"/>
              <w:ind w:firstLine="0"/>
              <w:jc w:val="center"/>
              <w:rPr>
                <w:color w:val="000000"/>
                <w:sz w:val="22"/>
                <w:szCs w:val="22"/>
              </w:rPr>
            </w:pPr>
            <w:r>
              <w:rPr>
                <w:color w:val="000000"/>
                <w:sz w:val="22"/>
                <w:szCs w:val="22"/>
              </w:rPr>
              <w:t>2630</w:t>
            </w:r>
          </w:p>
        </w:tc>
        <w:tc>
          <w:tcPr>
            <w:tcW w:w="872" w:type="dxa"/>
            <w:vAlign w:val="center"/>
          </w:tcPr>
          <w:p w14:paraId="6E7AB557" w14:textId="77777777" w:rsidR="00013993" w:rsidRPr="00013993" w:rsidRDefault="00013993" w:rsidP="008822BE">
            <w:pPr>
              <w:pStyle w:val="BodyTextIndent2"/>
              <w:spacing w:line="264" w:lineRule="auto"/>
              <w:ind w:firstLine="0"/>
              <w:jc w:val="center"/>
              <w:rPr>
                <w:color w:val="000000"/>
                <w:sz w:val="22"/>
                <w:szCs w:val="22"/>
              </w:rPr>
            </w:pPr>
            <w:r w:rsidRPr="00013993">
              <w:rPr>
                <w:color w:val="000000"/>
                <w:sz w:val="22"/>
                <w:szCs w:val="22"/>
              </w:rPr>
              <w:t>840</w:t>
            </w:r>
          </w:p>
        </w:tc>
        <w:tc>
          <w:tcPr>
            <w:tcW w:w="881" w:type="dxa"/>
            <w:vAlign w:val="center"/>
          </w:tcPr>
          <w:p w14:paraId="748BC6FC" w14:textId="77777777" w:rsidR="00013993" w:rsidRPr="00013993" w:rsidRDefault="00562870" w:rsidP="008822BE">
            <w:pPr>
              <w:pStyle w:val="BodyTextIndent2"/>
              <w:spacing w:line="264" w:lineRule="auto"/>
              <w:ind w:firstLine="0"/>
              <w:jc w:val="center"/>
              <w:rPr>
                <w:color w:val="000000"/>
                <w:sz w:val="22"/>
                <w:szCs w:val="22"/>
              </w:rPr>
            </w:pPr>
            <w:r>
              <w:rPr>
                <w:color w:val="000000"/>
                <w:sz w:val="22"/>
                <w:szCs w:val="22"/>
              </w:rPr>
              <w:t>-1790</w:t>
            </w:r>
          </w:p>
        </w:tc>
        <w:tc>
          <w:tcPr>
            <w:tcW w:w="824" w:type="dxa"/>
            <w:vAlign w:val="center"/>
          </w:tcPr>
          <w:p w14:paraId="315D9F78" w14:textId="77777777" w:rsidR="00013993" w:rsidRPr="00013993" w:rsidRDefault="00562870" w:rsidP="008822BE">
            <w:pPr>
              <w:pStyle w:val="BodyTextIndent2"/>
              <w:spacing w:line="264" w:lineRule="auto"/>
              <w:ind w:firstLine="0"/>
              <w:jc w:val="center"/>
              <w:rPr>
                <w:color w:val="000000"/>
                <w:sz w:val="22"/>
                <w:szCs w:val="22"/>
              </w:rPr>
            </w:pPr>
            <w:r>
              <w:rPr>
                <w:color w:val="000000"/>
                <w:sz w:val="22"/>
                <w:szCs w:val="22"/>
              </w:rPr>
              <w:t>2430</w:t>
            </w:r>
          </w:p>
        </w:tc>
        <w:tc>
          <w:tcPr>
            <w:tcW w:w="918" w:type="dxa"/>
            <w:vAlign w:val="center"/>
          </w:tcPr>
          <w:p w14:paraId="6FBB840D" w14:textId="77777777" w:rsidR="00013993" w:rsidRPr="00013993" w:rsidRDefault="00013993" w:rsidP="008822BE">
            <w:pPr>
              <w:pStyle w:val="BodyTextIndent2"/>
              <w:spacing w:line="264" w:lineRule="auto"/>
              <w:ind w:firstLine="0"/>
              <w:jc w:val="center"/>
              <w:rPr>
                <w:color w:val="000000"/>
                <w:sz w:val="22"/>
                <w:szCs w:val="22"/>
              </w:rPr>
            </w:pPr>
            <w:r w:rsidRPr="00013993">
              <w:rPr>
                <w:color w:val="000000"/>
                <w:sz w:val="22"/>
                <w:szCs w:val="22"/>
              </w:rPr>
              <w:t>800</w:t>
            </w:r>
          </w:p>
        </w:tc>
        <w:tc>
          <w:tcPr>
            <w:tcW w:w="834" w:type="dxa"/>
            <w:vAlign w:val="center"/>
          </w:tcPr>
          <w:p w14:paraId="07C5CF2D" w14:textId="77777777" w:rsidR="00013993" w:rsidRPr="00013993" w:rsidRDefault="00562870" w:rsidP="008822BE">
            <w:pPr>
              <w:pStyle w:val="BodyTextIndent2"/>
              <w:spacing w:line="264" w:lineRule="auto"/>
              <w:ind w:firstLine="0"/>
              <w:jc w:val="center"/>
              <w:rPr>
                <w:color w:val="000000"/>
                <w:sz w:val="22"/>
                <w:szCs w:val="22"/>
              </w:rPr>
            </w:pPr>
            <w:r>
              <w:rPr>
                <w:color w:val="000000"/>
                <w:sz w:val="22"/>
                <w:szCs w:val="22"/>
              </w:rPr>
              <w:t>-1630</w:t>
            </w:r>
          </w:p>
        </w:tc>
      </w:tr>
      <w:tr w:rsidR="008822BE" w14:paraId="6B311093" w14:textId="77777777" w:rsidTr="00EE6AC7">
        <w:tc>
          <w:tcPr>
            <w:tcW w:w="1507" w:type="dxa"/>
          </w:tcPr>
          <w:p w14:paraId="6A5B765B" w14:textId="77777777" w:rsidR="00013993" w:rsidRPr="00F441AC" w:rsidRDefault="00013993" w:rsidP="008822BE">
            <w:pPr>
              <w:pStyle w:val="BodyTextIndent2"/>
              <w:spacing w:line="264" w:lineRule="auto"/>
              <w:ind w:firstLine="0"/>
              <w:jc w:val="center"/>
              <w:rPr>
                <w:color w:val="000000"/>
                <w:sz w:val="22"/>
                <w:szCs w:val="22"/>
              </w:rPr>
            </w:pPr>
            <w:proofErr w:type="spellStart"/>
            <w:r w:rsidRPr="00F441AC">
              <w:rPr>
                <w:color w:val="000000"/>
                <w:sz w:val="22"/>
                <w:szCs w:val="22"/>
              </w:rPr>
              <w:t>Corn</w:t>
            </w:r>
            <w:proofErr w:type="spellEnd"/>
            <w:r w:rsidRPr="00F441AC">
              <w:rPr>
                <w:color w:val="000000"/>
                <w:sz w:val="22"/>
                <w:szCs w:val="22"/>
              </w:rPr>
              <w:t xml:space="preserve"> </w:t>
            </w:r>
            <w:proofErr w:type="spellStart"/>
            <w:r w:rsidRPr="00F441AC">
              <w:rPr>
                <w:color w:val="000000"/>
                <w:sz w:val="22"/>
                <w:szCs w:val="22"/>
              </w:rPr>
              <w:t>for</w:t>
            </w:r>
            <w:proofErr w:type="spellEnd"/>
            <w:r w:rsidRPr="00F441AC">
              <w:rPr>
                <w:color w:val="000000"/>
                <w:sz w:val="22"/>
                <w:szCs w:val="22"/>
              </w:rPr>
              <w:t xml:space="preserve"> </w:t>
            </w:r>
            <w:proofErr w:type="spellStart"/>
            <w:r w:rsidRPr="00F441AC">
              <w:rPr>
                <w:color w:val="000000"/>
                <w:sz w:val="22"/>
                <w:szCs w:val="22"/>
              </w:rPr>
              <w:t>silage</w:t>
            </w:r>
            <w:proofErr w:type="spellEnd"/>
          </w:p>
        </w:tc>
        <w:tc>
          <w:tcPr>
            <w:tcW w:w="825" w:type="dxa"/>
            <w:vAlign w:val="center"/>
          </w:tcPr>
          <w:p w14:paraId="51D869BC" w14:textId="77777777" w:rsidR="00013993" w:rsidRPr="00013993" w:rsidRDefault="00562870" w:rsidP="008822BE">
            <w:pPr>
              <w:pStyle w:val="BodyTextIndent2"/>
              <w:spacing w:line="264" w:lineRule="auto"/>
              <w:ind w:left="-57" w:firstLine="0"/>
              <w:jc w:val="center"/>
              <w:rPr>
                <w:color w:val="000000"/>
                <w:spacing w:val="20"/>
                <w:sz w:val="22"/>
                <w:szCs w:val="22"/>
              </w:rPr>
            </w:pPr>
            <w:r>
              <w:rPr>
                <w:color w:val="000000"/>
                <w:spacing w:val="20"/>
                <w:sz w:val="22"/>
                <w:szCs w:val="22"/>
              </w:rPr>
              <w:t>1700</w:t>
            </w:r>
          </w:p>
        </w:tc>
        <w:tc>
          <w:tcPr>
            <w:tcW w:w="787" w:type="dxa"/>
            <w:vAlign w:val="center"/>
          </w:tcPr>
          <w:p w14:paraId="765D219E" w14:textId="77777777" w:rsidR="00013993" w:rsidRPr="00013993" w:rsidRDefault="00013993" w:rsidP="008822BE">
            <w:pPr>
              <w:pStyle w:val="BodyTextIndent2"/>
              <w:spacing w:line="264" w:lineRule="auto"/>
              <w:ind w:left="-57" w:firstLine="0"/>
              <w:jc w:val="center"/>
              <w:rPr>
                <w:color w:val="000000"/>
                <w:spacing w:val="20"/>
                <w:sz w:val="22"/>
                <w:szCs w:val="22"/>
              </w:rPr>
            </w:pPr>
            <w:r w:rsidRPr="00013993">
              <w:rPr>
                <w:color w:val="000000"/>
                <w:spacing w:val="20"/>
                <w:sz w:val="22"/>
                <w:szCs w:val="22"/>
              </w:rPr>
              <w:t>460</w:t>
            </w:r>
          </w:p>
        </w:tc>
        <w:tc>
          <w:tcPr>
            <w:tcW w:w="788" w:type="dxa"/>
            <w:vAlign w:val="center"/>
          </w:tcPr>
          <w:p w14:paraId="6DDF9FCF" w14:textId="77777777" w:rsidR="00013993" w:rsidRPr="00013993" w:rsidRDefault="00562870" w:rsidP="008822BE">
            <w:pPr>
              <w:pStyle w:val="BodyTextIndent2"/>
              <w:spacing w:line="264" w:lineRule="auto"/>
              <w:ind w:left="-113" w:right="-57" w:firstLine="0"/>
              <w:jc w:val="center"/>
              <w:rPr>
                <w:color w:val="000000"/>
                <w:spacing w:val="20"/>
                <w:sz w:val="22"/>
                <w:szCs w:val="22"/>
              </w:rPr>
            </w:pPr>
            <w:r>
              <w:rPr>
                <w:color w:val="000000"/>
                <w:spacing w:val="20"/>
                <w:sz w:val="22"/>
                <w:szCs w:val="22"/>
              </w:rPr>
              <w:t>-1240</w:t>
            </w:r>
          </w:p>
        </w:tc>
        <w:tc>
          <w:tcPr>
            <w:tcW w:w="824" w:type="dxa"/>
            <w:vAlign w:val="center"/>
          </w:tcPr>
          <w:p w14:paraId="3702BA51" w14:textId="77777777" w:rsidR="00013993" w:rsidRPr="00013993" w:rsidRDefault="00562870" w:rsidP="008822BE">
            <w:pPr>
              <w:pStyle w:val="BodyTextIndent2"/>
              <w:spacing w:line="264" w:lineRule="auto"/>
              <w:ind w:firstLine="0"/>
              <w:jc w:val="center"/>
              <w:rPr>
                <w:color w:val="000000"/>
                <w:sz w:val="22"/>
                <w:szCs w:val="22"/>
              </w:rPr>
            </w:pPr>
            <w:r>
              <w:rPr>
                <w:color w:val="000000"/>
                <w:sz w:val="22"/>
                <w:szCs w:val="22"/>
              </w:rPr>
              <w:t>1730</w:t>
            </w:r>
          </w:p>
        </w:tc>
        <w:tc>
          <w:tcPr>
            <w:tcW w:w="872" w:type="dxa"/>
            <w:vAlign w:val="center"/>
          </w:tcPr>
          <w:p w14:paraId="7EB28179" w14:textId="77777777" w:rsidR="00013993" w:rsidRPr="00013993" w:rsidRDefault="00013993" w:rsidP="008822BE">
            <w:pPr>
              <w:pStyle w:val="BodyTextIndent2"/>
              <w:spacing w:line="264" w:lineRule="auto"/>
              <w:ind w:firstLine="0"/>
              <w:jc w:val="center"/>
              <w:rPr>
                <w:color w:val="000000"/>
                <w:sz w:val="22"/>
                <w:szCs w:val="22"/>
              </w:rPr>
            </w:pPr>
            <w:r w:rsidRPr="00013993">
              <w:rPr>
                <w:color w:val="000000"/>
                <w:sz w:val="22"/>
                <w:szCs w:val="22"/>
              </w:rPr>
              <w:t>460</w:t>
            </w:r>
          </w:p>
        </w:tc>
        <w:tc>
          <w:tcPr>
            <w:tcW w:w="881" w:type="dxa"/>
            <w:vAlign w:val="center"/>
          </w:tcPr>
          <w:p w14:paraId="211E0D2C" w14:textId="77777777" w:rsidR="00013993" w:rsidRPr="00013993" w:rsidRDefault="00562870" w:rsidP="008822BE">
            <w:pPr>
              <w:pStyle w:val="BodyTextIndent2"/>
              <w:spacing w:line="264" w:lineRule="auto"/>
              <w:ind w:firstLine="0"/>
              <w:jc w:val="center"/>
              <w:rPr>
                <w:color w:val="000000"/>
                <w:sz w:val="22"/>
                <w:szCs w:val="22"/>
              </w:rPr>
            </w:pPr>
            <w:r>
              <w:rPr>
                <w:color w:val="000000"/>
                <w:sz w:val="22"/>
                <w:szCs w:val="22"/>
              </w:rPr>
              <w:t>-1270</w:t>
            </w:r>
          </w:p>
        </w:tc>
        <w:tc>
          <w:tcPr>
            <w:tcW w:w="824" w:type="dxa"/>
            <w:vAlign w:val="center"/>
          </w:tcPr>
          <w:p w14:paraId="18EC2189" w14:textId="77777777" w:rsidR="00013993" w:rsidRPr="00013993" w:rsidRDefault="00562870" w:rsidP="008822BE">
            <w:pPr>
              <w:pStyle w:val="BodyTextIndent2"/>
              <w:spacing w:line="264" w:lineRule="auto"/>
              <w:ind w:firstLine="0"/>
              <w:jc w:val="center"/>
              <w:rPr>
                <w:color w:val="000000"/>
                <w:sz w:val="22"/>
                <w:szCs w:val="22"/>
              </w:rPr>
            </w:pPr>
            <w:r>
              <w:rPr>
                <w:color w:val="000000"/>
                <w:sz w:val="22"/>
                <w:szCs w:val="22"/>
              </w:rPr>
              <w:t>2050</w:t>
            </w:r>
          </w:p>
        </w:tc>
        <w:tc>
          <w:tcPr>
            <w:tcW w:w="918" w:type="dxa"/>
            <w:vAlign w:val="center"/>
          </w:tcPr>
          <w:p w14:paraId="35CF425D" w14:textId="77777777" w:rsidR="00013993" w:rsidRPr="00013993" w:rsidRDefault="00013993" w:rsidP="008822BE">
            <w:pPr>
              <w:pStyle w:val="BodyTextIndent2"/>
              <w:spacing w:line="264" w:lineRule="auto"/>
              <w:ind w:firstLine="0"/>
              <w:jc w:val="center"/>
              <w:rPr>
                <w:color w:val="000000"/>
                <w:sz w:val="22"/>
                <w:szCs w:val="22"/>
              </w:rPr>
            </w:pPr>
            <w:r w:rsidRPr="00013993">
              <w:rPr>
                <w:color w:val="000000"/>
                <w:sz w:val="22"/>
                <w:szCs w:val="22"/>
              </w:rPr>
              <w:t>520</w:t>
            </w:r>
          </w:p>
        </w:tc>
        <w:tc>
          <w:tcPr>
            <w:tcW w:w="834" w:type="dxa"/>
            <w:vAlign w:val="center"/>
          </w:tcPr>
          <w:p w14:paraId="6B31A919" w14:textId="77777777" w:rsidR="00013993" w:rsidRPr="00013993" w:rsidRDefault="00562870" w:rsidP="008822BE">
            <w:pPr>
              <w:pStyle w:val="BodyTextIndent2"/>
              <w:spacing w:line="264" w:lineRule="auto"/>
              <w:ind w:firstLine="0"/>
              <w:jc w:val="center"/>
              <w:rPr>
                <w:color w:val="000000"/>
                <w:sz w:val="22"/>
                <w:szCs w:val="22"/>
              </w:rPr>
            </w:pPr>
            <w:r>
              <w:rPr>
                <w:color w:val="000000"/>
                <w:sz w:val="22"/>
                <w:szCs w:val="22"/>
              </w:rPr>
              <w:t>-1530</w:t>
            </w:r>
          </w:p>
        </w:tc>
      </w:tr>
      <w:tr w:rsidR="008822BE" w14:paraId="341EC8C8" w14:textId="77777777" w:rsidTr="00EE6AC7">
        <w:tc>
          <w:tcPr>
            <w:tcW w:w="1507" w:type="dxa"/>
          </w:tcPr>
          <w:p w14:paraId="5455D834" w14:textId="77777777" w:rsidR="00013993" w:rsidRPr="00F441AC" w:rsidRDefault="008822BE" w:rsidP="008822BE">
            <w:pPr>
              <w:pStyle w:val="BodyTextIndent2"/>
              <w:spacing w:line="264" w:lineRule="auto"/>
              <w:ind w:firstLine="0"/>
              <w:jc w:val="center"/>
              <w:rPr>
                <w:color w:val="000000"/>
                <w:sz w:val="22"/>
                <w:szCs w:val="22"/>
              </w:rPr>
            </w:pPr>
            <w:proofErr w:type="spellStart"/>
            <w:r>
              <w:rPr>
                <w:color w:val="000000"/>
                <w:sz w:val="22"/>
                <w:szCs w:val="22"/>
              </w:rPr>
              <w:t>Winter</w:t>
            </w:r>
            <w:proofErr w:type="spellEnd"/>
            <w:r>
              <w:rPr>
                <w:color w:val="000000"/>
                <w:sz w:val="22"/>
                <w:szCs w:val="22"/>
              </w:rPr>
              <w:t xml:space="preserve"> </w:t>
            </w:r>
            <w:proofErr w:type="spellStart"/>
            <w:r>
              <w:rPr>
                <w:color w:val="000000"/>
                <w:sz w:val="22"/>
                <w:szCs w:val="22"/>
              </w:rPr>
              <w:t>wheat</w:t>
            </w:r>
            <w:proofErr w:type="spellEnd"/>
          </w:p>
        </w:tc>
        <w:tc>
          <w:tcPr>
            <w:tcW w:w="825" w:type="dxa"/>
            <w:vAlign w:val="center"/>
          </w:tcPr>
          <w:p w14:paraId="7C542604" w14:textId="77777777" w:rsidR="00013993" w:rsidRPr="00013993" w:rsidRDefault="00562870" w:rsidP="008822BE">
            <w:pPr>
              <w:pStyle w:val="BodyTextIndent2"/>
              <w:spacing w:line="264" w:lineRule="auto"/>
              <w:ind w:left="-57" w:firstLine="0"/>
              <w:jc w:val="center"/>
              <w:rPr>
                <w:color w:val="000000"/>
                <w:spacing w:val="20"/>
                <w:sz w:val="22"/>
                <w:szCs w:val="22"/>
              </w:rPr>
            </w:pPr>
            <w:r>
              <w:rPr>
                <w:color w:val="000000"/>
                <w:spacing w:val="20"/>
                <w:sz w:val="22"/>
                <w:szCs w:val="22"/>
              </w:rPr>
              <w:t>1220</w:t>
            </w:r>
          </w:p>
        </w:tc>
        <w:tc>
          <w:tcPr>
            <w:tcW w:w="787" w:type="dxa"/>
            <w:vAlign w:val="center"/>
          </w:tcPr>
          <w:p w14:paraId="43437392" w14:textId="77777777" w:rsidR="00013993" w:rsidRPr="00013993" w:rsidRDefault="00013993" w:rsidP="008822BE">
            <w:pPr>
              <w:pStyle w:val="BodyTextIndent2"/>
              <w:spacing w:line="264" w:lineRule="auto"/>
              <w:ind w:left="-57" w:firstLine="0"/>
              <w:jc w:val="center"/>
              <w:rPr>
                <w:color w:val="000000"/>
                <w:spacing w:val="20"/>
                <w:sz w:val="22"/>
                <w:szCs w:val="22"/>
              </w:rPr>
            </w:pPr>
            <w:r w:rsidRPr="00013993">
              <w:rPr>
                <w:color w:val="000000"/>
                <w:spacing w:val="20"/>
                <w:sz w:val="22"/>
                <w:szCs w:val="22"/>
              </w:rPr>
              <w:t>460</w:t>
            </w:r>
          </w:p>
        </w:tc>
        <w:tc>
          <w:tcPr>
            <w:tcW w:w="788" w:type="dxa"/>
            <w:vAlign w:val="center"/>
          </w:tcPr>
          <w:p w14:paraId="0DB5754B" w14:textId="77777777" w:rsidR="00013993" w:rsidRPr="00013993" w:rsidRDefault="00562870" w:rsidP="008822BE">
            <w:pPr>
              <w:pStyle w:val="BodyTextIndent2"/>
              <w:spacing w:line="264" w:lineRule="auto"/>
              <w:ind w:left="-113" w:right="-57" w:firstLine="0"/>
              <w:jc w:val="center"/>
              <w:rPr>
                <w:color w:val="000000"/>
                <w:spacing w:val="20"/>
                <w:sz w:val="22"/>
                <w:szCs w:val="22"/>
              </w:rPr>
            </w:pPr>
            <w:r>
              <w:rPr>
                <w:color w:val="000000"/>
                <w:spacing w:val="20"/>
                <w:sz w:val="22"/>
                <w:szCs w:val="22"/>
              </w:rPr>
              <w:t>-760</w:t>
            </w:r>
          </w:p>
        </w:tc>
        <w:tc>
          <w:tcPr>
            <w:tcW w:w="824" w:type="dxa"/>
            <w:vAlign w:val="center"/>
          </w:tcPr>
          <w:p w14:paraId="05617C24" w14:textId="77777777" w:rsidR="00013993" w:rsidRPr="00013993" w:rsidRDefault="00562870" w:rsidP="008822BE">
            <w:pPr>
              <w:pStyle w:val="BodyTextIndent2"/>
              <w:spacing w:line="264" w:lineRule="auto"/>
              <w:ind w:firstLine="0"/>
              <w:jc w:val="center"/>
              <w:rPr>
                <w:color w:val="000000"/>
                <w:sz w:val="22"/>
                <w:szCs w:val="22"/>
              </w:rPr>
            </w:pPr>
            <w:r>
              <w:rPr>
                <w:color w:val="000000"/>
                <w:sz w:val="22"/>
                <w:szCs w:val="22"/>
              </w:rPr>
              <w:t>1330</w:t>
            </w:r>
          </w:p>
        </w:tc>
        <w:tc>
          <w:tcPr>
            <w:tcW w:w="872" w:type="dxa"/>
            <w:vAlign w:val="center"/>
          </w:tcPr>
          <w:p w14:paraId="07E425E8" w14:textId="77777777" w:rsidR="00013993" w:rsidRPr="00013993" w:rsidRDefault="00013993" w:rsidP="008822BE">
            <w:pPr>
              <w:pStyle w:val="BodyTextIndent2"/>
              <w:spacing w:line="264" w:lineRule="auto"/>
              <w:ind w:firstLine="0"/>
              <w:jc w:val="center"/>
              <w:rPr>
                <w:color w:val="000000"/>
                <w:sz w:val="22"/>
                <w:szCs w:val="22"/>
              </w:rPr>
            </w:pPr>
            <w:r w:rsidRPr="00013993">
              <w:rPr>
                <w:color w:val="000000"/>
                <w:sz w:val="22"/>
                <w:szCs w:val="22"/>
              </w:rPr>
              <w:t>500</w:t>
            </w:r>
          </w:p>
        </w:tc>
        <w:tc>
          <w:tcPr>
            <w:tcW w:w="881" w:type="dxa"/>
            <w:vAlign w:val="center"/>
          </w:tcPr>
          <w:p w14:paraId="568EEAEE" w14:textId="77777777" w:rsidR="00013993" w:rsidRPr="00013993" w:rsidRDefault="00562870" w:rsidP="008822BE">
            <w:pPr>
              <w:pStyle w:val="BodyTextIndent2"/>
              <w:spacing w:line="264" w:lineRule="auto"/>
              <w:ind w:firstLine="0"/>
              <w:jc w:val="center"/>
              <w:rPr>
                <w:color w:val="000000"/>
                <w:sz w:val="22"/>
                <w:szCs w:val="22"/>
              </w:rPr>
            </w:pPr>
            <w:r>
              <w:rPr>
                <w:color w:val="000000"/>
                <w:sz w:val="22"/>
                <w:szCs w:val="22"/>
              </w:rPr>
              <w:t>-830</w:t>
            </w:r>
          </w:p>
        </w:tc>
        <w:tc>
          <w:tcPr>
            <w:tcW w:w="824" w:type="dxa"/>
            <w:vAlign w:val="center"/>
          </w:tcPr>
          <w:p w14:paraId="43D78866" w14:textId="77777777" w:rsidR="00013993" w:rsidRPr="00013993" w:rsidRDefault="0087412C" w:rsidP="008822BE">
            <w:pPr>
              <w:pStyle w:val="BodyTextIndent2"/>
              <w:spacing w:line="264" w:lineRule="auto"/>
              <w:ind w:firstLine="0"/>
              <w:jc w:val="center"/>
              <w:rPr>
                <w:color w:val="000000"/>
                <w:sz w:val="22"/>
                <w:szCs w:val="22"/>
              </w:rPr>
            </w:pPr>
            <w:r>
              <w:rPr>
                <w:color w:val="000000"/>
                <w:sz w:val="22"/>
                <w:szCs w:val="22"/>
              </w:rPr>
              <w:t>1180</w:t>
            </w:r>
          </w:p>
        </w:tc>
        <w:tc>
          <w:tcPr>
            <w:tcW w:w="918" w:type="dxa"/>
            <w:vAlign w:val="center"/>
          </w:tcPr>
          <w:p w14:paraId="3E988606" w14:textId="77777777" w:rsidR="00013993" w:rsidRPr="00013993" w:rsidRDefault="00013993" w:rsidP="008822BE">
            <w:pPr>
              <w:pStyle w:val="BodyTextIndent2"/>
              <w:spacing w:line="264" w:lineRule="auto"/>
              <w:ind w:firstLine="0"/>
              <w:jc w:val="center"/>
              <w:rPr>
                <w:color w:val="000000"/>
                <w:sz w:val="22"/>
                <w:szCs w:val="22"/>
              </w:rPr>
            </w:pPr>
            <w:r w:rsidRPr="00013993">
              <w:rPr>
                <w:color w:val="000000"/>
                <w:sz w:val="22"/>
                <w:szCs w:val="22"/>
              </w:rPr>
              <w:t>450</w:t>
            </w:r>
          </w:p>
        </w:tc>
        <w:tc>
          <w:tcPr>
            <w:tcW w:w="834" w:type="dxa"/>
            <w:vAlign w:val="center"/>
          </w:tcPr>
          <w:p w14:paraId="7C5A6D44" w14:textId="77777777" w:rsidR="00013993" w:rsidRPr="00013993" w:rsidRDefault="0087412C" w:rsidP="008822BE">
            <w:pPr>
              <w:pStyle w:val="BodyTextIndent2"/>
              <w:spacing w:line="264" w:lineRule="auto"/>
              <w:ind w:firstLine="0"/>
              <w:jc w:val="center"/>
              <w:rPr>
                <w:color w:val="000000"/>
                <w:sz w:val="22"/>
                <w:szCs w:val="22"/>
              </w:rPr>
            </w:pPr>
            <w:r>
              <w:rPr>
                <w:color w:val="000000"/>
                <w:sz w:val="22"/>
                <w:szCs w:val="22"/>
              </w:rPr>
              <w:t>-730</w:t>
            </w:r>
          </w:p>
        </w:tc>
      </w:tr>
      <w:tr w:rsidR="008822BE" w14:paraId="71977C5C" w14:textId="77777777" w:rsidTr="00EE6AC7">
        <w:tc>
          <w:tcPr>
            <w:tcW w:w="1507" w:type="dxa"/>
          </w:tcPr>
          <w:p w14:paraId="1C097CE5" w14:textId="77777777" w:rsidR="00013993" w:rsidRPr="00F441AC" w:rsidRDefault="00013993" w:rsidP="008822BE">
            <w:pPr>
              <w:pStyle w:val="BodyTextIndent2"/>
              <w:spacing w:line="264" w:lineRule="auto"/>
              <w:ind w:firstLine="0"/>
              <w:jc w:val="center"/>
              <w:rPr>
                <w:color w:val="000000"/>
                <w:sz w:val="22"/>
                <w:szCs w:val="22"/>
              </w:rPr>
            </w:pPr>
            <w:proofErr w:type="spellStart"/>
            <w:r w:rsidRPr="00F441AC">
              <w:rPr>
                <w:color w:val="000000"/>
                <w:sz w:val="22"/>
                <w:szCs w:val="22"/>
              </w:rPr>
              <w:t>sudan</w:t>
            </w:r>
            <w:proofErr w:type="spellEnd"/>
            <w:r w:rsidRPr="00F441AC">
              <w:rPr>
                <w:color w:val="000000"/>
                <w:sz w:val="22"/>
                <w:szCs w:val="22"/>
              </w:rPr>
              <w:t xml:space="preserve"> </w:t>
            </w:r>
            <w:proofErr w:type="spellStart"/>
            <w:r w:rsidRPr="00F441AC">
              <w:rPr>
                <w:color w:val="000000"/>
                <w:sz w:val="22"/>
                <w:szCs w:val="22"/>
              </w:rPr>
              <w:t>grass</w:t>
            </w:r>
            <w:proofErr w:type="spellEnd"/>
          </w:p>
        </w:tc>
        <w:tc>
          <w:tcPr>
            <w:tcW w:w="825" w:type="dxa"/>
            <w:vAlign w:val="center"/>
          </w:tcPr>
          <w:p w14:paraId="330927AC" w14:textId="77777777" w:rsidR="00013993" w:rsidRPr="00013993" w:rsidRDefault="0087412C" w:rsidP="008822BE">
            <w:pPr>
              <w:pStyle w:val="BodyTextIndent2"/>
              <w:spacing w:line="264" w:lineRule="auto"/>
              <w:ind w:left="-57" w:firstLine="0"/>
              <w:jc w:val="center"/>
              <w:rPr>
                <w:color w:val="000000"/>
                <w:spacing w:val="20"/>
                <w:sz w:val="22"/>
                <w:szCs w:val="22"/>
              </w:rPr>
            </w:pPr>
            <w:r>
              <w:rPr>
                <w:color w:val="000000"/>
                <w:spacing w:val="20"/>
                <w:sz w:val="22"/>
                <w:szCs w:val="22"/>
              </w:rPr>
              <w:t>1450</w:t>
            </w:r>
          </w:p>
        </w:tc>
        <w:tc>
          <w:tcPr>
            <w:tcW w:w="787" w:type="dxa"/>
            <w:vAlign w:val="center"/>
          </w:tcPr>
          <w:p w14:paraId="0143BA18" w14:textId="77777777" w:rsidR="00013993" w:rsidRPr="00013993" w:rsidRDefault="00013993" w:rsidP="008822BE">
            <w:pPr>
              <w:pStyle w:val="BodyTextIndent2"/>
              <w:spacing w:line="264" w:lineRule="auto"/>
              <w:ind w:left="-57" w:firstLine="0"/>
              <w:jc w:val="center"/>
              <w:rPr>
                <w:color w:val="000000"/>
                <w:spacing w:val="20"/>
                <w:sz w:val="22"/>
                <w:szCs w:val="22"/>
              </w:rPr>
            </w:pPr>
            <w:r w:rsidRPr="00013993">
              <w:rPr>
                <w:color w:val="000000"/>
                <w:spacing w:val="20"/>
                <w:sz w:val="22"/>
                <w:szCs w:val="22"/>
              </w:rPr>
              <w:t>600</w:t>
            </w:r>
          </w:p>
        </w:tc>
        <w:tc>
          <w:tcPr>
            <w:tcW w:w="788" w:type="dxa"/>
            <w:vAlign w:val="center"/>
          </w:tcPr>
          <w:p w14:paraId="1E46DE92" w14:textId="77777777" w:rsidR="00013993" w:rsidRPr="00013993" w:rsidRDefault="0087412C" w:rsidP="008822BE">
            <w:pPr>
              <w:pStyle w:val="BodyTextIndent2"/>
              <w:spacing w:line="264" w:lineRule="auto"/>
              <w:ind w:left="-113" w:right="-57" w:firstLine="0"/>
              <w:jc w:val="center"/>
              <w:rPr>
                <w:color w:val="000000"/>
                <w:spacing w:val="20"/>
                <w:sz w:val="22"/>
                <w:szCs w:val="22"/>
              </w:rPr>
            </w:pPr>
            <w:r>
              <w:rPr>
                <w:color w:val="000000"/>
                <w:spacing w:val="20"/>
                <w:sz w:val="22"/>
                <w:szCs w:val="22"/>
              </w:rPr>
              <w:t>-850</w:t>
            </w:r>
          </w:p>
        </w:tc>
        <w:tc>
          <w:tcPr>
            <w:tcW w:w="824" w:type="dxa"/>
            <w:vAlign w:val="center"/>
          </w:tcPr>
          <w:p w14:paraId="1FD55531" w14:textId="77777777" w:rsidR="00013993" w:rsidRPr="00013993" w:rsidRDefault="0087412C" w:rsidP="008822BE">
            <w:pPr>
              <w:pStyle w:val="BodyTextIndent2"/>
              <w:spacing w:line="264" w:lineRule="auto"/>
              <w:ind w:firstLine="0"/>
              <w:jc w:val="center"/>
              <w:rPr>
                <w:color w:val="000000"/>
                <w:sz w:val="22"/>
                <w:szCs w:val="22"/>
              </w:rPr>
            </w:pPr>
            <w:r>
              <w:rPr>
                <w:color w:val="000000"/>
                <w:sz w:val="22"/>
                <w:szCs w:val="22"/>
              </w:rPr>
              <w:t>1590</w:t>
            </w:r>
          </w:p>
        </w:tc>
        <w:tc>
          <w:tcPr>
            <w:tcW w:w="872" w:type="dxa"/>
            <w:vAlign w:val="center"/>
          </w:tcPr>
          <w:p w14:paraId="56320916" w14:textId="77777777" w:rsidR="00013993" w:rsidRPr="00013993" w:rsidRDefault="00013993" w:rsidP="008822BE">
            <w:pPr>
              <w:pStyle w:val="BodyTextIndent2"/>
              <w:spacing w:line="264" w:lineRule="auto"/>
              <w:ind w:firstLine="0"/>
              <w:jc w:val="center"/>
              <w:rPr>
                <w:color w:val="000000"/>
                <w:sz w:val="22"/>
                <w:szCs w:val="22"/>
              </w:rPr>
            </w:pPr>
            <w:r w:rsidRPr="00013993">
              <w:rPr>
                <w:color w:val="000000"/>
                <w:sz w:val="22"/>
                <w:szCs w:val="22"/>
              </w:rPr>
              <w:t>620</w:t>
            </w:r>
          </w:p>
        </w:tc>
        <w:tc>
          <w:tcPr>
            <w:tcW w:w="881" w:type="dxa"/>
            <w:vAlign w:val="center"/>
          </w:tcPr>
          <w:p w14:paraId="58936FBD" w14:textId="77777777" w:rsidR="00013993" w:rsidRPr="00013993" w:rsidRDefault="0087412C" w:rsidP="008822BE">
            <w:pPr>
              <w:pStyle w:val="BodyTextIndent2"/>
              <w:spacing w:line="264" w:lineRule="auto"/>
              <w:ind w:firstLine="0"/>
              <w:jc w:val="center"/>
              <w:rPr>
                <w:color w:val="000000"/>
                <w:sz w:val="22"/>
                <w:szCs w:val="22"/>
              </w:rPr>
            </w:pPr>
            <w:r>
              <w:rPr>
                <w:color w:val="000000"/>
                <w:sz w:val="22"/>
                <w:szCs w:val="22"/>
              </w:rPr>
              <w:t>-970</w:t>
            </w:r>
          </w:p>
        </w:tc>
        <w:tc>
          <w:tcPr>
            <w:tcW w:w="824" w:type="dxa"/>
            <w:vAlign w:val="center"/>
          </w:tcPr>
          <w:p w14:paraId="2B32869E" w14:textId="77777777" w:rsidR="00013993" w:rsidRPr="00013993" w:rsidRDefault="0087412C" w:rsidP="008822BE">
            <w:pPr>
              <w:pStyle w:val="BodyTextIndent2"/>
              <w:spacing w:line="264" w:lineRule="auto"/>
              <w:ind w:firstLine="0"/>
              <w:jc w:val="center"/>
              <w:rPr>
                <w:color w:val="000000"/>
                <w:sz w:val="22"/>
                <w:szCs w:val="22"/>
              </w:rPr>
            </w:pPr>
            <w:r>
              <w:rPr>
                <w:color w:val="000000"/>
                <w:sz w:val="22"/>
                <w:szCs w:val="22"/>
              </w:rPr>
              <w:t>1560</w:t>
            </w:r>
          </w:p>
        </w:tc>
        <w:tc>
          <w:tcPr>
            <w:tcW w:w="918" w:type="dxa"/>
            <w:vAlign w:val="center"/>
          </w:tcPr>
          <w:p w14:paraId="4C6336E3" w14:textId="77777777" w:rsidR="00013993" w:rsidRPr="00013993" w:rsidRDefault="00013993" w:rsidP="008822BE">
            <w:pPr>
              <w:pStyle w:val="BodyTextIndent2"/>
              <w:spacing w:line="264" w:lineRule="auto"/>
              <w:ind w:firstLine="0"/>
              <w:jc w:val="center"/>
              <w:rPr>
                <w:color w:val="000000"/>
                <w:sz w:val="22"/>
                <w:szCs w:val="22"/>
              </w:rPr>
            </w:pPr>
            <w:r w:rsidRPr="00013993">
              <w:rPr>
                <w:color w:val="000000"/>
                <w:sz w:val="22"/>
                <w:szCs w:val="22"/>
              </w:rPr>
              <w:t>630</w:t>
            </w:r>
          </w:p>
        </w:tc>
        <w:tc>
          <w:tcPr>
            <w:tcW w:w="834" w:type="dxa"/>
            <w:vAlign w:val="center"/>
          </w:tcPr>
          <w:p w14:paraId="153D73FD" w14:textId="77777777" w:rsidR="00013993" w:rsidRPr="00013993" w:rsidRDefault="0087412C" w:rsidP="008822BE">
            <w:pPr>
              <w:pStyle w:val="BodyTextIndent2"/>
              <w:spacing w:line="264" w:lineRule="auto"/>
              <w:ind w:firstLine="0"/>
              <w:jc w:val="center"/>
              <w:rPr>
                <w:color w:val="000000"/>
                <w:sz w:val="22"/>
                <w:szCs w:val="22"/>
              </w:rPr>
            </w:pPr>
            <w:r>
              <w:rPr>
                <w:color w:val="000000"/>
                <w:sz w:val="22"/>
                <w:szCs w:val="22"/>
              </w:rPr>
              <w:t>-930</w:t>
            </w:r>
          </w:p>
        </w:tc>
      </w:tr>
      <w:tr w:rsidR="008822BE" w14:paraId="72F89CCB" w14:textId="77777777" w:rsidTr="00EE6AC7">
        <w:tc>
          <w:tcPr>
            <w:tcW w:w="1507" w:type="dxa"/>
            <w:vAlign w:val="center"/>
          </w:tcPr>
          <w:p w14:paraId="5B8AD240" w14:textId="77777777" w:rsidR="003F7C3D" w:rsidRPr="005B1A19" w:rsidRDefault="008822BE" w:rsidP="008822BE">
            <w:pPr>
              <w:pStyle w:val="BodyTextIndent2"/>
              <w:spacing w:line="264" w:lineRule="auto"/>
              <w:ind w:left="-113" w:firstLine="0"/>
              <w:jc w:val="center"/>
              <w:rPr>
                <w:color w:val="000000"/>
                <w:sz w:val="22"/>
                <w:szCs w:val="22"/>
                <w:lang w:val="en-US"/>
              </w:rPr>
            </w:pPr>
            <w:r w:rsidRPr="005B1A19">
              <w:rPr>
                <w:color w:val="000000"/>
                <w:sz w:val="22"/>
                <w:szCs w:val="22"/>
                <w:lang w:val="en-US"/>
              </w:rPr>
              <w:t>Per 1 ha of crop rotation area</w:t>
            </w:r>
          </w:p>
        </w:tc>
        <w:tc>
          <w:tcPr>
            <w:tcW w:w="825" w:type="dxa"/>
            <w:vAlign w:val="center"/>
          </w:tcPr>
          <w:p w14:paraId="77B0D2C3" w14:textId="77777777" w:rsidR="003F7C3D" w:rsidRPr="005B1A19" w:rsidRDefault="003F7C3D" w:rsidP="008822BE">
            <w:pPr>
              <w:pStyle w:val="BodyTextIndent2"/>
              <w:spacing w:line="264" w:lineRule="auto"/>
              <w:ind w:firstLine="0"/>
              <w:jc w:val="center"/>
              <w:rPr>
                <w:color w:val="000000"/>
                <w:spacing w:val="20"/>
                <w:sz w:val="22"/>
                <w:szCs w:val="22"/>
                <w:lang w:val="en-US"/>
              </w:rPr>
            </w:pPr>
          </w:p>
        </w:tc>
        <w:tc>
          <w:tcPr>
            <w:tcW w:w="787" w:type="dxa"/>
            <w:vAlign w:val="center"/>
          </w:tcPr>
          <w:p w14:paraId="55928A29" w14:textId="77777777" w:rsidR="003F7C3D" w:rsidRPr="005B1A19" w:rsidRDefault="003F7C3D" w:rsidP="008822BE">
            <w:pPr>
              <w:pStyle w:val="BodyTextIndent2"/>
              <w:spacing w:line="264" w:lineRule="auto"/>
              <w:ind w:firstLine="0"/>
              <w:jc w:val="center"/>
              <w:rPr>
                <w:color w:val="000000"/>
                <w:spacing w:val="20"/>
                <w:sz w:val="22"/>
                <w:szCs w:val="22"/>
                <w:lang w:val="en-US"/>
              </w:rPr>
            </w:pPr>
          </w:p>
        </w:tc>
        <w:tc>
          <w:tcPr>
            <w:tcW w:w="788" w:type="dxa"/>
            <w:vAlign w:val="center"/>
          </w:tcPr>
          <w:p w14:paraId="71CB2287" w14:textId="77777777" w:rsidR="00EE6AC7" w:rsidRPr="00013993" w:rsidRDefault="00FB687D" w:rsidP="008822BE">
            <w:pPr>
              <w:pStyle w:val="BodyTextIndent2"/>
              <w:spacing w:line="264" w:lineRule="auto"/>
              <w:ind w:left="-113" w:right="-57" w:firstLine="0"/>
              <w:jc w:val="center"/>
              <w:rPr>
                <w:color w:val="000000"/>
                <w:spacing w:val="20"/>
                <w:sz w:val="22"/>
                <w:szCs w:val="22"/>
              </w:rPr>
            </w:pPr>
            <w:r>
              <w:rPr>
                <w:color w:val="000000"/>
                <w:spacing w:val="20"/>
                <w:sz w:val="22"/>
                <w:szCs w:val="22"/>
              </w:rPr>
              <w:t>-1322</w:t>
            </w:r>
          </w:p>
        </w:tc>
        <w:tc>
          <w:tcPr>
            <w:tcW w:w="824" w:type="dxa"/>
            <w:vAlign w:val="center"/>
          </w:tcPr>
          <w:p w14:paraId="18F89ADE" w14:textId="77777777" w:rsidR="003F7C3D" w:rsidRPr="00013993" w:rsidRDefault="003F7C3D" w:rsidP="008822BE">
            <w:pPr>
              <w:pStyle w:val="BodyTextIndent2"/>
              <w:spacing w:line="264" w:lineRule="auto"/>
              <w:ind w:firstLine="0"/>
              <w:jc w:val="center"/>
              <w:rPr>
                <w:color w:val="000000"/>
                <w:sz w:val="22"/>
                <w:szCs w:val="22"/>
              </w:rPr>
            </w:pPr>
          </w:p>
        </w:tc>
        <w:tc>
          <w:tcPr>
            <w:tcW w:w="872" w:type="dxa"/>
            <w:vAlign w:val="center"/>
          </w:tcPr>
          <w:p w14:paraId="1459FA03" w14:textId="77777777" w:rsidR="003F7C3D" w:rsidRPr="00013993" w:rsidRDefault="003F7C3D" w:rsidP="008822BE">
            <w:pPr>
              <w:pStyle w:val="BodyTextIndent2"/>
              <w:spacing w:line="264" w:lineRule="auto"/>
              <w:ind w:firstLine="0"/>
              <w:jc w:val="center"/>
              <w:rPr>
                <w:color w:val="000000"/>
                <w:sz w:val="22"/>
                <w:szCs w:val="22"/>
              </w:rPr>
            </w:pPr>
          </w:p>
        </w:tc>
        <w:tc>
          <w:tcPr>
            <w:tcW w:w="881" w:type="dxa"/>
            <w:vAlign w:val="center"/>
          </w:tcPr>
          <w:p w14:paraId="5AD903E1" w14:textId="77777777" w:rsidR="00EE6AC7" w:rsidRPr="00013993" w:rsidRDefault="00FB687D" w:rsidP="008822BE">
            <w:pPr>
              <w:pStyle w:val="BodyTextIndent2"/>
              <w:spacing w:line="264" w:lineRule="auto"/>
              <w:ind w:firstLine="0"/>
              <w:jc w:val="center"/>
              <w:rPr>
                <w:color w:val="000000"/>
                <w:sz w:val="22"/>
                <w:szCs w:val="22"/>
              </w:rPr>
            </w:pPr>
            <w:r>
              <w:rPr>
                <w:color w:val="000000"/>
                <w:sz w:val="22"/>
                <w:szCs w:val="22"/>
              </w:rPr>
              <w:t>-1372</w:t>
            </w:r>
          </w:p>
        </w:tc>
        <w:tc>
          <w:tcPr>
            <w:tcW w:w="824" w:type="dxa"/>
            <w:vAlign w:val="center"/>
          </w:tcPr>
          <w:p w14:paraId="5276B0D2" w14:textId="77777777" w:rsidR="003F7C3D" w:rsidRPr="00013993" w:rsidRDefault="003F7C3D" w:rsidP="008822BE">
            <w:pPr>
              <w:pStyle w:val="BodyTextIndent2"/>
              <w:spacing w:line="264" w:lineRule="auto"/>
              <w:ind w:firstLine="0"/>
              <w:jc w:val="center"/>
              <w:rPr>
                <w:color w:val="000000"/>
                <w:sz w:val="22"/>
                <w:szCs w:val="22"/>
              </w:rPr>
            </w:pPr>
          </w:p>
        </w:tc>
        <w:tc>
          <w:tcPr>
            <w:tcW w:w="918" w:type="dxa"/>
            <w:vAlign w:val="center"/>
          </w:tcPr>
          <w:p w14:paraId="2E6A3937" w14:textId="77777777" w:rsidR="003F7C3D" w:rsidRPr="00013993" w:rsidRDefault="003F7C3D" w:rsidP="008822BE">
            <w:pPr>
              <w:pStyle w:val="BodyTextIndent2"/>
              <w:spacing w:line="264" w:lineRule="auto"/>
              <w:ind w:firstLine="0"/>
              <w:jc w:val="center"/>
              <w:rPr>
                <w:color w:val="000000"/>
                <w:sz w:val="22"/>
                <w:szCs w:val="22"/>
              </w:rPr>
            </w:pPr>
          </w:p>
        </w:tc>
        <w:tc>
          <w:tcPr>
            <w:tcW w:w="834" w:type="dxa"/>
            <w:vAlign w:val="center"/>
          </w:tcPr>
          <w:p w14:paraId="3C21AD0D" w14:textId="77777777" w:rsidR="00EE6AC7" w:rsidRPr="00013993" w:rsidRDefault="00FB687D" w:rsidP="008822BE">
            <w:pPr>
              <w:pStyle w:val="BodyTextIndent2"/>
              <w:spacing w:line="264" w:lineRule="auto"/>
              <w:ind w:firstLine="0"/>
              <w:jc w:val="center"/>
              <w:rPr>
                <w:color w:val="000000"/>
                <w:sz w:val="22"/>
                <w:szCs w:val="22"/>
              </w:rPr>
            </w:pPr>
            <w:r>
              <w:rPr>
                <w:color w:val="000000"/>
                <w:sz w:val="22"/>
                <w:szCs w:val="22"/>
              </w:rPr>
              <w:t>-1364</w:t>
            </w:r>
          </w:p>
        </w:tc>
      </w:tr>
      <w:tr w:rsidR="009821D5" w14:paraId="1D8B75CE" w14:textId="77777777" w:rsidTr="005500E8">
        <w:tc>
          <w:tcPr>
            <w:tcW w:w="9060" w:type="dxa"/>
            <w:gridSpan w:val="10"/>
            <w:vAlign w:val="center"/>
          </w:tcPr>
          <w:p w14:paraId="46A4061E" w14:textId="77777777" w:rsidR="009821D5" w:rsidRPr="00805286" w:rsidRDefault="00805286" w:rsidP="005500E8">
            <w:pPr>
              <w:pStyle w:val="BodyTextIndent2"/>
              <w:ind w:firstLine="0"/>
              <w:jc w:val="center"/>
              <w:rPr>
                <w:color w:val="000000"/>
                <w:sz w:val="22"/>
                <w:szCs w:val="22"/>
                <w:vertAlign w:val="subscript"/>
              </w:rPr>
            </w:pPr>
            <w:r>
              <w:rPr>
                <w:color w:val="000000"/>
                <w:sz w:val="22"/>
                <w:szCs w:val="22"/>
                <w:lang w:val="en-US"/>
              </w:rPr>
              <w:t>P120</w:t>
            </w:r>
          </w:p>
        </w:tc>
      </w:tr>
      <w:tr w:rsidR="008822BE" w14:paraId="2C843D07" w14:textId="77777777" w:rsidTr="00EE6AC7">
        <w:tc>
          <w:tcPr>
            <w:tcW w:w="1507" w:type="dxa"/>
            <w:vAlign w:val="center"/>
          </w:tcPr>
          <w:p w14:paraId="0A332F90" w14:textId="77777777" w:rsidR="00562870" w:rsidRPr="00F441AC" w:rsidRDefault="008822BE" w:rsidP="008822BE">
            <w:pPr>
              <w:pStyle w:val="BodyTextIndent2"/>
              <w:spacing w:line="264" w:lineRule="auto"/>
              <w:ind w:firstLine="0"/>
              <w:jc w:val="center"/>
              <w:rPr>
                <w:color w:val="000000"/>
                <w:sz w:val="22"/>
                <w:szCs w:val="22"/>
              </w:rPr>
            </w:pPr>
            <w:proofErr w:type="spellStart"/>
            <w:r>
              <w:rPr>
                <w:color w:val="000000"/>
                <w:sz w:val="22"/>
                <w:szCs w:val="22"/>
              </w:rPr>
              <w:t>Clean</w:t>
            </w:r>
            <w:proofErr w:type="spellEnd"/>
            <w:r>
              <w:rPr>
                <w:color w:val="000000"/>
                <w:sz w:val="22"/>
                <w:szCs w:val="22"/>
              </w:rPr>
              <w:t xml:space="preserve"> </w:t>
            </w:r>
            <w:proofErr w:type="spellStart"/>
            <w:r>
              <w:rPr>
                <w:color w:val="000000"/>
                <w:sz w:val="22"/>
                <w:szCs w:val="22"/>
              </w:rPr>
              <w:t>steam</w:t>
            </w:r>
            <w:proofErr w:type="spellEnd"/>
          </w:p>
        </w:tc>
        <w:tc>
          <w:tcPr>
            <w:tcW w:w="825" w:type="dxa"/>
            <w:vAlign w:val="center"/>
          </w:tcPr>
          <w:p w14:paraId="68B464FA" w14:textId="77777777" w:rsidR="00562870" w:rsidRPr="00013993" w:rsidRDefault="00562870" w:rsidP="008822BE">
            <w:pPr>
              <w:pStyle w:val="BodyTextIndent2"/>
              <w:spacing w:line="264" w:lineRule="auto"/>
              <w:ind w:left="-57" w:firstLine="0"/>
              <w:jc w:val="center"/>
              <w:rPr>
                <w:color w:val="000000"/>
                <w:spacing w:val="20"/>
                <w:sz w:val="22"/>
                <w:szCs w:val="22"/>
              </w:rPr>
            </w:pPr>
            <w:r>
              <w:rPr>
                <w:color w:val="000000"/>
                <w:spacing w:val="20"/>
                <w:sz w:val="22"/>
                <w:szCs w:val="22"/>
              </w:rPr>
              <w:t>2000</w:t>
            </w:r>
          </w:p>
        </w:tc>
        <w:tc>
          <w:tcPr>
            <w:tcW w:w="787" w:type="dxa"/>
            <w:vAlign w:val="center"/>
          </w:tcPr>
          <w:p w14:paraId="6B92B777" w14:textId="77777777" w:rsidR="00562870" w:rsidRPr="00013993" w:rsidRDefault="00562870" w:rsidP="008822BE">
            <w:pPr>
              <w:pStyle w:val="BodyTextIndent2"/>
              <w:spacing w:line="264" w:lineRule="auto"/>
              <w:ind w:left="-57" w:firstLine="0"/>
              <w:jc w:val="center"/>
              <w:rPr>
                <w:color w:val="000000"/>
                <w:spacing w:val="20"/>
                <w:sz w:val="22"/>
                <w:szCs w:val="22"/>
              </w:rPr>
            </w:pPr>
            <w:r w:rsidRPr="00013993">
              <w:rPr>
                <w:color w:val="000000"/>
                <w:spacing w:val="20"/>
                <w:sz w:val="22"/>
                <w:szCs w:val="22"/>
              </w:rPr>
              <w:t>-</w:t>
            </w:r>
          </w:p>
        </w:tc>
        <w:tc>
          <w:tcPr>
            <w:tcW w:w="788" w:type="dxa"/>
            <w:vAlign w:val="center"/>
          </w:tcPr>
          <w:p w14:paraId="7695389A" w14:textId="77777777" w:rsidR="00562870" w:rsidRPr="00013993" w:rsidRDefault="00562870" w:rsidP="008822BE">
            <w:pPr>
              <w:pStyle w:val="BodyTextIndent2"/>
              <w:spacing w:line="264" w:lineRule="auto"/>
              <w:ind w:left="-113" w:right="-57" w:firstLine="0"/>
              <w:jc w:val="center"/>
              <w:rPr>
                <w:color w:val="000000"/>
                <w:spacing w:val="20"/>
                <w:sz w:val="22"/>
                <w:szCs w:val="22"/>
              </w:rPr>
            </w:pPr>
            <w:r>
              <w:rPr>
                <w:color w:val="000000"/>
                <w:spacing w:val="20"/>
                <w:sz w:val="22"/>
                <w:szCs w:val="22"/>
              </w:rPr>
              <w:t>-2000</w:t>
            </w:r>
          </w:p>
        </w:tc>
        <w:tc>
          <w:tcPr>
            <w:tcW w:w="824" w:type="dxa"/>
            <w:vAlign w:val="center"/>
          </w:tcPr>
          <w:p w14:paraId="55A96D32" w14:textId="77777777" w:rsidR="00562870" w:rsidRPr="00013993" w:rsidRDefault="00562870" w:rsidP="008822BE">
            <w:pPr>
              <w:pStyle w:val="BodyTextIndent2"/>
              <w:spacing w:line="264" w:lineRule="auto"/>
              <w:ind w:firstLine="0"/>
              <w:jc w:val="center"/>
              <w:rPr>
                <w:color w:val="000000"/>
                <w:sz w:val="22"/>
                <w:szCs w:val="22"/>
              </w:rPr>
            </w:pPr>
            <w:r>
              <w:rPr>
                <w:color w:val="000000"/>
                <w:sz w:val="22"/>
                <w:szCs w:val="22"/>
              </w:rPr>
              <w:t>2000</w:t>
            </w:r>
          </w:p>
        </w:tc>
        <w:tc>
          <w:tcPr>
            <w:tcW w:w="872" w:type="dxa"/>
            <w:vAlign w:val="center"/>
          </w:tcPr>
          <w:p w14:paraId="5FCEFDBD" w14:textId="77777777" w:rsidR="00562870" w:rsidRPr="00013993" w:rsidRDefault="00562870" w:rsidP="008822BE">
            <w:pPr>
              <w:pStyle w:val="BodyTextIndent2"/>
              <w:spacing w:line="264" w:lineRule="auto"/>
              <w:ind w:firstLine="0"/>
              <w:jc w:val="center"/>
              <w:rPr>
                <w:color w:val="000000"/>
                <w:sz w:val="22"/>
                <w:szCs w:val="22"/>
              </w:rPr>
            </w:pPr>
            <w:r w:rsidRPr="00013993">
              <w:rPr>
                <w:color w:val="000000"/>
                <w:sz w:val="22"/>
                <w:szCs w:val="22"/>
              </w:rPr>
              <w:t>-</w:t>
            </w:r>
          </w:p>
        </w:tc>
        <w:tc>
          <w:tcPr>
            <w:tcW w:w="881" w:type="dxa"/>
            <w:vAlign w:val="center"/>
          </w:tcPr>
          <w:p w14:paraId="22E92F0D" w14:textId="77777777" w:rsidR="00562870" w:rsidRPr="00013993" w:rsidRDefault="00562870" w:rsidP="008822BE">
            <w:pPr>
              <w:pStyle w:val="BodyTextIndent2"/>
              <w:spacing w:line="264" w:lineRule="auto"/>
              <w:ind w:firstLine="0"/>
              <w:jc w:val="center"/>
              <w:rPr>
                <w:color w:val="000000"/>
                <w:sz w:val="22"/>
                <w:szCs w:val="22"/>
              </w:rPr>
            </w:pPr>
            <w:r>
              <w:rPr>
                <w:color w:val="000000"/>
                <w:sz w:val="22"/>
                <w:szCs w:val="22"/>
              </w:rPr>
              <w:t>-2000</w:t>
            </w:r>
          </w:p>
        </w:tc>
        <w:tc>
          <w:tcPr>
            <w:tcW w:w="824" w:type="dxa"/>
            <w:vAlign w:val="center"/>
          </w:tcPr>
          <w:p w14:paraId="66BED512" w14:textId="77777777" w:rsidR="00562870" w:rsidRPr="00013993" w:rsidRDefault="00562870" w:rsidP="008822BE">
            <w:pPr>
              <w:pStyle w:val="BodyTextIndent2"/>
              <w:spacing w:line="264" w:lineRule="auto"/>
              <w:ind w:firstLine="0"/>
              <w:jc w:val="center"/>
              <w:rPr>
                <w:color w:val="000000"/>
                <w:sz w:val="22"/>
                <w:szCs w:val="22"/>
              </w:rPr>
            </w:pPr>
            <w:r>
              <w:rPr>
                <w:color w:val="000000"/>
                <w:sz w:val="22"/>
                <w:szCs w:val="22"/>
              </w:rPr>
              <w:t>2000</w:t>
            </w:r>
          </w:p>
        </w:tc>
        <w:tc>
          <w:tcPr>
            <w:tcW w:w="918" w:type="dxa"/>
            <w:vAlign w:val="center"/>
          </w:tcPr>
          <w:p w14:paraId="4200FB17" w14:textId="77777777" w:rsidR="00562870" w:rsidRPr="00013993" w:rsidRDefault="00562870" w:rsidP="008822BE">
            <w:pPr>
              <w:pStyle w:val="BodyTextIndent2"/>
              <w:spacing w:line="264" w:lineRule="auto"/>
              <w:ind w:firstLine="0"/>
              <w:jc w:val="center"/>
              <w:rPr>
                <w:color w:val="000000"/>
                <w:sz w:val="22"/>
                <w:szCs w:val="22"/>
              </w:rPr>
            </w:pPr>
            <w:r w:rsidRPr="00013993">
              <w:rPr>
                <w:color w:val="000000"/>
                <w:sz w:val="22"/>
                <w:szCs w:val="22"/>
              </w:rPr>
              <w:t>-</w:t>
            </w:r>
          </w:p>
        </w:tc>
        <w:tc>
          <w:tcPr>
            <w:tcW w:w="834" w:type="dxa"/>
            <w:vAlign w:val="center"/>
          </w:tcPr>
          <w:p w14:paraId="3AAD7C3E" w14:textId="77777777" w:rsidR="00562870" w:rsidRPr="00013993" w:rsidRDefault="00562870" w:rsidP="008822BE">
            <w:pPr>
              <w:pStyle w:val="BodyTextIndent2"/>
              <w:spacing w:line="264" w:lineRule="auto"/>
              <w:ind w:firstLine="0"/>
              <w:jc w:val="center"/>
              <w:rPr>
                <w:color w:val="000000"/>
                <w:sz w:val="22"/>
                <w:szCs w:val="22"/>
              </w:rPr>
            </w:pPr>
            <w:r>
              <w:rPr>
                <w:color w:val="000000"/>
                <w:sz w:val="22"/>
                <w:szCs w:val="22"/>
              </w:rPr>
              <w:t>-2000</w:t>
            </w:r>
          </w:p>
        </w:tc>
      </w:tr>
      <w:tr w:rsidR="008822BE" w14:paraId="23A9C478" w14:textId="77777777" w:rsidTr="00EE6AC7">
        <w:tc>
          <w:tcPr>
            <w:tcW w:w="1507" w:type="dxa"/>
          </w:tcPr>
          <w:p w14:paraId="6825FB99" w14:textId="77777777" w:rsidR="00805286" w:rsidRPr="00F441AC" w:rsidRDefault="008822BE" w:rsidP="008822BE">
            <w:pPr>
              <w:pStyle w:val="BodyTextIndent2"/>
              <w:spacing w:line="264" w:lineRule="auto"/>
              <w:ind w:firstLine="0"/>
              <w:jc w:val="center"/>
              <w:rPr>
                <w:color w:val="000000"/>
                <w:sz w:val="22"/>
                <w:szCs w:val="22"/>
              </w:rPr>
            </w:pPr>
            <w:proofErr w:type="spellStart"/>
            <w:r>
              <w:rPr>
                <w:color w:val="000000"/>
                <w:sz w:val="22"/>
                <w:szCs w:val="22"/>
              </w:rPr>
              <w:t>Winter</w:t>
            </w:r>
            <w:proofErr w:type="spellEnd"/>
            <w:r>
              <w:rPr>
                <w:color w:val="000000"/>
                <w:sz w:val="22"/>
                <w:szCs w:val="22"/>
              </w:rPr>
              <w:t xml:space="preserve"> </w:t>
            </w:r>
            <w:proofErr w:type="spellStart"/>
            <w:r>
              <w:rPr>
                <w:color w:val="000000"/>
                <w:sz w:val="22"/>
                <w:szCs w:val="22"/>
              </w:rPr>
              <w:t>wheat</w:t>
            </w:r>
            <w:proofErr w:type="spellEnd"/>
          </w:p>
        </w:tc>
        <w:tc>
          <w:tcPr>
            <w:tcW w:w="825" w:type="dxa"/>
            <w:vAlign w:val="center"/>
          </w:tcPr>
          <w:p w14:paraId="1432166B" w14:textId="77777777" w:rsidR="00805286" w:rsidRPr="00013993" w:rsidRDefault="00506D5E" w:rsidP="008822BE">
            <w:pPr>
              <w:pStyle w:val="BodyTextIndent2"/>
              <w:spacing w:line="264" w:lineRule="auto"/>
              <w:ind w:firstLine="0"/>
              <w:jc w:val="center"/>
              <w:rPr>
                <w:color w:val="000000"/>
                <w:spacing w:val="20"/>
                <w:sz w:val="22"/>
                <w:szCs w:val="22"/>
              </w:rPr>
            </w:pPr>
            <w:r>
              <w:rPr>
                <w:color w:val="000000"/>
                <w:spacing w:val="20"/>
                <w:sz w:val="22"/>
                <w:szCs w:val="22"/>
              </w:rPr>
              <w:t>2970</w:t>
            </w:r>
          </w:p>
        </w:tc>
        <w:tc>
          <w:tcPr>
            <w:tcW w:w="787" w:type="dxa"/>
            <w:vAlign w:val="center"/>
          </w:tcPr>
          <w:p w14:paraId="6092C7AF" w14:textId="77777777" w:rsidR="00805286" w:rsidRPr="00013993" w:rsidRDefault="002C33C3" w:rsidP="008822BE">
            <w:pPr>
              <w:pStyle w:val="BodyTextIndent2"/>
              <w:spacing w:line="264" w:lineRule="auto"/>
              <w:ind w:firstLine="0"/>
              <w:jc w:val="center"/>
              <w:rPr>
                <w:color w:val="000000"/>
                <w:spacing w:val="20"/>
                <w:sz w:val="22"/>
                <w:szCs w:val="22"/>
              </w:rPr>
            </w:pPr>
            <w:r>
              <w:rPr>
                <w:color w:val="000000"/>
                <w:spacing w:val="20"/>
                <w:sz w:val="22"/>
                <w:szCs w:val="22"/>
              </w:rPr>
              <w:t>920</w:t>
            </w:r>
          </w:p>
        </w:tc>
        <w:tc>
          <w:tcPr>
            <w:tcW w:w="788" w:type="dxa"/>
            <w:vAlign w:val="center"/>
          </w:tcPr>
          <w:p w14:paraId="7A0362FB" w14:textId="77777777" w:rsidR="00805286" w:rsidRPr="00013993" w:rsidRDefault="00506D5E" w:rsidP="008822BE">
            <w:pPr>
              <w:pStyle w:val="BodyTextIndent2"/>
              <w:spacing w:line="264" w:lineRule="auto"/>
              <w:ind w:left="-113" w:right="-57" w:firstLine="0"/>
              <w:jc w:val="center"/>
              <w:rPr>
                <w:color w:val="000000"/>
                <w:spacing w:val="20"/>
                <w:sz w:val="22"/>
                <w:szCs w:val="22"/>
              </w:rPr>
            </w:pPr>
            <w:r>
              <w:rPr>
                <w:color w:val="000000"/>
                <w:spacing w:val="20"/>
                <w:sz w:val="22"/>
                <w:szCs w:val="22"/>
              </w:rPr>
              <w:t>-2050</w:t>
            </w:r>
          </w:p>
        </w:tc>
        <w:tc>
          <w:tcPr>
            <w:tcW w:w="824" w:type="dxa"/>
            <w:vAlign w:val="center"/>
          </w:tcPr>
          <w:p w14:paraId="6EF9324A" w14:textId="77777777" w:rsidR="00805286" w:rsidRPr="00013993" w:rsidRDefault="00506D5E" w:rsidP="008822BE">
            <w:pPr>
              <w:pStyle w:val="BodyTextIndent2"/>
              <w:spacing w:line="264" w:lineRule="auto"/>
              <w:ind w:firstLine="0"/>
              <w:jc w:val="center"/>
              <w:rPr>
                <w:color w:val="000000"/>
                <w:sz w:val="22"/>
                <w:szCs w:val="22"/>
              </w:rPr>
            </w:pPr>
            <w:r>
              <w:rPr>
                <w:color w:val="000000"/>
                <w:sz w:val="22"/>
                <w:szCs w:val="22"/>
              </w:rPr>
              <w:t>2800</w:t>
            </w:r>
          </w:p>
        </w:tc>
        <w:tc>
          <w:tcPr>
            <w:tcW w:w="872" w:type="dxa"/>
            <w:vAlign w:val="center"/>
          </w:tcPr>
          <w:p w14:paraId="690B2B81" w14:textId="77777777" w:rsidR="00805286" w:rsidRPr="00013993" w:rsidRDefault="002C33C3" w:rsidP="008822BE">
            <w:pPr>
              <w:pStyle w:val="BodyTextIndent2"/>
              <w:spacing w:line="264" w:lineRule="auto"/>
              <w:ind w:firstLine="0"/>
              <w:jc w:val="center"/>
              <w:rPr>
                <w:color w:val="000000"/>
                <w:sz w:val="22"/>
                <w:szCs w:val="22"/>
              </w:rPr>
            </w:pPr>
            <w:r>
              <w:rPr>
                <w:color w:val="000000"/>
                <w:sz w:val="22"/>
                <w:szCs w:val="22"/>
              </w:rPr>
              <w:t>880</w:t>
            </w:r>
          </w:p>
        </w:tc>
        <w:tc>
          <w:tcPr>
            <w:tcW w:w="881" w:type="dxa"/>
            <w:vAlign w:val="center"/>
          </w:tcPr>
          <w:p w14:paraId="6C90DFFB" w14:textId="77777777" w:rsidR="00805286" w:rsidRPr="00013993" w:rsidRDefault="00506D5E" w:rsidP="008822BE">
            <w:pPr>
              <w:pStyle w:val="BodyTextIndent2"/>
              <w:spacing w:line="264" w:lineRule="auto"/>
              <w:ind w:firstLine="0"/>
              <w:jc w:val="center"/>
              <w:rPr>
                <w:color w:val="000000"/>
                <w:sz w:val="22"/>
                <w:szCs w:val="22"/>
              </w:rPr>
            </w:pPr>
            <w:r>
              <w:rPr>
                <w:color w:val="000000"/>
                <w:sz w:val="22"/>
                <w:szCs w:val="22"/>
              </w:rPr>
              <w:t>-1920</w:t>
            </w:r>
          </w:p>
        </w:tc>
        <w:tc>
          <w:tcPr>
            <w:tcW w:w="824" w:type="dxa"/>
            <w:vAlign w:val="center"/>
          </w:tcPr>
          <w:p w14:paraId="0CEDA483" w14:textId="77777777" w:rsidR="00805286" w:rsidRPr="00013993" w:rsidRDefault="00506D5E" w:rsidP="008822BE">
            <w:pPr>
              <w:pStyle w:val="BodyTextIndent2"/>
              <w:spacing w:line="264" w:lineRule="auto"/>
              <w:ind w:firstLine="0"/>
              <w:jc w:val="center"/>
              <w:rPr>
                <w:color w:val="000000"/>
                <w:sz w:val="22"/>
                <w:szCs w:val="22"/>
              </w:rPr>
            </w:pPr>
            <w:r>
              <w:rPr>
                <w:color w:val="000000"/>
                <w:sz w:val="22"/>
                <w:szCs w:val="22"/>
              </w:rPr>
              <w:t>2670</w:t>
            </w:r>
          </w:p>
        </w:tc>
        <w:tc>
          <w:tcPr>
            <w:tcW w:w="918" w:type="dxa"/>
            <w:vAlign w:val="center"/>
          </w:tcPr>
          <w:p w14:paraId="13CCE0AD" w14:textId="77777777" w:rsidR="00805286" w:rsidRPr="00013993" w:rsidRDefault="009F35F9" w:rsidP="008822BE">
            <w:pPr>
              <w:pStyle w:val="BodyTextIndent2"/>
              <w:spacing w:line="264" w:lineRule="auto"/>
              <w:ind w:firstLine="0"/>
              <w:jc w:val="center"/>
              <w:rPr>
                <w:color w:val="000000"/>
                <w:sz w:val="22"/>
                <w:szCs w:val="22"/>
              </w:rPr>
            </w:pPr>
            <w:r>
              <w:rPr>
                <w:color w:val="000000"/>
                <w:sz w:val="22"/>
                <w:szCs w:val="22"/>
              </w:rPr>
              <w:t>860</w:t>
            </w:r>
          </w:p>
        </w:tc>
        <w:tc>
          <w:tcPr>
            <w:tcW w:w="834" w:type="dxa"/>
            <w:vAlign w:val="center"/>
          </w:tcPr>
          <w:p w14:paraId="35D41155" w14:textId="77777777" w:rsidR="00805286" w:rsidRPr="00013993" w:rsidRDefault="00506D5E" w:rsidP="008822BE">
            <w:pPr>
              <w:pStyle w:val="BodyTextIndent2"/>
              <w:spacing w:line="264" w:lineRule="auto"/>
              <w:ind w:firstLine="0"/>
              <w:jc w:val="center"/>
              <w:rPr>
                <w:color w:val="000000"/>
                <w:sz w:val="22"/>
                <w:szCs w:val="22"/>
              </w:rPr>
            </w:pPr>
            <w:r>
              <w:rPr>
                <w:color w:val="000000"/>
                <w:sz w:val="22"/>
                <w:szCs w:val="22"/>
              </w:rPr>
              <w:t>-1810</w:t>
            </w:r>
          </w:p>
        </w:tc>
      </w:tr>
      <w:tr w:rsidR="008822BE" w14:paraId="192D5C03" w14:textId="77777777" w:rsidTr="00EE6AC7">
        <w:tc>
          <w:tcPr>
            <w:tcW w:w="1507" w:type="dxa"/>
          </w:tcPr>
          <w:p w14:paraId="42E2FA39" w14:textId="77777777" w:rsidR="00805286" w:rsidRPr="00F441AC" w:rsidRDefault="00805286" w:rsidP="008822BE">
            <w:pPr>
              <w:pStyle w:val="BodyTextIndent2"/>
              <w:spacing w:line="264" w:lineRule="auto"/>
              <w:ind w:firstLine="0"/>
              <w:jc w:val="center"/>
              <w:rPr>
                <w:color w:val="000000"/>
                <w:sz w:val="22"/>
                <w:szCs w:val="22"/>
              </w:rPr>
            </w:pPr>
            <w:proofErr w:type="spellStart"/>
            <w:r w:rsidRPr="00F441AC">
              <w:rPr>
                <w:color w:val="000000"/>
                <w:sz w:val="22"/>
                <w:szCs w:val="22"/>
              </w:rPr>
              <w:t>Corn</w:t>
            </w:r>
            <w:proofErr w:type="spellEnd"/>
            <w:r w:rsidRPr="00F441AC">
              <w:rPr>
                <w:color w:val="000000"/>
                <w:sz w:val="22"/>
                <w:szCs w:val="22"/>
              </w:rPr>
              <w:t xml:space="preserve"> </w:t>
            </w:r>
            <w:proofErr w:type="spellStart"/>
            <w:r w:rsidRPr="00F441AC">
              <w:rPr>
                <w:color w:val="000000"/>
                <w:sz w:val="22"/>
                <w:szCs w:val="22"/>
              </w:rPr>
              <w:t>for</w:t>
            </w:r>
            <w:proofErr w:type="spellEnd"/>
            <w:r w:rsidRPr="00F441AC">
              <w:rPr>
                <w:color w:val="000000"/>
                <w:sz w:val="22"/>
                <w:szCs w:val="22"/>
              </w:rPr>
              <w:t xml:space="preserve"> </w:t>
            </w:r>
            <w:proofErr w:type="spellStart"/>
            <w:r w:rsidRPr="00F441AC">
              <w:rPr>
                <w:color w:val="000000"/>
                <w:sz w:val="22"/>
                <w:szCs w:val="22"/>
              </w:rPr>
              <w:t>silage</w:t>
            </w:r>
            <w:proofErr w:type="spellEnd"/>
          </w:p>
        </w:tc>
        <w:tc>
          <w:tcPr>
            <w:tcW w:w="825" w:type="dxa"/>
            <w:vAlign w:val="center"/>
          </w:tcPr>
          <w:p w14:paraId="18A63340" w14:textId="77777777" w:rsidR="00805286" w:rsidRPr="00013993" w:rsidRDefault="00506D5E" w:rsidP="008822BE">
            <w:pPr>
              <w:pStyle w:val="BodyTextIndent2"/>
              <w:spacing w:line="264" w:lineRule="auto"/>
              <w:ind w:firstLine="0"/>
              <w:jc w:val="center"/>
              <w:rPr>
                <w:color w:val="000000"/>
                <w:spacing w:val="20"/>
                <w:sz w:val="22"/>
                <w:szCs w:val="22"/>
              </w:rPr>
            </w:pPr>
            <w:r>
              <w:rPr>
                <w:color w:val="000000"/>
                <w:spacing w:val="20"/>
                <w:sz w:val="22"/>
                <w:szCs w:val="22"/>
              </w:rPr>
              <w:t>2130</w:t>
            </w:r>
          </w:p>
        </w:tc>
        <w:tc>
          <w:tcPr>
            <w:tcW w:w="787" w:type="dxa"/>
            <w:vAlign w:val="center"/>
          </w:tcPr>
          <w:p w14:paraId="3B08F039" w14:textId="77777777" w:rsidR="00805286" w:rsidRPr="00013993" w:rsidRDefault="002C33C3" w:rsidP="008822BE">
            <w:pPr>
              <w:pStyle w:val="BodyTextIndent2"/>
              <w:spacing w:line="264" w:lineRule="auto"/>
              <w:ind w:firstLine="0"/>
              <w:jc w:val="center"/>
              <w:rPr>
                <w:color w:val="000000"/>
                <w:spacing w:val="20"/>
                <w:sz w:val="22"/>
                <w:szCs w:val="22"/>
              </w:rPr>
            </w:pPr>
            <w:r>
              <w:rPr>
                <w:color w:val="000000"/>
                <w:spacing w:val="20"/>
                <w:sz w:val="22"/>
                <w:szCs w:val="22"/>
              </w:rPr>
              <w:t>540</w:t>
            </w:r>
          </w:p>
        </w:tc>
        <w:tc>
          <w:tcPr>
            <w:tcW w:w="788" w:type="dxa"/>
            <w:vAlign w:val="center"/>
          </w:tcPr>
          <w:p w14:paraId="60F4899B" w14:textId="77777777" w:rsidR="00805286" w:rsidRPr="00013993" w:rsidRDefault="00506D5E" w:rsidP="008822BE">
            <w:pPr>
              <w:pStyle w:val="BodyTextIndent2"/>
              <w:spacing w:line="264" w:lineRule="auto"/>
              <w:ind w:left="-113" w:right="-57" w:firstLine="0"/>
              <w:jc w:val="center"/>
              <w:rPr>
                <w:color w:val="000000"/>
                <w:spacing w:val="20"/>
                <w:sz w:val="22"/>
                <w:szCs w:val="22"/>
              </w:rPr>
            </w:pPr>
            <w:r>
              <w:rPr>
                <w:color w:val="000000"/>
                <w:spacing w:val="20"/>
                <w:sz w:val="22"/>
                <w:szCs w:val="22"/>
              </w:rPr>
              <w:t>-1590</w:t>
            </w:r>
          </w:p>
        </w:tc>
        <w:tc>
          <w:tcPr>
            <w:tcW w:w="824" w:type="dxa"/>
            <w:vAlign w:val="center"/>
          </w:tcPr>
          <w:p w14:paraId="204FE36A" w14:textId="77777777" w:rsidR="00805286" w:rsidRPr="00013993" w:rsidRDefault="00506D5E" w:rsidP="008822BE">
            <w:pPr>
              <w:pStyle w:val="BodyTextIndent2"/>
              <w:spacing w:line="264" w:lineRule="auto"/>
              <w:ind w:firstLine="0"/>
              <w:jc w:val="center"/>
              <w:rPr>
                <w:color w:val="000000"/>
                <w:sz w:val="22"/>
                <w:szCs w:val="22"/>
              </w:rPr>
            </w:pPr>
            <w:r>
              <w:rPr>
                <w:color w:val="000000"/>
                <w:sz w:val="22"/>
                <w:szCs w:val="22"/>
              </w:rPr>
              <w:t>2090</w:t>
            </w:r>
          </w:p>
        </w:tc>
        <w:tc>
          <w:tcPr>
            <w:tcW w:w="872" w:type="dxa"/>
            <w:vAlign w:val="center"/>
          </w:tcPr>
          <w:p w14:paraId="33D426C3" w14:textId="77777777" w:rsidR="00805286" w:rsidRPr="00013993" w:rsidRDefault="002C33C3" w:rsidP="008822BE">
            <w:pPr>
              <w:pStyle w:val="BodyTextIndent2"/>
              <w:spacing w:line="264" w:lineRule="auto"/>
              <w:ind w:firstLine="0"/>
              <w:jc w:val="center"/>
              <w:rPr>
                <w:color w:val="000000"/>
                <w:sz w:val="22"/>
                <w:szCs w:val="22"/>
              </w:rPr>
            </w:pPr>
            <w:r>
              <w:rPr>
                <w:color w:val="000000"/>
                <w:sz w:val="22"/>
                <w:szCs w:val="22"/>
              </w:rPr>
              <w:t>530</w:t>
            </w:r>
          </w:p>
        </w:tc>
        <w:tc>
          <w:tcPr>
            <w:tcW w:w="881" w:type="dxa"/>
            <w:vAlign w:val="center"/>
          </w:tcPr>
          <w:p w14:paraId="6CDFC4BA" w14:textId="77777777" w:rsidR="00805286" w:rsidRPr="00013993" w:rsidRDefault="00506D5E" w:rsidP="008822BE">
            <w:pPr>
              <w:pStyle w:val="BodyTextIndent2"/>
              <w:spacing w:line="264" w:lineRule="auto"/>
              <w:ind w:firstLine="0"/>
              <w:jc w:val="center"/>
              <w:rPr>
                <w:color w:val="000000"/>
                <w:sz w:val="22"/>
                <w:szCs w:val="22"/>
              </w:rPr>
            </w:pPr>
            <w:r>
              <w:rPr>
                <w:color w:val="000000"/>
                <w:sz w:val="22"/>
                <w:szCs w:val="22"/>
              </w:rPr>
              <w:t>-1560</w:t>
            </w:r>
          </w:p>
        </w:tc>
        <w:tc>
          <w:tcPr>
            <w:tcW w:w="824" w:type="dxa"/>
            <w:vAlign w:val="center"/>
          </w:tcPr>
          <w:p w14:paraId="5F8B151F" w14:textId="77777777" w:rsidR="00805286" w:rsidRPr="00013993" w:rsidRDefault="00506D5E" w:rsidP="008822BE">
            <w:pPr>
              <w:pStyle w:val="BodyTextIndent2"/>
              <w:spacing w:line="264" w:lineRule="auto"/>
              <w:ind w:firstLine="0"/>
              <w:jc w:val="center"/>
              <w:rPr>
                <w:color w:val="000000"/>
                <w:sz w:val="22"/>
                <w:szCs w:val="22"/>
              </w:rPr>
            </w:pPr>
            <w:r>
              <w:rPr>
                <w:color w:val="000000"/>
                <w:sz w:val="22"/>
                <w:szCs w:val="22"/>
              </w:rPr>
              <w:t>1230</w:t>
            </w:r>
          </w:p>
        </w:tc>
        <w:tc>
          <w:tcPr>
            <w:tcW w:w="918" w:type="dxa"/>
            <w:vAlign w:val="center"/>
          </w:tcPr>
          <w:p w14:paraId="75B62258" w14:textId="77777777" w:rsidR="00805286" w:rsidRPr="00013993" w:rsidRDefault="009F35F9" w:rsidP="008822BE">
            <w:pPr>
              <w:pStyle w:val="BodyTextIndent2"/>
              <w:spacing w:line="264" w:lineRule="auto"/>
              <w:ind w:firstLine="0"/>
              <w:jc w:val="center"/>
              <w:rPr>
                <w:color w:val="000000"/>
                <w:sz w:val="22"/>
                <w:szCs w:val="22"/>
              </w:rPr>
            </w:pPr>
            <w:r>
              <w:rPr>
                <w:color w:val="000000"/>
                <w:sz w:val="22"/>
                <w:szCs w:val="22"/>
              </w:rPr>
              <w:t>560</w:t>
            </w:r>
          </w:p>
        </w:tc>
        <w:tc>
          <w:tcPr>
            <w:tcW w:w="834" w:type="dxa"/>
            <w:vAlign w:val="center"/>
          </w:tcPr>
          <w:p w14:paraId="6750933C" w14:textId="77777777" w:rsidR="00805286" w:rsidRPr="00013993" w:rsidRDefault="00506D5E" w:rsidP="008822BE">
            <w:pPr>
              <w:pStyle w:val="BodyTextIndent2"/>
              <w:spacing w:line="264" w:lineRule="auto"/>
              <w:ind w:firstLine="0"/>
              <w:jc w:val="center"/>
              <w:rPr>
                <w:color w:val="000000"/>
                <w:sz w:val="22"/>
                <w:szCs w:val="22"/>
              </w:rPr>
            </w:pPr>
            <w:r>
              <w:rPr>
                <w:color w:val="000000"/>
                <w:sz w:val="22"/>
                <w:szCs w:val="22"/>
              </w:rPr>
              <w:t>-1670</w:t>
            </w:r>
          </w:p>
        </w:tc>
      </w:tr>
      <w:tr w:rsidR="008822BE" w14:paraId="3E2076FC" w14:textId="77777777" w:rsidTr="00EE6AC7">
        <w:tc>
          <w:tcPr>
            <w:tcW w:w="1507" w:type="dxa"/>
          </w:tcPr>
          <w:p w14:paraId="7C2F9230" w14:textId="77777777" w:rsidR="002C33C3" w:rsidRPr="00F441AC" w:rsidRDefault="008822BE" w:rsidP="008822BE">
            <w:pPr>
              <w:pStyle w:val="BodyTextIndent2"/>
              <w:spacing w:line="264" w:lineRule="auto"/>
              <w:ind w:firstLine="0"/>
              <w:jc w:val="center"/>
              <w:rPr>
                <w:color w:val="000000"/>
                <w:sz w:val="22"/>
                <w:szCs w:val="22"/>
              </w:rPr>
            </w:pPr>
            <w:proofErr w:type="spellStart"/>
            <w:r>
              <w:rPr>
                <w:color w:val="000000"/>
                <w:sz w:val="22"/>
                <w:szCs w:val="22"/>
              </w:rPr>
              <w:t>Winter</w:t>
            </w:r>
            <w:proofErr w:type="spellEnd"/>
            <w:r>
              <w:rPr>
                <w:color w:val="000000"/>
                <w:sz w:val="22"/>
                <w:szCs w:val="22"/>
              </w:rPr>
              <w:t xml:space="preserve"> </w:t>
            </w:r>
            <w:proofErr w:type="spellStart"/>
            <w:r>
              <w:rPr>
                <w:color w:val="000000"/>
                <w:sz w:val="22"/>
                <w:szCs w:val="22"/>
              </w:rPr>
              <w:t>wheat</w:t>
            </w:r>
            <w:proofErr w:type="spellEnd"/>
          </w:p>
        </w:tc>
        <w:tc>
          <w:tcPr>
            <w:tcW w:w="825" w:type="dxa"/>
            <w:vAlign w:val="center"/>
          </w:tcPr>
          <w:p w14:paraId="480836FE" w14:textId="77777777" w:rsidR="00805286" w:rsidRPr="00013993" w:rsidRDefault="00506D5E" w:rsidP="008822BE">
            <w:pPr>
              <w:pStyle w:val="BodyTextIndent2"/>
              <w:spacing w:line="264" w:lineRule="auto"/>
              <w:ind w:firstLine="0"/>
              <w:jc w:val="center"/>
              <w:rPr>
                <w:color w:val="000000"/>
                <w:spacing w:val="20"/>
                <w:sz w:val="22"/>
                <w:szCs w:val="22"/>
              </w:rPr>
            </w:pPr>
            <w:r>
              <w:rPr>
                <w:color w:val="000000"/>
                <w:spacing w:val="20"/>
                <w:sz w:val="22"/>
                <w:szCs w:val="22"/>
              </w:rPr>
              <w:t>1550</w:t>
            </w:r>
          </w:p>
        </w:tc>
        <w:tc>
          <w:tcPr>
            <w:tcW w:w="787" w:type="dxa"/>
            <w:vAlign w:val="center"/>
          </w:tcPr>
          <w:p w14:paraId="7E329C57" w14:textId="77777777" w:rsidR="00805286" w:rsidRPr="00013993" w:rsidRDefault="002C33C3" w:rsidP="008822BE">
            <w:pPr>
              <w:pStyle w:val="BodyTextIndent2"/>
              <w:spacing w:line="264" w:lineRule="auto"/>
              <w:ind w:firstLine="0"/>
              <w:jc w:val="center"/>
              <w:rPr>
                <w:color w:val="000000"/>
                <w:spacing w:val="20"/>
                <w:sz w:val="22"/>
                <w:szCs w:val="22"/>
              </w:rPr>
            </w:pPr>
            <w:r>
              <w:rPr>
                <w:color w:val="000000"/>
                <w:spacing w:val="20"/>
                <w:sz w:val="22"/>
                <w:szCs w:val="22"/>
              </w:rPr>
              <w:t>560</w:t>
            </w:r>
          </w:p>
        </w:tc>
        <w:tc>
          <w:tcPr>
            <w:tcW w:w="788" w:type="dxa"/>
            <w:vAlign w:val="center"/>
          </w:tcPr>
          <w:p w14:paraId="76A4AF49" w14:textId="77777777" w:rsidR="00805286" w:rsidRPr="00013993" w:rsidRDefault="00506D5E" w:rsidP="008822BE">
            <w:pPr>
              <w:pStyle w:val="BodyTextIndent2"/>
              <w:spacing w:line="264" w:lineRule="auto"/>
              <w:ind w:left="-113" w:right="-57" w:firstLine="0"/>
              <w:jc w:val="center"/>
              <w:rPr>
                <w:color w:val="000000"/>
                <w:spacing w:val="20"/>
                <w:sz w:val="22"/>
                <w:szCs w:val="22"/>
              </w:rPr>
            </w:pPr>
            <w:r>
              <w:rPr>
                <w:color w:val="000000"/>
                <w:spacing w:val="20"/>
                <w:sz w:val="22"/>
                <w:szCs w:val="22"/>
              </w:rPr>
              <w:t>-990</w:t>
            </w:r>
          </w:p>
        </w:tc>
        <w:tc>
          <w:tcPr>
            <w:tcW w:w="824" w:type="dxa"/>
            <w:vAlign w:val="center"/>
          </w:tcPr>
          <w:p w14:paraId="26E58320" w14:textId="77777777" w:rsidR="002C33C3" w:rsidRPr="00013993" w:rsidRDefault="00506D5E" w:rsidP="008822BE">
            <w:pPr>
              <w:pStyle w:val="BodyTextIndent2"/>
              <w:spacing w:line="264" w:lineRule="auto"/>
              <w:ind w:firstLine="0"/>
              <w:jc w:val="center"/>
              <w:rPr>
                <w:color w:val="000000"/>
                <w:sz w:val="22"/>
                <w:szCs w:val="22"/>
              </w:rPr>
            </w:pPr>
            <w:r>
              <w:rPr>
                <w:color w:val="000000"/>
                <w:sz w:val="22"/>
                <w:szCs w:val="22"/>
              </w:rPr>
              <w:t>1500</w:t>
            </w:r>
          </w:p>
        </w:tc>
        <w:tc>
          <w:tcPr>
            <w:tcW w:w="872" w:type="dxa"/>
            <w:vAlign w:val="center"/>
          </w:tcPr>
          <w:p w14:paraId="4DE422FD" w14:textId="77777777" w:rsidR="002C33C3" w:rsidRPr="00013993" w:rsidRDefault="002C33C3" w:rsidP="008822BE">
            <w:pPr>
              <w:pStyle w:val="BodyTextIndent2"/>
              <w:spacing w:line="264" w:lineRule="auto"/>
              <w:ind w:firstLine="0"/>
              <w:jc w:val="center"/>
              <w:rPr>
                <w:color w:val="000000"/>
                <w:sz w:val="22"/>
                <w:szCs w:val="22"/>
              </w:rPr>
            </w:pPr>
            <w:r>
              <w:rPr>
                <w:color w:val="000000"/>
                <w:sz w:val="22"/>
                <w:szCs w:val="22"/>
              </w:rPr>
              <w:t>550</w:t>
            </w:r>
          </w:p>
        </w:tc>
        <w:tc>
          <w:tcPr>
            <w:tcW w:w="881" w:type="dxa"/>
            <w:vAlign w:val="center"/>
          </w:tcPr>
          <w:p w14:paraId="441F1EE0" w14:textId="77777777" w:rsidR="00805286" w:rsidRPr="00013993" w:rsidRDefault="00506D5E" w:rsidP="008822BE">
            <w:pPr>
              <w:pStyle w:val="BodyTextIndent2"/>
              <w:spacing w:line="264" w:lineRule="auto"/>
              <w:ind w:firstLine="0"/>
              <w:jc w:val="center"/>
              <w:rPr>
                <w:color w:val="000000"/>
                <w:sz w:val="22"/>
                <w:szCs w:val="22"/>
              </w:rPr>
            </w:pPr>
            <w:r>
              <w:rPr>
                <w:color w:val="000000"/>
                <w:sz w:val="22"/>
                <w:szCs w:val="22"/>
              </w:rPr>
              <w:t>-950</w:t>
            </w:r>
          </w:p>
        </w:tc>
        <w:tc>
          <w:tcPr>
            <w:tcW w:w="824" w:type="dxa"/>
            <w:vAlign w:val="center"/>
          </w:tcPr>
          <w:p w14:paraId="78F03E7B" w14:textId="77777777" w:rsidR="00805286" w:rsidRPr="00013993" w:rsidRDefault="00506D5E" w:rsidP="008822BE">
            <w:pPr>
              <w:pStyle w:val="BodyTextIndent2"/>
              <w:spacing w:line="264" w:lineRule="auto"/>
              <w:ind w:firstLine="0"/>
              <w:jc w:val="center"/>
              <w:rPr>
                <w:color w:val="000000"/>
                <w:sz w:val="22"/>
                <w:szCs w:val="22"/>
              </w:rPr>
            </w:pPr>
            <w:r>
              <w:rPr>
                <w:color w:val="000000"/>
                <w:sz w:val="22"/>
                <w:szCs w:val="22"/>
              </w:rPr>
              <w:t>1410</w:t>
            </w:r>
          </w:p>
        </w:tc>
        <w:tc>
          <w:tcPr>
            <w:tcW w:w="918" w:type="dxa"/>
            <w:vAlign w:val="center"/>
          </w:tcPr>
          <w:p w14:paraId="3399DCFC" w14:textId="77777777" w:rsidR="00805286" w:rsidRPr="00013993" w:rsidRDefault="009F35F9" w:rsidP="008822BE">
            <w:pPr>
              <w:pStyle w:val="BodyTextIndent2"/>
              <w:spacing w:line="264" w:lineRule="auto"/>
              <w:ind w:firstLine="0"/>
              <w:jc w:val="center"/>
              <w:rPr>
                <w:color w:val="000000"/>
                <w:sz w:val="22"/>
                <w:szCs w:val="22"/>
              </w:rPr>
            </w:pPr>
            <w:r>
              <w:rPr>
                <w:color w:val="000000"/>
                <w:sz w:val="22"/>
                <w:szCs w:val="22"/>
              </w:rPr>
              <w:t>520</w:t>
            </w:r>
          </w:p>
        </w:tc>
        <w:tc>
          <w:tcPr>
            <w:tcW w:w="834" w:type="dxa"/>
            <w:vAlign w:val="center"/>
          </w:tcPr>
          <w:p w14:paraId="30BF8365" w14:textId="77777777" w:rsidR="00805286" w:rsidRPr="00013993" w:rsidRDefault="002403DE" w:rsidP="008822BE">
            <w:pPr>
              <w:pStyle w:val="BodyTextIndent2"/>
              <w:spacing w:line="264" w:lineRule="auto"/>
              <w:ind w:firstLine="0"/>
              <w:jc w:val="center"/>
              <w:rPr>
                <w:color w:val="000000"/>
                <w:sz w:val="22"/>
                <w:szCs w:val="22"/>
              </w:rPr>
            </w:pPr>
            <w:r>
              <w:rPr>
                <w:color w:val="000000"/>
                <w:sz w:val="22"/>
                <w:szCs w:val="22"/>
              </w:rPr>
              <w:t>-890</w:t>
            </w:r>
          </w:p>
        </w:tc>
      </w:tr>
      <w:tr w:rsidR="008822BE" w14:paraId="6ABC57FF" w14:textId="77777777" w:rsidTr="00EE6AC7">
        <w:tc>
          <w:tcPr>
            <w:tcW w:w="1507" w:type="dxa"/>
            <w:tcBorders>
              <w:bottom w:val="nil"/>
            </w:tcBorders>
          </w:tcPr>
          <w:p w14:paraId="7E816B59" w14:textId="77777777" w:rsidR="00805286" w:rsidRPr="00F441AC" w:rsidRDefault="00805286" w:rsidP="008822BE">
            <w:pPr>
              <w:pStyle w:val="BodyTextIndent2"/>
              <w:spacing w:line="264" w:lineRule="auto"/>
              <w:ind w:firstLine="0"/>
              <w:jc w:val="center"/>
              <w:rPr>
                <w:color w:val="000000"/>
                <w:sz w:val="22"/>
                <w:szCs w:val="22"/>
              </w:rPr>
            </w:pPr>
            <w:proofErr w:type="spellStart"/>
            <w:r w:rsidRPr="00F441AC">
              <w:rPr>
                <w:color w:val="000000"/>
                <w:sz w:val="22"/>
                <w:szCs w:val="22"/>
              </w:rPr>
              <w:t>sudan</w:t>
            </w:r>
            <w:proofErr w:type="spellEnd"/>
            <w:r w:rsidRPr="00F441AC">
              <w:rPr>
                <w:color w:val="000000"/>
                <w:sz w:val="22"/>
                <w:szCs w:val="22"/>
              </w:rPr>
              <w:t xml:space="preserve"> </w:t>
            </w:r>
            <w:proofErr w:type="spellStart"/>
            <w:r w:rsidRPr="00F441AC">
              <w:rPr>
                <w:color w:val="000000"/>
                <w:sz w:val="22"/>
                <w:szCs w:val="22"/>
              </w:rPr>
              <w:t>grass</w:t>
            </w:r>
            <w:proofErr w:type="spellEnd"/>
          </w:p>
        </w:tc>
        <w:tc>
          <w:tcPr>
            <w:tcW w:w="825" w:type="dxa"/>
            <w:tcBorders>
              <w:bottom w:val="nil"/>
            </w:tcBorders>
            <w:vAlign w:val="center"/>
          </w:tcPr>
          <w:p w14:paraId="46003250" w14:textId="77777777" w:rsidR="00805286" w:rsidRPr="00013993" w:rsidRDefault="002403DE" w:rsidP="008822BE">
            <w:pPr>
              <w:pStyle w:val="BodyTextIndent2"/>
              <w:spacing w:line="264" w:lineRule="auto"/>
              <w:ind w:firstLine="0"/>
              <w:jc w:val="center"/>
              <w:rPr>
                <w:color w:val="000000"/>
                <w:spacing w:val="20"/>
                <w:sz w:val="22"/>
                <w:szCs w:val="22"/>
              </w:rPr>
            </w:pPr>
            <w:r>
              <w:rPr>
                <w:color w:val="000000"/>
                <w:spacing w:val="20"/>
                <w:sz w:val="22"/>
                <w:szCs w:val="22"/>
              </w:rPr>
              <w:t>1620</w:t>
            </w:r>
          </w:p>
        </w:tc>
        <w:tc>
          <w:tcPr>
            <w:tcW w:w="787" w:type="dxa"/>
            <w:tcBorders>
              <w:bottom w:val="nil"/>
            </w:tcBorders>
            <w:vAlign w:val="center"/>
          </w:tcPr>
          <w:p w14:paraId="10970001" w14:textId="77777777" w:rsidR="00805286" w:rsidRPr="00013993" w:rsidRDefault="002C33C3" w:rsidP="008822BE">
            <w:pPr>
              <w:pStyle w:val="BodyTextIndent2"/>
              <w:spacing w:line="264" w:lineRule="auto"/>
              <w:ind w:firstLine="0"/>
              <w:jc w:val="center"/>
              <w:rPr>
                <w:color w:val="000000"/>
                <w:spacing w:val="20"/>
                <w:sz w:val="22"/>
                <w:szCs w:val="22"/>
              </w:rPr>
            </w:pPr>
            <w:r>
              <w:rPr>
                <w:color w:val="000000"/>
                <w:spacing w:val="20"/>
                <w:sz w:val="22"/>
                <w:szCs w:val="22"/>
              </w:rPr>
              <w:t>460</w:t>
            </w:r>
          </w:p>
        </w:tc>
        <w:tc>
          <w:tcPr>
            <w:tcW w:w="788" w:type="dxa"/>
            <w:tcBorders>
              <w:bottom w:val="nil"/>
            </w:tcBorders>
            <w:vAlign w:val="center"/>
          </w:tcPr>
          <w:p w14:paraId="0BE7F125" w14:textId="77777777" w:rsidR="00805286" w:rsidRPr="00013993" w:rsidRDefault="002403DE" w:rsidP="008822BE">
            <w:pPr>
              <w:pStyle w:val="BodyTextIndent2"/>
              <w:spacing w:line="264" w:lineRule="auto"/>
              <w:ind w:left="-113" w:right="-57" w:firstLine="0"/>
              <w:jc w:val="center"/>
              <w:rPr>
                <w:color w:val="000000"/>
                <w:spacing w:val="20"/>
                <w:sz w:val="22"/>
                <w:szCs w:val="22"/>
              </w:rPr>
            </w:pPr>
            <w:r>
              <w:rPr>
                <w:color w:val="000000"/>
                <w:spacing w:val="20"/>
                <w:sz w:val="22"/>
                <w:szCs w:val="22"/>
              </w:rPr>
              <w:t>-1160</w:t>
            </w:r>
          </w:p>
        </w:tc>
        <w:tc>
          <w:tcPr>
            <w:tcW w:w="824" w:type="dxa"/>
            <w:tcBorders>
              <w:bottom w:val="nil"/>
            </w:tcBorders>
            <w:vAlign w:val="center"/>
          </w:tcPr>
          <w:p w14:paraId="5C1AD68E" w14:textId="77777777" w:rsidR="00805286" w:rsidRPr="00013993" w:rsidRDefault="002403DE" w:rsidP="008822BE">
            <w:pPr>
              <w:pStyle w:val="BodyTextIndent2"/>
              <w:spacing w:line="264" w:lineRule="auto"/>
              <w:ind w:firstLine="0"/>
              <w:jc w:val="center"/>
              <w:rPr>
                <w:color w:val="000000"/>
                <w:sz w:val="22"/>
                <w:szCs w:val="22"/>
              </w:rPr>
            </w:pPr>
            <w:r>
              <w:rPr>
                <w:color w:val="000000"/>
                <w:sz w:val="22"/>
                <w:szCs w:val="22"/>
              </w:rPr>
              <w:t>1620</w:t>
            </w:r>
          </w:p>
        </w:tc>
        <w:tc>
          <w:tcPr>
            <w:tcW w:w="872" w:type="dxa"/>
            <w:tcBorders>
              <w:bottom w:val="nil"/>
            </w:tcBorders>
            <w:vAlign w:val="center"/>
          </w:tcPr>
          <w:p w14:paraId="0CA5F5AF" w14:textId="77777777" w:rsidR="00805286" w:rsidRPr="00013993" w:rsidRDefault="002C33C3" w:rsidP="008822BE">
            <w:pPr>
              <w:pStyle w:val="BodyTextIndent2"/>
              <w:spacing w:line="264" w:lineRule="auto"/>
              <w:ind w:firstLine="0"/>
              <w:jc w:val="center"/>
              <w:rPr>
                <w:color w:val="000000"/>
                <w:sz w:val="22"/>
                <w:szCs w:val="22"/>
              </w:rPr>
            </w:pPr>
            <w:r>
              <w:rPr>
                <w:color w:val="000000"/>
                <w:sz w:val="22"/>
                <w:szCs w:val="22"/>
              </w:rPr>
              <w:t>620</w:t>
            </w:r>
          </w:p>
        </w:tc>
        <w:tc>
          <w:tcPr>
            <w:tcW w:w="881" w:type="dxa"/>
            <w:tcBorders>
              <w:bottom w:val="nil"/>
            </w:tcBorders>
            <w:vAlign w:val="center"/>
          </w:tcPr>
          <w:p w14:paraId="55CEE3DC" w14:textId="77777777" w:rsidR="00805286" w:rsidRPr="00013993" w:rsidRDefault="002403DE" w:rsidP="008822BE">
            <w:pPr>
              <w:pStyle w:val="BodyTextIndent2"/>
              <w:spacing w:line="264" w:lineRule="auto"/>
              <w:ind w:firstLine="0"/>
              <w:jc w:val="center"/>
              <w:rPr>
                <w:color w:val="000000"/>
                <w:sz w:val="22"/>
                <w:szCs w:val="22"/>
              </w:rPr>
            </w:pPr>
            <w:r>
              <w:rPr>
                <w:color w:val="000000"/>
                <w:sz w:val="22"/>
                <w:szCs w:val="22"/>
              </w:rPr>
              <w:t>-1000</w:t>
            </w:r>
          </w:p>
        </w:tc>
        <w:tc>
          <w:tcPr>
            <w:tcW w:w="824" w:type="dxa"/>
            <w:tcBorders>
              <w:bottom w:val="nil"/>
            </w:tcBorders>
            <w:vAlign w:val="center"/>
          </w:tcPr>
          <w:p w14:paraId="7D084BFB" w14:textId="77777777" w:rsidR="00805286" w:rsidRPr="00013993" w:rsidRDefault="002403DE" w:rsidP="008822BE">
            <w:pPr>
              <w:pStyle w:val="BodyTextIndent2"/>
              <w:spacing w:line="264" w:lineRule="auto"/>
              <w:ind w:firstLine="0"/>
              <w:jc w:val="center"/>
              <w:rPr>
                <w:color w:val="000000"/>
                <w:sz w:val="22"/>
                <w:szCs w:val="22"/>
              </w:rPr>
            </w:pPr>
            <w:r>
              <w:rPr>
                <w:color w:val="000000"/>
                <w:sz w:val="22"/>
                <w:szCs w:val="22"/>
              </w:rPr>
              <w:t>1620</w:t>
            </w:r>
          </w:p>
        </w:tc>
        <w:tc>
          <w:tcPr>
            <w:tcW w:w="918" w:type="dxa"/>
            <w:tcBorders>
              <w:bottom w:val="nil"/>
            </w:tcBorders>
            <w:vAlign w:val="center"/>
          </w:tcPr>
          <w:p w14:paraId="4257CCF3" w14:textId="77777777" w:rsidR="00805286" w:rsidRPr="00013993" w:rsidRDefault="009F35F9" w:rsidP="008822BE">
            <w:pPr>
              <w:pStyle w:val="BodyTextIndent2"/>
              <w:spacing w:line="264" w:lineRule="auto"/>
              <w:ind w:firstLine="0"/>
              <w:jc w:val="center"/>
              <w:rPr>
                <w:color w:val="000000"/>
                <w:sz w:val="22"/>
                <w:szCs w:val="22"/>
              </w:rPr>
            </w:pPr>
            <w:r>
              <w:rPr>
                <w:color w:val="000000"/>
                <w:sz w:val="22"/>
                <w:szCs w:val="22"/>
              </w:rPr>
              <w:t>620</w:t>
            </w:r>
          </w:p>
        </w:tc>
        <w:tc>
          <w:tcPr>
            <w:tcW w:w="834" w:type="dxa"/>
            <w:tcBorders>
              <w:bottom w:val="nil"/>
            </w:tcBorders>
            <w:vAlign w:val="center"/>
          </w:tcPr>
          <w:p w14:paraId="3D5E6E5A" w14:textId="77777777" w:rsidR="00805286" w:rsidRPr="00013993" w:rsidRDefault="002403DE" w:rsidP="008822BE">
            <w:pPr>
              <w:pStyle w:val="BodyTextIndent2"/>
              <w:spacing w:line="264" w:lineRule="auto"/>
              <w:ind w:firstLine="0"/>
              <w:jc w:val="center"/>
              <w:rPr>
                <w:color w:val="000000"/>
                <w:sz w:val="22"/>
                <w:szCs w:val="22"/>
              </w:rPr>
            </w:pPr>
            <w:r>
              <w:rPr>
                <w:color w:val="000000"/>
                <w:sz w:val="22"/>
                <w:szCs w:val="22"/>
              </w:rPr>
              <w:t>-1000</w:t>
            </w:r>
          </w:p>
        </w:tc>
      </w:tr>
      <w:tr w:rsidR="008822BE" w14:paraId="5D8FFF5F" w14:textId="77777777" w:rsidTr="00EE6AC7">
        <w:tc>
          <w:tcPr>
            <w:tcW w:w="1507" w:type="dxa"/>
            <w:vAlign w:val="center"/>
          </w:tcPr>
          <w:p w14:paraId="5688C1A7" w14:textId="77777777" w:rsidR="00805286" w:rsidRPr="005B1A19" w:rsidRDefault="00805286" w:rsidP="008822BE">
            <w:pPr>
              <w:pStyle w:val="BodyTextIndent2"/>
              <w:spacing w:line="264" w:lineRule="auto"/>
              <w:ind w:firstLine="0"/>
              <w:rPr>
                <w:color w:val="000000"/>
                <w:sz w:val="22"/>
                <w:szCs w:val="22"/>
                <w:lang w:val="en-US"/>
              </w:rPr>
            </w:pPr>
          </w:p>
          <w:p w14:paraId="577A12B6" w14:textId="77777777" w:rsidR="00805286" w:rsidRPr="005B1A19" w:rsidRDefault="008822BE" w:rsidP="008822BE">
            <w:pPr>
              <w:pStyle w:val="BodyTextIndent2"/>
              <w:spacing w:line="264" w:lineRule="auto"/>
              <w:ind w:left="-113" w:firstLine="0"/>
              <w:jc w:val="center"/>
              <w:rPr>
                <w:color w:val="000000"/>
                <w:sz w:val="22"/>
                <w:szCs w:val="22"/>
                <w:lang w:val="en-US"/>
              </w:rPr>
            </w:pPr>
            <w:r w:rsidRPr="005B1A19">
              <w:rPr>
                <w:color w:val="000000"/>
                <w:sz w:val="22"/>
                <w:szCs w:val="22"/>
                <w:lang w:val="en-US"/>
              </w:rPr>
              <w:t>Per 1 ha of crop rotation area</w:t>
            </w:r>
          </w:p>
        </w:tc>
        <w:tc>
          <w:tcPr>
            <w:tcW w:w="825" w:type="dxa"/>
            <w:vAlign w:val="center"/>
          </w:tcPr>
          <w:p w14:paraId="012CB14E" w14:textId="77777777" w:rsidR="00E01ACF" w:rsidRPr="005B1A19" w:rsidRDefault="00E01ACF" w:rsidP="008822BE">
            <w:pPr>
              <w:pStyle w:val="BodyTextIndent2"/>
              <w:spacing w:line="264" w:lineRule="auto"/>
              <w:ind w:firstLine="0"/>
              <w:jc w:val="center"/>
              <w:rPr>
                <w:color w:val="000000"/>
                <w:spacing w:val="20"/>
                <w:sz w:val="22"/>
                <w:szCs w:val="22"/>
                <w:lang w:val="en-US"/>
              </w:rPr>
            </w:pPr>
          </w:p>
        </w:tc>
        <w:tc>
          <w:tcPr>
            <w:tcW w:w="787" w:type="dxa"/>
            <w:vAlign w:val="center"/>
          </w:tcPr>
          <w:p w14:paraId="2A9AA101" w14:textId="77777777" w:rsidR="00805286" w:rsidRPr="005B1A19" w:rsidRDefault="00805286" w:rsidP="008822BE">
            <w:pPr>
              <w:pStyle w:val="BodyTextIndent2"/>
              <w:spacing w:line="264" w:lineRule="auto"/>
              <w:ind w:firstLine="0"/>
              <w:jc w:val="center"/>
              <w:rPr>
                <w:color w:val="000000"/>
                <w:spacing w:val="20"/>
                <w:sz w:val="22"/>
                <w:szCs w:val="22"/>
                <w:lang w:val="en-US"/>
              </w:rPr>
            </w:pPr>
          </w:p>
        </w:tc>
        <w:tc>
          <w:tcPr>
            <w:tcW w:w="788" w:type="dxa"/>
            <w:vAlign w:val="center"/>
          </w:tcPr>
          <w:p w14:paraId="091F6887" w14:textId="77777777" w:rsidR="00805286" w:rsidRPr="00013993" w:rsidRDefault="00FB687D" w:rsidP="008822BE">
            <w:pPr>
              <w:pStyle w:val="BodyTextIndent2"/>
              <w:spacing w:line="264" w:lineRule="auto"/>
              <w:ind w:left="-113" w:right="-57" w:firstLine="0"/>
              <w:jc w:val="center"/>
              <w:rPr>
                <w:color w:val="000000"/>
                <w:spacing w:val="20"/>
                <w:sz w:val="22"/>
                <w:szCs w:val="22"/>
              </w:rPr>
            </w:pPr>
            <w:r>
              <w:rPr>
                <w:color w:val="000000"/>
                <w:spacing w:val="20"/>
                <w:sz w:val="22"/>
                <w:szCs w:val="22"/>
              </w:rPr>
              <w:t>-1558</w:t>
            </w:r>
          </w:p>
        </w:tc>
        <w:tc>
          <w:tcPr>
            <w:tcW w:w="824" w:type="dxa"/>
            <w:vAlign w:val="center"/>
          </w:tcPr>
          <w:p w14:paraId="14F9B4C3" w14:textId="77777777" w:rsidR="00805286" w:rsidRPr="00013993" w:rsidRDefault="00805286" w:rsidP="008822BE">
            <w:pPr>
              <w:pStyle w:val="BodyTextIndent2"/>
              <w:spacing w:line="264" w:lineRule="auto"/>
              <w:ind w:firstLine="0"/>
              <w:jc w:val="center"/>
              <w:rPr>
                <w:color w:val="000000"/>
                <w:sz w:val="22"/>
                <w:szCs w:val="22"/>
              </w:rPr>
            </w:pPr>
          </w:p>
        </w:tc>
        <w:tc>
          <w:tcPr>
            <w:tcW w:w="872" w:type="dxa"/>
            <w:vAlign w:val="center"/>
          </w:tcPr>
          <w:p w14:paraId="4A985107" w14:textId="77777777" w:rsidR="00805286" w:rsidRPr="00013993" w:rsidRDefault="00805286" w:rsidP="008822BE">
            <w:pPr>
              <w:pStyle w:val="BodyTextIndent2"/>
              <w:spacing w:line="264" w:lineRule="auto"/>
              <w:ind w:firstLine="0"/>
              <w:jc w:val="center"/>
              <w:rPr>
                <w:color w:val="000000"/>
                <w:sz w:val="22"/>
                <w:szCs w:val="22"/>
              </w:rPr>
            </w:pPr>
          </w:p>
        </w:tc>
        <w:tc>
          <w:tcPr>
            <w:tcW w:w="881" w:type="dxa"/>
            <w:vAlign w:val="center"/>
          </w:tcPr>
          <w:p w14:paraId="506953DE" w14:textId="77777777" w:rsidR="00805286" w:rsidRPr="00013993" w:rsidRDefault="00FB687D" w:rsidP="008822BE">
            <w:pPr>
              <w:pStyle w:val="BodyTextIndent2"/>
              <w:spacing w:line="264" w:lineRule="auto"/>
              <w:ind w:firstLine="0"/>
              <w:jc w:val="center"/>
              <w:rPr>
                <w:color w:val="000000"/>
                <w:sz w:val="22"/>
                <w:szCs w:val="22"/>
              </w:rPr>
            </w:pPr>
            <w:r>
              <w:rPr>
                <w:color w:val="000000"/>
                <w:sz w:val="22"/>
                <w:szCs w:val="22"/>
              </w:rPr>
              <w:t>-1486</w:t>
            </w:r>
          </w:p>
        </w:tc>
        <w:tc>
          <w:tcPr>
            <w:tcW w:w="824" w:type="dxa"/>
            <w:vAlign w:val="center"/>
          </w:tcPr>
          <w:p w14:paraId="73C35764" w14:textId="77777777" w:rsidR="00805286" w:rsidRPr="00013993" w:rsidRDefault="00805286" w:rsidP="008822BE">
            <w:pPr>
              <w:pStyle w:val="BodyTextIndent2"/>
              <w:spacing w:line="264" w:lineRule="auto"/>
              <w:ind w:firstLine="0"/>
              <w:jc w:val="center"/>
              <w:rPr>
                <w:color w:val="000000"/>
                <w:sz w:val="22"/>
                <w:szCs w:val="22"/>
              </w:rPr>
            </w:pPr>
          </w:p>
        </w:tc>
        <w:tc>
          <w:tcPr>
            <w:tcW w:w="918" w:type="dxa"/>
            <w:vAlign w:val="center"/>
          </w:tcPr>
          <w:p w14:paraId="27FC9F2D" w14:textId="77777777" w:rsidR="00805286" w:rsidRPr="00013993" w:rsidRDefault="00805286" w:rsidP="008822BE">
            <w:pPr>
              <w:pStyle w:val="BodyTextIndent2"/>
              <w:spacing w:line="264" w:lineRule="auto"/>
              <w:ind w:firstLine="0"/>
              <w:jc w:val="center"/>
              <w:rPr>
                <w:color w:val="000000"/>
                <w:sz w:val="22"/>
                <w:szCs w:val="22"/>
              </w:rPr>
            </w:pPr>
          </w:p>
        </w:tc>
        <w:tc>
          <w:tcPr>
            <w:tcW w:w="834" w:type="dxa"/>
            <w:vAlign w:val="center"/>
          </w:tcPr>
          <w:p w14:paraId="217340F7" w14:textId="77777777" w:rsidR="00805286" w:rsidRPr="00013993" w:rsidRDefault="00FB687D" w:rsidP="008822BE">
            <w:pPr>
              <w:pStyle w:val="BodyTextIndent2"/>
              <w:spacing w:line="264" w:lineRule="auto"/>
              <w:ind w:firstLine="0"/>
              <w:jc w:val="center"/>
              <w:rPr>
                <w:color w:val="000000"/>
                <w:sz w:val="22"/>
                <w:szCs w:val="22"/>
              </w:rPr>
            </w:pPr>
            <w:r>
              <w:rPr>
                <w:color w:val="000000"/>
                <w:sz w:val="22"/>
                <w:szCs w:val="22"/>
              </w:rPr>
              <w:t>-1474</w:t>
            </w:r>
          </w:p>
        </w:tc>
      </w:tr>
      <w:tr w:rsidR="00805286" w14:paraId="02E5DC93" w14:textId="77777777" w:rsidTr="005500E8">
        <w:tc>
          <w:tcPr>
            <w:tcW w:w="9060" w:type="dxa"/>
            <w:gridSpan w:val="10"/>
            <w:vAlign w:val="bottom"/>
          </w:tcPr>
          <w:p w14:paraId="7844CFD3" w14:textId="77777777" w:rsidR="00805286" w:rsidRPr="00805286" w:rsidRDefault="00805286" w:rsidP="005500E8">
            <w:pPr>
              <w:pStyle w:val="BodyTextIndent2"/>
              <w:ind w:firstLine="0"/>
              <w:jc w:val="center"/>
              <w:rPr>
                <w:color w:val="000000"/>
                <w:sz w:val="22"/>
                <w:szCs w:val="22"/>
                <w:vertAlign w:val="subscript"/>
                <w:lang w:val="en-US"/>
              </w:rPr>
            </w:pPr>
            <w:r>
              <w:rPr>
                <w:color w:val="000000"/>
                <w:sz w:val="22"/>
                <w:szCs w:val="22"/>
                <w:lang w:val="en-US"/>
              </w:rPr>
              <w:t>N220</w:t>
            </w:r>
          </w:p>
        </w:tc>
      </w:tr>
      <w:tr w:rsidR="008822BE" w14:paraId="2E002B52" w14:textId="77777777" w:rsidTr="00B05B1F">
        <w:tc>
          <w:tcPr>
            <w:tcW w:w="1507" w:type="dxa"/>
            <w:tcBorders>
              <w:bottom w:val="nil"/>
            </w:tcBorders>
            <w:vAlign w:val="center"/>
          </w:tcPr>
          <w:p w14:paraId="474B9DE3" w14:textId="77777777" w:rsidR="00562870" w:rsidRPr="00F441AC" w:rsidRDefault="008822BE" w:rsidP="008822BE">
            <w:pPr>
              <w:pStyle w:val="BodyTextIndent2"/>
              <w:spacing w:line="264" w:lineRule="auto"/>
              <w:ind w:firstLine="0"/>
              <w:jc w:val="center"/>
              <w:rPr>
                <w:color w:val="000000"/>
                <w:sz w:val="22"/>
                <w:szCs w:val="22"/>
              </w:rPr>
            </w:pPr>
            <w:proofErr w:type="spellStart"/>
            <w:r>
              <w:rPr>
                <w:color w:val="000000"/>
                <w:sz w:val="22"/>
                <w:szCs w:val="22"/>
              </w:rPr>
              <w:t>Clean</w:t>
            </w:r>
            <w:proofErr w:type="spellEnd"/>
            <w:r>
              <w:rPr>
                <w:color w:val="000000"/>
                <w:sz w:val="22"/>
                <w:szCs w:val="22"/>
              </w:rPr>
              <w:t xml:space="preserve"> </w:t>
            </w:r>
            <w:proofErr w:type="spellStart"/>
            <w:r>
              <w:rPr>
                <w:color w:val="000000"/>
                <w:sz w:val="22"/>
                <w:szCs w:val="22"/>
              </w:rPr>
              <w:t>steam</w:t>
            </w:r>
            <w:proofErr w:type="spellEnd"/>
          </w:p>
        </w:tc>
        <w:tc>
          <w:tcPr>
            <w:tcW w:w="825" w:type="dxa"/>
            <w:tcBorders>
              <w:bottom w:val="nil"/>
            </w:tcBorders>
            <w:vAlign w:val="center"/>
          </w:tcPr>
          <w:p w14:paraId="3AF4E6EF" w14:textId="77777777" w:rsidR="00562870" w:rsidRPr="00013993" w:rsidRDefault="00562870" w:rsidP="008822BE">
            <w:pPr>
              <w:pStyle w:val="BodyTextIndent2"/>
              <w:spacing w:line="264" w:lineRule="auto"/>
              <w:ind w:left="-57" w:firstLine="0"/>
              <w:jc w:val="center"/>
              <w:rPr>
                <w:color w:val="000000"/>
                <w:spacing w:val="20"/>
                <w:sz w:val="22"/>
                <w:szCs w:val="22"/>
              </w:rPr>
            </w:pPr>
            <w:r>
              <w:rPr>
                <w:color w:val="000000"/>
                <w:spacing w:val="20"/>
                <w:sz w:val="22"/>
                <w:szCs w:val="22"/>
              </w:rPr>
              <w:t>2000</w:t>
            </w:r>
          </w:p>
        </w:tc>
        <w:tc>
          <w:tcPr>
            <w:tcW w:w="787" w:type="dxa"/>
            <w:tcBorders>
              <w:bottom w:val="nil"/>
            </w:tcBorders>
            <w:vAlign w:val="center"/>
          </w:tcPr>
          <w:p w14:paraId="604C24A8" w14:textId="77777777" w:rsidR="00562870" w:rsidRPr="00013993" w:rsidRDefault="00562870" w:rsidP="008822BE">
            <w:pPr>
              <w:pStyle w:val="BodyTextIndent2"/>
              <w:spacing w:line="264" w:lineRule="auto"/>
              <w:ind w:left="-57" w:firstLine="0"/>
              <w:jc w:val="center"/>
              <w:rPr>
                <w:color w:val="000000"/>
                <w:spacing w:val="20"/>
                <w:sz w:val="22"/>
                <w:szCs w:val="22"/>
              </w:rPr>
            </w:pPr>
            <w:r w:rsidRPr="00013993">
              <w:rPr>
                <w:color w:val="000000"/>
                <w:spacing w:val="20"/>
                <w:sz w:val="22"/>
                <w:szCs w:val="22"/>
              </w:rPr>
              <w:t>-</w:t>
            </w:r>
          </w:p>
        </w:tc>
        <w:tc>
          <w:tcPr>
            <w:tcW w:w="788" w:type="dxa"/>
            <w:tcBorders>
              <w:bottom w:val="nil"/>
            </w:tcBorders>
            <w:vAlign w:val="center"/>
          </w:tcPr>
          <w:p w14:paraId="642725F5" w14:textId="77777777" w:rsidR="00562870" w:rsidRPr="00013993" w:rsidRDefault="00562870" w:rsidP="008822BE">
            <w:pPr>
              <w:pStyle w:val="BodyTextIndent2"/>
              <w:spacing w:line="264" w:lineRule="auto"/>
              <w:ind w:left="-113" w:right="-57" w:firstLine="0"/>
              <w:jc w:val="center"/>
              <w:rPr>
                <w:color w:val="000000"/>
                <w:spacing w:val="20"/>
                <w:sz w:val="22"/>
                <w:szCs w:val="22"/>
              </w:rPr>
            </w:pPr>
            <w:r>
              <w:rPr>
                <w:color w:val="000000"/>
                <w:spacing w:val="20"/>
                <w:sz w:val="22"/>
                <w:szCs w:val="22"/>
              </w:rPr>
              <w:t>-2000</w:t>
            </w:r>
          </w:p>
        </w:tc>
        <w:tc>
          <w:tcPr>
            <w:tcW w:w="824" w:type="dxa"/>
            <w:tcBorders>
              <w:bottom w:val="nil"/>
            </w:tcBorders>
            <w:vAlign w:val="center"/>
          </w:tcPr>
          <w:p w14:paraId="4CE81B8B" w14:textId="77777777" w:rsidR="00562870" w:rsidRPr="00013993" w:rsidRDefault="00562870" w:rsidP="008822BE">
            <w:pPr>
              <w:pStyle w:val="BodyTextIndent2"/>
              <w:spacing w:line="264" w:lineRule="auto"/>
              <w:ind w:firstLine="0"/>
              <w:jc w:val="center"/>
              <w:rPr>
                <w:color w:val="000000"/>
                <w:sz w:val="22"/>
                <w:szCs w:val="22"/>
              </w:rPr>
            </w:pPr>
            <w:r>
              <w:rPr>
                <w:color w:val="000000"/>
                <w:sz w:val="22"/>
                <w:szCs w:val="22"/>
              </w:rPr>
              <w:t>2000</w:t>
            </w:r>
          </w:p>
        </w:tc>
        <w:tc>
          <w:tcPr>
            <w:tcW w:w="872" w:type="dxa"/>
            <w:tcBorders>
              <w:bottom w:val="nil"/>
            </w:tcBorders>
            <w:vAlign w:val="center"/>
          </w:tcPr>
          <w:p w14:paraId="7F7580C7" w14:textId="77777777" w:rsidR="00562870" w:rsidRPr="00013993" w:rsidRDefault="00562870" w:rsidP="008822BE">
            <w:pPr>
              <w:pStyle w:val="BodyTextIndent2"/>
              <w:spacing w:line="264" w:lineRule="auto"/>
              <w:ind w:firstLine="0"/>
              <w:jc w:val="center"/>
              <w:rPr>
                <w:color w:val="000000"/>
                <w:sz w:val="22"/>
                <w:szCs w:val="22"/>
              </w:rPr>
            </w:pPr>
            <w:r w:rsidRPr="00013993">
              <w:rPr>
                <w:color w:val="000000"/>
                <w:sz w:val="22"/>
                <w:szCs w:val="22"/>
              </w:rPr>
              <w:t>-</w:t>
            </w:r>
          </w:p>
        </w:tc>
        <w:tc>
          <w:tcPr>
            <w:tcW w:w="881" w:type="dxa"/>
            <w:tcBorders>
              <w:bottom w:val="nil"/>
            </w:tcBorders>
            <w:vAlign w:val="center"/>
          </w:tcPr>
          <w:p w14:paraId="59DA57F7" w14:textId="77777777" w:rsidR="00562870" w:rsidRPr="00013993" w:rsidRDefault="00562870" w:rsidP="008822BE">
            <w:pPr>
              <w:pStyle w:val="BodyTextIndent2"/>
              <w:spacing w:line="264" w:lineRule="auto"/>
              <w:ind w:firstLine="0"/>
              <w:jc w:val="center"/>
              <w:rPr>
                <w:color w:val="000000"/>
                <w:sz w:val="22"/>
                <w:szCs w:val="22"/>
              </w:rPr>
            </w:pPr>
            <w:r>
              <w:rPr>
                <w:color w:val="000000"/>
                <w:sz w:val="22"/>
                <w:szCs w:val="22"/>
              </w:rPr>
              <w:t>-2000</w:t>
            </w:r>
          </w:p>
        </w:tc>
        <w:tc>
          <w:tcPr>
            <w:tcW w:w="824" w:type="dxa"/>
            <w:tcBorders>
              <w:bottom w:val="nil"/>
            </w:tcBorders>
            <w:vAlign w:val="center"/>
          </w:tcPr>
          <w:p w14:paraId="286D7A5F" w14:textId="77777777" w:rsidR="00562870" w:rsidRPr="00013993" w:rsidRDefault="00562870" w:rsidP="008822BE">
            <w:pPr>
              <w:pStyle w:val="BodyTextIndent2"/>
              <w:spacing w:line="264" w:lineRule="auto"/>
              <w:ind w:firstLine="0"/>
              <w:jc w:val="center"/>
              <w:rPr>
                <w:color w:val="000000"/>
                <w:sz w:val="22"/>
                <w:szCs w:val="22"/>
              </w:rPr>
            </w:pPr>
            <w:r>
              <w:rPr>
                <w:color w:val="000000"/>
                <w:sz w:val="22"/>
                <w:szCs w:val="22"/>
              </w:rPr>
              <w:t>2000</w:t>
            </w:r>
          </w:p>
        </w:tc>
        <w:tc>
          <w:tcPr>
            <w:tcW w:w="918" w:type="dxa"/>
            <w:tcBorders>
              <w:bottom w:val="nil"/>
            </w:tcBorders>
            <w:vAlign w:val="center"/>
          </w:tcPr>
          <w:p w14:paraId="0AFC479C" w14:textId="77777777" w:rsidR="00562870" w:rsidRPr="00013993" w:rsidRDefault="00562870" w:rsidP="008822BE">
            <w:pPr>
              <w:pStyle w:val="BodyTextIndent2"/>
              <w:spacing w:line="264" w:lineRule="auto"/>
              <w:ind w:firstLine="0"/>
              <w:jc w:val="center"/>
              <w:rPr>
                <w:color w:val="000000"/>
                <w:sz w:val="22"/>
                <w:szCs w:val="22"/>
              </w:rPr>
            </w:pPr>
            <w:r w:rsidRPr="00013993">
              <w:rPr>
                <w:color w:val="000000"/>
                <w:sz w:val="22"/>
                <w:szCs w:val="22"/>
              </w:rPr>
              <w:t>-</w:t>
            </w:r>
          </w:p>
        </w:tc>
        <w:tc>
          <w:tcPr>
            <w:tcW w:w="834" w:type="dxa"/>
            <w:tcBorders>
              <w:bottom w:val="nil"/>
            </w:tcBorders>
            <w:vAlign w:val="center"/>
          </w:tcPr>
          <w:p w14:paraId="0B53EEE3" w14:textId="77777777" w:rsidR="00562870" w:rsidRPr="00013993" w:rsidRDefault="00562870" w:rsidP="008822BE">
            <w:pPr>
              <w:pStyle w:val="BodyTextIndent2"/>
              <w:spacing w:line="264" w:lineRule="auto"/>
              <w:ind w:firstLine="0"/>
              <w:jc w:val="center"/>
              <w:rPr>
                <w:color w:val="000000"/>
                <w:sz w:val="22"/>
                <w:szCs w:val="22"/>
              </w:rPr>
            </w:pPr>
            <w:r>
              <w:rPr>
                <w:color w:val="000000"/>
                <w:sz w:val="22"/>
                <w:szCs w:val="22"/>
              </w:rPr>
              <w:t>-2000</w:t>
            </w:r>
          </w:p>
        </w:tc>
      </w:tr>
      <w:tr w:rsidR="008822BE" w14:paraId="24A882E5" w14:textId="77777777" w:rsidTr="007901F1">
        <w:tc>
          <w:tcPr>
            <w:tcW w:w="1507" w:type="dxa"/>
            <w:tcBorders>
              <w:bottom w:val="nil"/>
            </w:tcBorders>
          </w:tcPr>
          <w:p w14:paraId="578AACBF" w14:textId="77777777" w:rsidR="009F35F9" w:rsidRPr="00F441AC" w:rsidRDefault="008822BE" w:rsidP="008822BE">
            <w:pPr>
              <w:pStyle w:val="BodyTextIndent2"/>
              <w:spacing w:line="264" w:lineRule="auto"/>
              <w:ind w:firstLine="0"/>
              <w:jc w:val="center"/>
              <w:rPr>
                <w:color w:val="000000"/>
                <w:sz w:val="22"/>
                <w:szCs w:val="22"/>
              </w:rPr>
            </w:pPr>
            <w:proofErr w:type="spellStart"/>
            <w:r>
              <w:rPr>
                <w:color w:val="000000"/>
                <w:sz w:val="22"/>
                <w:szCs w:val="22"/>
              </w:rPr>
              <w:t>Winter</w:t>
            </w:r>
            <w:proofErr w:type="spellEnd"/>
            <w:r>
              <w:rPr>
                <w:color w:val="000000"/>
                <w:sz w:val="22"/>
                <w:szCs w:val="22"/>
              </w:rPr>
              <w:t xml:space="preserve"> </w:t>
            </w:r>
            <w:proofErr w:type="spellStart"/>
            <w:r>
              <w:rPr>
                <w:color w:val="000000"/>
                <w:sz w:val="22"/>
                <w:szCs w:val="22"/>
              </w:rPr>
              <w:t>wheat</w:t>
            </w:r>
            <w:proofErr w:type="spellEnd"/>
          </w:p>
        </w:tc>
        <w:tc>
          <w:tcPr>
            <w:tcW w:w="825" w:type="dxa"/>
            <w:tcBorders>
              <w:bottom w:val="nil"/>
            </w:tcBorders>
            <w:vAlign w:val="center"/>
          </w:tcPr>
          <w:p w14:paraId="7E1211EB" w14:textId="77777777" w:rsidR="009F35F9" w:rsidRPr="00013993" w:rsidRDefault="002403DE" w:rsidP="008822BE">
            <w:pPr>
              <w:pStyle w:val="BodyTextIndent2"/>
              <w:spacing w:line="264" w:lineRule="auto"/>
              <w:ind w:firstLine="0"/>
              <w:jc w:val="center"/>
              <w:rPr>
                <w:color w:val="000000"/>
                <w:spacing w:val="20"/>
                <w:sz w:val="22"/>
                <w:szCs w:val="22"/>
              </w:rPr>
            </w:pPr>
            <w:r>
              <w:rPr>
                <w:color w:val="000000"/>
                <w:spacing w:val="20"/>
                <w:sz w:val="22"/>
                <w:szCs w:val="22"/>
              </w:rPr>
              <w:t>2910</w:t>
            </w:r>
          </w:p>
        </w:tc>
        <w:tc>
          <w:tcPr>
            <w:tcW w:w="787" w:type="dxa"/>
            <w:tcBorders>
              <w:bottom w:val="nil"/>
            </w:tcBorders>
            <w:vAlign w:val="center"/>
          </w:tcPr>
          <w:p w14:paraId="16467237" w14:textId="77777777" w:rsidR="009F35F9" w:rsidRPr="00013993" w:rsidRDefault="009F35F9" w:rsidP="008822BE">
            <w:pPr>
              <w:pStyle w:val="BodyTextIndent2"/>
              <w:spacing w:line="264" w:lineRule="auto"/>
              <w:ind w:firstLine="0"/>
              <w:jc w:val="center"/>
              <w:rPr>
                <w:color w:val="000000"/>
                <w:spacing w:val="20"/>
                <w:sz w:val="22"/>
                <w:szCs w:val="22"/>
              </w:rPr>
            </w:pPr>
            <w:r>
              <w:rPr>
                <w:color w:val="000000"/>
                <w:spacing w:val="20"/>
                <w:sz w:val="22"/>
                <w:szCs w:val="22"/>
              </w:rPr>
              <w:t>900</w:t>
            </w:r>
          </w:p>
        </w:tc>
        <w:tc>
          <w:tcPr>
            <w:tcW w:w="788" w:type="dxa"/>
            <w:tcBorders>
              <w:bottom w:val="nil"/>
            </w:tcBorders>
            <w:vAlign w:val="center"/>
          </w:tcPr>
          <w:p w14:paraId="2798559D" w14:textId="77777777" w:rsidR="009F35F9" w:rsidRPr="00013993" w:rsidRDefault="002403DE" w:rsidP="008822BE">
            <w:pPr>
              <w:pStyle w:val="BodyTextIndent2"/>
              <w:spacing w:line="264" w:lineRule="auto"/>
              <w:ind w:left="-113" w:right="-57" w:firstLine="0"/>
              <w:jc w:val="center"/>
              <w:rPr>
                <w:color w:val="000000"/>
                <w:spacing w:val="20"/>
                <w:sz w:val="22"/>
                <w:szCs w:val="22"/>
              </w:rPr>
            </w:pPr>
            <w:r>
              <w:rPr>
                <w:color w:val="000000"/>
                <w:spacing w:val="20"/>
                <w:sz w:val="22"/>
                <w:szCs w:val="22"/>
              </w:rPr>
              <w:t>-2010</w:t>
            </w:r>
          </w:p>
        </w:tc>
        <w:tc>
          <w:tcPr>
            <w:tcW w:w="824" w:type="dxa"/>
            <w:tcBorders>
              <w:bottom w:val="nil"/>
            </w:tcBorders>
            <w:vAlign w:val="center"/>
          </w:tcPr>
          <w:p w14:paraId="1A193344" w14:textId="77777777" w:rsidR="009F35F9" w:rsidRPr="00013993" w:rsidRDefault="002403DE" w:rsidP="008822BE">
            <w:pPr>
              <w:pStyle w:val="BodyTextIndent2"/>
              <w:spacing w:line="264" w:lineRule="auto"/>
              <w:ind w:firstLine="0"/>
              <w:jc w:val="center"/>
              <w:rPr>
                <w:color w:val="000000"/>
                <w:sz w:val="22"/>
                <w:szCs w:val="22"/>
              </w:rPr>
            </w:pPr>
            <w:r>
              <w:rPr>
                <w:color w:val="000000"/>
                <w:sz w:val="22"/>
                <w:szCs w:val="22"/>
              </w:rPr>
              <w:t>2790</w:t>
            </w:r>
          </w:p>
        </w:tc>
        <w:tc>
          <w:tcPr>
            <w:tcW w:w="872" w:type="dxa"/>
            <w:tcBorders>
              <w:bottom w:val="nil"/>
            </w:tcBorders>
            <w:vAlign w:val="center"/>
          </w:tcPr>
          <w:p w14:paraId="53D07944" w14:textId="77777777" w:rsidR="009F35F9" w:rsidRPr="00013993" w:rsidRDefault="00D965BF" w:rsidP="008822BE">
            <w:pPr>
              <w:pStyle w:val="BodyTextIndent2"/>
              <w:spacing w:line="264" w:lineRule="auto"/>
              <w:ind w:firstLine="0"/>
              <w:jc w:val="center"/>
              <w:rPr>
                <w:color w:val="000000"/>
                <w:sz w:val="22"/>
                <w:szCs w:val="22"/>
              </w:rPr>
            </w:pPr>
            <w:r>
              <w:rPr>
                <w:color w:val="000000"/>
                <w:sz w:val="22"/>
                <w:szCs w:val="22"/>
              </w:rPr>
              <w:t>880</w:t>
            </w:r>
          </w:p>
        </w:tc>
        <w:tc>
          <w:tcPr>
            <w:tcW w:w="881" w:type="dxa"/>
            <w:tcBorders>
              <w:bottom w:val="nil"/>
            </w:tcBorders>
            <w:vAlign w:val="center"/>
          </w:tcPr>
          <w:p w14:paraId="7FC8FD11" w14:textId="77777777" w:rsidR="009F35F9" w:rsidRPr="00013993" w:rsidRDefault="002403DE" w:rsidP="008822BE">
            <w:pPr>
              <w:pStyle w:val="BodyTextIndent2"/>
              <w:spacing w:line="264" w:lineRule="auto"/>
              <w:ind w:firstLine="0"/>
              <w:jc w:val="center"/>
              <w:rPr>
                <w:color w:val="000000"/>
                <w:sz w:val="22"/>
                <w:szCs w:val="22"/>
              </w:rPr>
            </w:pPr>
            <w:r>
              <w:rPr>
                <w:color w:val="000000"/>
                <w:sz w:val="22"/>
                <w:szCs w:val="22"/>
              </w:rPr>
              <w:t>-1910</w:t>
            </w:r>
          </w:p>
        </w:tc>
        <w:tc>
          <w:tcPr>
            <w:tcW w:w="824" w:type="dxa"/>
            <w:tcBorders>
              <w:bottom w:val="nil"/>
            </w:tcBorders>
            <w:vAlign w:val="center"/>
          </w:tcPr>
          <w:p w14:paraId="5CA16D6F" w14:textId="77777777" w:rsidR="009F35F9" w:rsidRPr="00013993" w:rsidRDefault="002403DE" w:rsidP="008822BE">
            <w:pPr>
              <w:pStyle w:val="BodyTextIndent2"/>
              <w:spacing w:line="264" w:lineRule="auto"/>
              <w:ind w:firstLine="0"/>
              <w:jc w:val="center"/>
              <w:rPr>
                <w:color w:val="000000"/>
                <w:sz w:val="22"/>
                <w:szCs w:val="22"/>
              </w:rPr>
            </w:pPr>
            <w:r>
              <w:rPr>
                <w:color w:val="000000"/>
                <w:sz w:val="22"/>
                <w:szCs w:val="22"/>
              </w:rPr>
              <w:t>2670</w:t>
            </w:r>
          </w:p>
        </w:tc>
        <w:tc>
          <w:tcPr>
            <w:tcW w:w="918" w:type="dxa"/>
            <w:tcBorders>
              <w:bottom w:val="nil"/>
            </w:tcBorders>
            <w:vAlign w:val="center"/>
          </w:tcPr>
          <w:p w14:paraId="37F029B2" w14:textId="77777777" w:rsidR="009F35F9" w:rsidRPr="00013993" w:rsidRDefault="00D965BF" w:rsidP="008822BE">
            <w:pPr>
              <w:pStyle w:val="BodyTextIndent2"/>
              <w:spacing w:line="264" w:lineRule="auto"/>
              <w:ind w:firstLine="0"/>
              <w:jc w:val="center"/>
              <w:rPr>
                <w:color w:val="000000"/>
                <w:sz w:val="22"/>
                <w:szCs w:val="22"/>
              </w:rPr>
            </w:pPr>
            <w:r>
              <w:rPr>
                <w:color w:val="000000"/>
                <w:sz w:val="22"/>
                <w:szCs w:val="22"/>
              </w:rPr>
              <w:t>850</w:t>
            </w:r>
          </w:p>
        </w:tc>
        <w:tc>
          <w:tcPr>
            <w:tcW w:w="834" w:type="dxa"/>
            <w:tcBorders>
              <w:bottom w:val="nil"/>
            </w:tcBorders>
            <w:vAlign w:val="center"/>
          </w:tcPr>
          <w:p w14:paraId="137C5A7F" w14:textId="77777777" w:rsidR="009F35F9" w:rsidRPr="00013993" w:rsidRDefault="002403DE" w:rsidP="008822BE">
            <w:pPr>
              <w:pStyle w:val="BodyTextIndent2"/>
              <w:spacing w:line="264" w:lineRule="auto"/>
              <w:ind w:firstLine="0"/>
              <w:jc w:val="center"/>
              <w:rPr>
                <w:color w:val="000000"/>
                <w:sz w:val="22"/>
                <w:szCs w:val="22"/>
              </w:rPr>
            </w:pPr>
            <w:r>
              <w:rPr>
                <w:color w:val="000000"/>
                <w:sz w:val="22"/>
                <w:szCs w:val="22"/>
              </w:rPr>
              <w:t>-1820</w:t>
            </w:r>
          </w:p>
        </w:tc>
      </w:tr>
      <w:tr w:rsidR="007901F1" w14:paraId="263FFF18" w14:textId="77777777" w:rsidTr="007901F1">
        <w:tc>
          <w:tcPr>
            <w:tcW w:w="9060" w:type="dxa"/>
            <w:gridSpan w:val="10"/>
            <w:tcBorders>
              <w:top w:val="nil"/>
              <w:left w:val="nil"/>
              <w:bottom w:val="single" w:sz="4" w:space="0" w:color="auto"/>
              <w:right w:val="nil"/>
            </w:tcBorders>
          </w:tcPr>
          <w:p w14:paraId="6FB24CFA" w14:textId="77777777" w:rsidR="007901F1" w:rsidRDefault="007901F1" w:rsidP="007901F1">
            <w:pPr>
              <w:pStyle w:val="BodyTextIndent2"/>
              <w:spacing w:line="264" w:lineRule="auto"/>
              <w:ind w:firstLine="0"/>
              <w:rPr>
                <w:color w:val="000000"/>
                <w:sz w:val="22"/>
                <w:szCs w:val="22"/>
              </w:rPr>
            </w:pPr>
            <w:proofErr w:type="spellStart"/>
            <w:r>
              <w:rPr>
                <w:color w:val="000000"/>
                <w:sz w:val="22"/>
                <w:szCs w:val="22"/>
              </w:rPr>
              <w:t>Table</w:t>
            </w:r>
            <w:proofErr w:type="spellEnd"/>
            <w:r>
              <w:rPr>
                <w:color w:val="000000"/>
                <w:sz w:val="22"/>
                <w:szCs w:val="22"/>
              </w:rPr>
              <w:t xml:space="preserve"> 1 </w:t>
            </w:r>
            <w:proofErr w:type="spellStart"/>
            <w:r>
              <w:rPr>
                <w:color w:val="000000"/>
                <w:sz w:val="22"/>
                <w:szCs w:val="22"/>
              </w:rPr>
              <w:t>continued</w:t>
            </w:r>
            <w:proofErr w:type="spellEnd"/>
          </w:p>
        </w:tc>
      </w:tr>
      <w:tr w:rsidR="007901F1" w14:paraId="59DEB111" w14:textId="77777777" w:rsidTr="007901F1">
        <w:tc>
          <w:tcPr>
            <w:tcW w:w="1507" w:type="dxa"/>
            <w:tcBorders>
              <w:top w:val="single" w:sz="4" w:space="0" w:color="auto"/>
            </w:tcBorders>
          </w:tcPr>
          <w:p w14:paraId="002A0155" w14:textId="77777777" w:rsidR="007901F1" w:rsidRPr="00F441AC" w:rsidRDefault="007901F1" w:rsidP="008822BE">
            <w:pPr>
              <w:pStyle w:val="BodyTextIndent2"/>
              <w:spacing w:line="264" w:lineRule="auto"/>
              <w:ind w:firstLine="0"/>
              <w:jc w:val="center"/>
              <w:rPr>
                <w:color w:val="000000"/>
                <w:sz w:val="22"/>
                <w:szCs w:val="22"/>
              </w:rPr>
            </w:pPr>
            <w:r>
              <w:rPr>
                <w:color w:val="000000"/>
                <w:sz w:val="22"/>
                <w:szCs w:val="22"/>
              </w:rPr>
              <w:t>1</w:t>
            </w:r>
          </w:p>
        </w:tc>
        <w:tc>
          <w:tcPr>
            <w:tcW w:w="825" w:type="dxa"/>
            <w:tcBorders>
              <w:top w:val="single" w:sz="4" w:space="0" w:color="auto"/>
            </w:tcBorders>
            <w:vAlign w:val="center"/>
          </w:tcPr>
          <w:p w14:paraId="6681C389" w14:textId="77777777" w:rsidR="007901F1" w:rsidRDefault="007901F1" w:rsidP="008822BE">
            <w:pPr>
              <w:pStyle w:val="BodyTextIndent2"/>
              <w:spacing w:line="264" w:lineRule="auto"/>
              <w:ind w:firstLine="0"/>
              <w:jc w:val="center"/>
              <w:rPr>
                <w:color w:val="000000"/>
                <w:spacing w:val="20"/>
                <w:sz w:val="22"/>
                <w:szCs w:val="22"/>
              </w:rPr>
            </w:pPr>
            <w:r>
              <w:rPr>
                <w:color w:val="000000"/>
                <w:spacing w:val="20"/>
                <w:sz w:val="22"/>
                <w:szCs w:val="22"/>
              </w:rPr>
              <w:t>2</w:t>
            </w:r>
          </w:p>
        </w:tc>
        <w:tc>
          <w:tcPr>
            <w:tcW w:w="787" w:type="dxa"/>
            <w:tcBorders>
              <w:top w:val="single" w:sz="4" w:space="0" w:color="auto"/>
            </w:tcBorders>
            <w:vAlign w:val="center"/>
          </w:tcPr>
          <w:p w14:paraId="1B375EAD" w14:textId="77777777" w:rsidR="007901F1" w:rsidRDefault="007901F1" w:rsidP="008822BE">
            <w:pPr>
              <w:pStyle w:val="BodyTextIndent2"/>
              <w:spacing w:line="264" w:lineRule="auto"/>
              <w:ind w:firstLine="0"/>
              <w:jc w:val="center"/>
              <w:rPr>
                <w:color w:val="000000"/>
                <w:spacing w:val="20"/>
                <w:sz w:val="22"/>
                <w:szCs w:val="22"/>
              </w:rPr>
            </w:pPr>
            <w:r>
              <w:rPr>
                <w:color w:val="000000"/>
                <w:spacing w:val="20"/>
                <w:sz w:val="22"/>
                <w:szCs w:val="22"/>
              </w:rPr>
              <w:t>3</w:t>
            </w:r>
          </w:p>
        </w:tc>
        <w:tc>
          <w:tcPr>
            <w:tcW w:w="788" w:type="dxa"/>
            <w:tcBorders>
              <w:top w:val="single" w:sz="4" w:space="0" w:color="auto"/>
            </w:tcBorders>
            <w:vAlign w:val="center"/>
          </w:tcPr>
          <w:p w14:paraId="3637D709" w14:textId="77777777" w:rsidR="007901F1" w:rsidRDefault="007901F1" w:rsidP="008822BE">
            <w:pPr>
              <w:pStyle w:val="BodyTextIndent2"/>
              <w:spacing w:line="264" w:lineRule="auto"/>
              <w:ind w:left="-113" w:right="-57" w:firstLine="0"/>
              <w:jc w:val="center"/>
              <w:rPr>
                <w:color w:val="000000"/>
                <w:spacing w:val="20"/>
                <w:sz w:val="22"/>
                <w:szCs w:val="22"/>
              </w:rPr>
            </w:pPr>
            <w:proofErr w:type="spellStart"/>
            <w:r>
              <w:rPr>
                <w:color w:val="000000"/>
                <w:spacing w:val="20"/>
                <w:sz w:val="22"/>
                <w:szCs w:val="22"/>
              </w:rPr>
              <w:t>four</w:t>
            </w:r>
            <w:proofErr w:type="spellEnd"/>
          </w:p>
        </w:tc>
        <w:tc>
          <w:tcPr>
            <w:tcW w:w="824" w:type="dxa"/>
            <w:tcBorders>
              <w:top w:val="single" w:sz="4" w:space="0" w:color="auto"/>
            </w:tcBorders>
            <w:vAlign w:val="center"/>
          </w:tcPr>
          <w:p w14:paraId="174132FD" w14:textId="77777777" w:rsidR="007901F1" w:rsidRDefault="007901F1" w:rsidP="008822BE">
            <w:pPr>
              <w:pStyle w:val="BodyTextIndent2"/>
              <w:spacing w:line="264" w:lineRule="auto"/>
              <w:ind w:firstLine="0"/>
              <w:jc w:val="center"/>
              <w:rPr>
                <w:color w:val="000000"/>
                <w:sz w:val="22"/>
                <w:szCs w:val="22"/>
              </w:rPr>
            </w:pPr>
            <w:proofErr w:type="spellStart"/>
            <w:r>
              <w:rPr>
                <w:color w:val="000000"/>
                <w:sz w:val="22"/>
                <w:szCs w:val="22"/>
              </w:rPr>
              <w:t>five</w:t>
            </w:r>
            <w:proofErr w:type="spellEnd"/>
          </w:p>
        </w:tc>
        <w:tc>
          <w:tcPr>
            <w:tcW w:w="872" w:type="dxa"/>
            <w:tcBorders>
              <w:top w:val="single" w:sz="4" w:space="0" w:color="auto"/>
            </w:tcBorders>
            <w:vAlign w:val="center"/>
          </w:tcPr>
          <w:p w14:paraId="3B4DC8A9" w14:textId="77777777" w:rsidR="007901F1" w:rsidRDefault="007901F1" w:rsidP="008822BE">
            <w:pPr>
              <w:pStyle w:val="BodyTextIndent2"/>
              <w:spacing w:line="264" w:lineRule="auto"/>
              <w:ind w:firstLine="0"/>
              <w:jc w:val="center"/>
              <w:rPr>
                <w:color w:val="000000"/>
                <w:sz w:val="22"/>
                <w:szCs w:val="22"/>
              </w:rPr>
            </w:pPr>
            <w:r>
              <w:rPr>
                <w:color w:val="000000"/>
                <w:sz w:val="22"/>
                <w:szCs w:val="22"/>
              </w:rPr>
              <w:t>6</w:t>
            </w:r>
          </w:p>
        </w:tc>
        <w:tc>
          <w:tcPr>
            <w:tcW w:w="881" w:type="dxa"/>
            <w:tcBorders>
              <w:top w:val="single" w:sz="4" w:space="0" w:color="auto"/>
            </w:tcBorders>
            <w:vAlign w:val="center"/>
          </w:tcPr>
          <w:p w14:paraId="3217D070" w14:textId="77777777" w:rsidR="007901F1" w:rsidRDefault="007901F1" w:rsidP="008822BE">
            <w:pPr>
              <w:pStyle w:val="BodyTextIndent2"/>
              <w:spacing w:line="264" w:lineRule="auto"/>
              <w:ind w:firstLine="0"/>
              <w:jc w:val="center"/>
              <w:rPr>
                <w:color w:val="000000"/>
                <w:sz w:val="22"/>
                <w:szCs w:val="22"/>
              </w:rPr>
            </w:pPr>
            <w:r>
              <w:rPr>
                <w:color w:val="000000"/>
                <w:sz w:val="22"/>
                <w:szCs w:val="22"/>
              </w:rPr>
              <w:t>7</w:t>
            </w:r>
          </w:p>
        </w:tc>
        <w:tc>
          <w:tcPr>
            <w:tcW w:w="824" w:type="dxa"/>
            <w:tcBorders>
              <w:top w:val="single" w:sz="4" w:space="0" w:color="auto"/>
            </w:tcBorders>
            <w:vAlign w:val="center"/>
          </w:tcPr>
          <w:p w14:paraId="56A438BF" w14:textId="77777777" w:rsidR="007901F1" w:rsidRDefault="007901F1" w:rsidP="008822BE">
            <w:pPr>
              <w:pStyle w:val="BodyTextIndent2"/>
              <w:spacing w:line="264" w:lineRule="auto"/>
              <w:ind w:firstLine="0"/>
              <w:jc w:val="center"/>
              <w:rPr>
                <w:color w:val="000000"/>
                <w:sz w:val="22"/>
                <w:szCs w:val="22"/>
              </w:rPr>
            </w:pPr>
            <w:r>
              <w:rPr>
                <w:color w:val="000000"/>
                <w:sz w:val="22"/>
                <w:szCs w:val="22"/>
              </w:rPr>
              <w:t>8</w:t>
            </w:r>
          </w:p>
        </w:tc>
        <w:tc>
          <w:tcPr>
            <w:tcW w:w="918" w:type="dxa"/>
            <w:tcBorders>
              <w:top w:val="single" w:sz="4" w:space="0" w:color="auto"/>
            </w:tcBorders>
            <w:vAlign w:val="center"/>
          </w:tcPr>
          <w:p w14:paraId="7521CBFA" w14:textId="77777777" w:rsidR="007901F1" w:rsidRDefault="007901F1" w:rsidP="008822BE">
            <w:pPr>
              <w:pStyle w:val="BodyTextIndent2"/>
              <w:spacing w:line="264" w:lineRule="auto"/>
              <w:ind w:firstLine="0"/>
              <w:jc w:val="center"/>
              <w:rPr>
                <w:color w:val="000000"/>
                <w:sz w:val="22"/>
                <w:szCs w:val="22"/>
              </w:rPr>
            </w:pPr>
            <w:proofErr w:type="spellStart"/>
            <w:r>
              <w:rPr>
                <w:color w:val="000000"/>
                <w:sz w:val="22"/>
                <w:szCs w:val="22"/>
              </w:rPr>
              <w:t>nine</w:t>
            </w:r>
            <w:proofErr w:type="spellEnd"/>
          </w:p>
        </w:tc>
        <w:tc>
          <w:tcPr>
            <w:tcW w:w="834" w:type="dxa"/>
            <w:tcBorders>
              <w:top w:val="single" w:sz="4" w:space="0" w:color="auto"/>
            </w:tcBorders>
            <w:vAlign w:val="center"/>
          </w:tcPr>
          <w:p w14:paraId="2C9B38CC" w14:textId="77777777" w:rsidR="007901F1" w:rsidRDefault="007901F1" w:rsidP="008822BE">
            <w:pPr>
              <w:pStyle w:val="BodyTextIndent2"/>
              <w:spacing w:line="264" w:lineRule="auto"/>
              <w:ind w:firstLine="0"/>
              <w:jc w:val="center"/>
              <w:rPr>
                <w:color w:val="000000"/>
                <w:sz w:val="22"/>
                <w:szCs w:val="22"/>
              </w:rPr>
            </w:pPr>
            <w:r>
              <w:rPr>
                <w:color w:val="000000"/>
                <w:sz w:val="22"/>
                <w:szCs w:val="22"/>
              </w:rPr>
              <w:t>10</w:t>
            </w:r>
          </w:p>
        </w:tc>
      </w:tr>
      <w:tr w:rsidR="008822BE" w14:paraId="2E1D3C48" w14:textId="77777777" w:rsidTr="00EE6AC7">
        <w:tc>
          <w:tcPr>
            <w:tcW w:w="1507" w:type="dxa"/>
          </w:tcPr>
          <w:p w14:paraId="4F3BB38A" w14:textId="77777777" w:rsidR="009F35F9" w:rsidRPr="00F441AC" w:rsidRDefault="009F35F9" w:rsidP="008822BE">
            <w:pPr>
              <w:pStyle w:val="BodyTextIndent2"/>
              <w:spacing w:line="264" w:lineRule="auto"/>
              <w:ind w:firstLine="0"/>
              <w:jc w:val="center"/>
              <w:rPr>
                <w:color w:val="000000"/>
                <w:sz w:val="22"/>
                <w:szCs w:val="22"/>
              </w:rPr>
            </w:pPr>
            <w:proofErr w:type="spellStart"/>
            <w:r w:rsidRPr="00F441AC">
              <w:rPr>
                <w:color w:val="000000"/>
                <w:sz w:val="22"/>
                <w:szCs w:val="22"/>
              </w:rPr>
              <w:t>Corn</w:t>
            </w:r>
            <w:proofErr w:type="spellEnd"/>
            <w:r w:rsidRPr="00F441AC">
              <w:rPr>
                <w:color w:val="000000"/>
                <w:sz w:val="22"/>
                <w:szCs w:val="22"/>
              </w:rPr>
              <w:t xml:space="preserve"> </w:t>
            </w:r>
            <w:proofErr w:type="spellStart"/>
            <w:r w:rsidRPr="00F441AC">
              <w:rPr>
                <w:color w:val="000000"/>
                <w:sz w:val="22"/>
                <w:szCs w:val="22"/>
              </w:rPr>
              <w:t>for</w:t>
            </w:r>
            <w:proofErr w:type="spellEnd"/>
            <w:r w:rsidRPr="00F441AC">
              <w:rPr>
                <w:color w:val="000000"/>
                <w:sz w:val="22"/>
                <w:szCs w:val="22"/>
              </w:rPr>
              <w:t xml:space="preserve"> </w:t>
            </w:r>
            <w:proofErr w:type="spellStart"/>
            <w:r w:rsidRPr="00F441AC">
              <w:rPr>
                <w:color w:val="000000"/>
                <w:sz w:val="22"/>
                <w:szCs w:val="22"/>
              </w:rPr>
              <w:t>silage</w:t>
            </w:r>
            <w:proofErr w:type="spellEnd"/>
          </w:p>
        </w:tc>
        <w:tc>
          <w:tcPr>
            <w:tcW w:w="825" w:type="dxa"/>
            <w:vAlign w:val="center"/>
          </w:tcPr>
          <w:p w14:paraId="40639138" w14:textId="77777777" w:rsidR="009F35F9" w:rsidRPr="00013993" w:rsidRDefault="002403DE" w:rsidP="008822BE">
            <w:pPr>
              <w:pStyle w:val="BodyTextIndent2"/>
              <w:spacing w:line="264" w:lineRule="auto"/>
              <w:ind w:firstLine="0"/>
              <w:jc w:val="center"/>
              <w:rPr>
                <w:color w:val="000000"/>
                <w:spacing w:val="20"/>
                <w:sz w:val="22"/>
                <w:szCs w:val="22"/>
              </w:rPr>
            </w:pPr>
            <w:r>
              <w:rPr>
                <w:color w:val="000000"/>
                <w:spacing w:val="20"/>
                <w:sz w:val="22"/>
                <w:szCs w:val="22"/>
              </w:rPr>
              <w:t>2110</w:t>
            </w:r>
          </w:p>
        </w:tc>
        <w:tc>
          <w:tcPr>
            <w:tcW w:w="787" w:type="dxa"/>
            <w:vAlign w:val="center"/>
          </w:tcPr>
          <w:p w14:paraId="46C6F440" w14:textId="77777777" w:rsidR="009F35F9" w:rsidRPr="00013993" w:rsidRDefault="009F35F9" w:rsidP="008822BE">
            <w:pPr>
              <w:pStyle w:val="BodyTextIndent2"/>
              <w:spacing w:line="264" w:lineRule="auto"/>
              <w:ind w:firstLine="0"/>
              <w:jc w:val="center"/>
              <w:rPr>
                <w:color w:val="000000"/>
                <w:spacing w:val="20"/>
                <w:sz w:val="22"/>
                <w:szCs w:val="22"/>
              </w:rPr>
            </w:pPr>
            <w:r>
              <w:rPr>
                <w:color w:val="000000"/>
                <w:spacing w:val="20"/>
                <w:sz w:val="22"/>
                <w:szCs w:val="22"/>
              </w:rPr>
              <w:t>540</w:t>
            </w:r>
          </w:p>
        </w:tc>
        <w:tc>
          <w:tcPr>
            <w:tcW w:w="788" w:type="dxa"/>
            <w:vAlign w:val="center"/>
          </w:tcPr>
          <w:p w14:paraId="59950C19" w14:textId="77777777" w:rsidR="009F35F9" w:rsidRPr="00013993" w:rsidRDefault="002403DE" w:rsidP="008822BE">
            <w:pPr>
              <w:pStyle w:val="BodyTextIndent2"/>
              <w:spacing w:line="264" w:lineRule="auto"/>
              <w:ind w:left="-113" w:right="-57" w:firstLine="0"/>
              <w:jc w:val="center"/>
              <w:rPr>
                <w:color w:val="000000"/>
                <w:spacing w:val="20"/>
                <w:sz w:val="22"/>
                <w:szCs w:val="22"/>
              </w:rPr>
            </w:pPr>
            <w:r>
              <w:rPr>
                <w:color w:val="000000"/>
                <w:spacing w:val="20"/>
                <w:sz w:val="22"/>
                <w:szCs w:val="22"/>
              </w:rPr>
              <w:t>-1570</w:t>
            </w:r>
          </w:p>
        </w:tc>
        <w:tc>
          <w:tcPr>
            <w:tcW w:w="824" w:type="dxa"/>
            <w:vAlign w:val="center"/>
          </w:tcPr>
          <w:p w14:paraId="45FDF48C" w14:textId="77777777" w:rsidR="009F35F9" w:rsidRPr="00013993" w:rsidRDefault="002403DE" w:rsidP="008822BE">
            <w:pPr>
              <w:pStyle w:val="BodyTextIndent2"/>
              <w:spacing w:line="264" w:lineRule="auto"/>
              <w:ind w:firstLine="0"/>
              <w:jc w:val="center"/>
              <w:rPr>
                <w:color w:val="000000"/>
                <w:sz w:val="22"/>
                <w:szCs w:val="22"/>
              </w:rPr>
            </w:pPr>
            <w:r>
              <w:rPr>
                <w:color w:val="000000"/>
                <w:sz w:val="22"/>
                <w:szCs w:val="22"/>
              </w:rPr>
              <w:t>2120</w:t>
            </w:r>
          </w:p>
        </w:tc>
        <w:tc>
          <w:tcPr>
            <w:tcW w:w="872" w:type="dxa"/>
            <w:vAlign w:val="center"/>
          </w:tcPr>
          <w:p w14:paraId="3A9B740E" w14:textId="77777777" w:rsidR="009F35F9" w:rsidRPr="00013993" w:rsidRDefault="00D965BF" w:rsidP="008822BE">
            <w:pPr>
              <w:pStyle w:val="BodyTextIndent2"/>
              <w:spacing w:line="264" w:lineRule="auto"/>
              <w:ind w:firstLine="0"/>
              <w:jc w:val="center"/>
              <w:rPr>
                <w:color w:val="000000"/>
                <w:sz w:val="22"/>
                <w:szCs w:val="22"/>
              </w:rPr>
            </w:pPr>
            <w:r>
              <w:rPr>
                <w:color w:val="000000"/>
                <w:sz w:val="22"/>
                <w:szCs w:val="22"/>
              </w:rPr>
              <w:t>540</w:t>
            </w:r>
          </w:p>
        </w:tc>
        <w:tc>
          <w:tcPr>
            <w:tcW w:w="881" w:type="dxa"/>
            <w:vAlign w:val="center"/>
          </w:tcPr>
          <w:p w14:paraId="78C004B7" w14:textId="77777777" w:rsidR="009F35F9" w:rsidRPr="00013993" w:rsidRDefault="002403DE" w:rsidP="008822BE">
            <w:pPr>
              <w:pStyle w:val="BodyTextIndent2"/>
              <w:spacing w:line="264" w:lineRule="auto"/>
              <w:ind w:firstLine="0"/>
              <w:jc w:val="center"/>
              <w:rPr>
                <w:color w:val="000000"/>
                <w:sz w:val="22"/>
                <w:szCs w:val="22"/>
              </w:rPr>
            </w:pPr>
            <w:r>
              <w:rPr>
                <w:color w:val="000000"/>
                <w:sz w:val="22"/>
                <w:szCs w:val="22"/>
              </w:rPr>
              <w:t>-1580</w:t>
            </w:r>
          </w:p>
        </w:tc>
        <w:tc>
          <w:tcPr>
            <w:tcW w:w="824" w:type="dxa"/>
            <w:vAlign w:val="center"/>
          </w:tcPr>
          <w:p w14:paraId="7981D331" w14:textId="77777777" w:rsidR="009F35F9" w:rsidRPr="00013993" w:rsidRDefault="002403DE" w:rsidP="008822BE">
            <w:pPr>
              <w:pStyle w:val="BodyTextIndent2"/>
              <w:spacing w:line="264" w:lineRule="auto"/>
              <w:ind w:firstLine="0"/>
              <w:jc w:val="center"/>
              <w:rPr>
                <w:color w:val="000000"/>
                <w:sz w:val="22"/>
                <w:szCs w:val="22"/>
              </w:rPr>
            </w:pPr>
            <w:r>
              <w:rPr>
                <w:color w:val="000000"/>
                <w:sz w:val="22"/>
                <w:szCs w:val="22"/>
              </w:rPr>
              <w:t>2230</w:t>
            </w:r>
          </w:p>
        </w:tc>
        <w:tc>
          <w:tcPr>
            <w:tcW w:w="918" w:type="dxa"/>
            <w:vAlign w:val="center"/>
          </w:tcPr>
          <w:p w14:paraId="0490029B" w14:textId="77777777" w:rsidR="009F35F9" w:rsidRPr="00013993" w:rsidRDefault="00D965BF" w:rsidP="008822BE">
            <w:pPr>
              <w:pStyle w:val="BodyTextIndent2"/>
              <w:spacing w:line="264" w:lineRule="auto"/>
              <w:ind w:firstLine="0"/>
              <w:jc w:val="center"/>
              <w:rPr>
                <w:color w:val="000000"/>
                <w:sz w:val="22"/>
                <w:szCs w:val="22"/>
              </w:rPr>
            </w:pPr>
            <w:r>
              <w:rPr>
                <w:color w:val="000000"/>
                <w:sz w:val="22"/>
                <w:szCs w:val="22"/>
              </w:rPr>
              <w:t>560</w:t>
            </w:r>
          </w:p>
        </w:tc>
        <w:tc>
          <w:tcPr>
            <w:tcW w:w="834" w:type="dxa"/>
            <w:vAlign w:val="center"/>
          </w:tcPr>
          <w:p w14:paraId="23C094E8" w14:textId="77777777" w:rsidR="009F35F9" w:rsidRPr="00013993" w:rsidRDefault="002403DE" w:rsidP="008822BE">
            <w:pPr>
              <w:pStyle w:val="BodyTextIndent2"/>
              <w:spacing w:line="264" w:lineRule="auto"/>
              <w:ind w:firstLine="0"/>
              <w:jc w:val="center"/>
              <w:rPr>
                <w:color w:val="000000"/>
                <w:sz w:val="22"/>
                <w:szCs w:val="22"/>
              </w:rPr>
            </w:pPr>
            <w:r>
              <w:rPr>
                <w:color w:val="000000"/>
                <w:sz w:val="22"/>
                <w:szCs w:val="22"/>
              </w:rPr>
              <w:t>-1670</w:t>
            </w:r>
          </w:p>
        </w:tc>
      </w:tr>
      <w:tr w:rsidR="008822BE" w14:paraId="67A705D0" w14:textId="77777777" w:rsidTr="00EE6AC7">
        <w:tc>
          <w:tcPr>
            <w:tcW w:w="1507" w:type="dxa"/>
          </w:tcPr>
          <w:p w14:paraId="329E723F" w14:textId="77777777" w:rsidR="009F35F9" w:rsidRPr="00F441AC" w:rsidRDefault="008822BE" w:rsidP="008822BE">
            <w:pPr>
              <w:pStyle w:val="BodyTextIndent2"/>
              <w:spacing w:line="264" w:lineRule="auto"/>
              <w:ind w:firstLine="0"/>
              <w:jc w:val="center"/>
              <w:rPr>
                <w:color w:val="000000"/>
                <w:sz w:val="22"/>
                <w:szCs w:val="22"/>
              </w:rPr>
            </w:pPr>
            <w:proofErr w:type="spellStart"/>
            <w:r>
              <w:rPr>
                <w:color w:val="000000"/>
                <w:sz w:val="22"/>
                <w:szCs w:val="22"/>
              </w:rPr>
              <w:t>Winter</w:t>
            </w:r>
            <w:proofErr w:type="spellEnd"/>
            <w:r>
              <w:rPr>
                <w:color w:val="000000"/>
                <w:sz w:val="22"/>
                <w:szCs w:val="22"/>
              </w:rPr>
              <w:t xml:space="preserve"> </w:t>
            </w:r>
            <w:proofErr w:type="spellStart"/>
            <w:r>
              <w:rPr>
                <w:color w:val="000000"/>
                <w:sz w:val="22"/>
                <w:szCs w:val="22"/>
              </w:rPr>
              <w:t>wheat</w:t>
            </w:r>
            <w:proofErr w:type="spellEnd"/>
          </w:p>
        </w:tc>
        <w:tc>
          <w:tcPr>
            <w:tcW w:w="825" w:type="dxa"/>
            <w:vAlign w:val="center"/>
          </w:tcPr>
          <w:p w14:paraId="0391976F" w14:textId="77777777" w:rsidR="009F35F9" w:rsidRPr="00013993" w:rsidRDefault="002403DE" w:rsidP="008822BE">
            <w:pPr>
              <w:pStyle w:val="BodyTextIndent2"/>
              <w:spacing w:line="264" w:lineRule="auto"/>
              <w:ind w:firstLine="0"/>
              <w:jc w:val="center"/>
              <w:rPr>
                <w:color w:val="000000"/>
                <w:spacing w:val="20"/>
                <w:sz w:val="22"/>
                <w:szCs w:val="22"/>
              </w:rPr>
            </w:pPr>
            <w:r>
              <w:rPr>
                <w:color w:val="000000"/>
                <w:spacing w:val="20"/>
                <w:sz w:val="22"/>
                <w:szCs w:val="22"/>
              </w:rPr>
              <w:t>1020</w:t>
            </w:r>
          </w:p>
        </w:tc>
        <w:tc>
          <w:tcPr>
            <w:tcW w:w="787" w:type="dxa"/>
            <w:vAlign w:val="center"/>
          </w:tcPr>
          <w:p w14:paraId="036B27D0" w14:textId="77777777" w:rsidR="009F35F9" w:rsidRPr="00013993" w:rsidRDefault="009F35F9" w:rsidP="008822BE">
            <w:pPr>
              <w:pStyle w:val="BodyTextIndent2"/>
              <w:spacing w:line="264" w:lineRule="auto"/>
              <w:ind w:firstLine="0"/>
              <w:jc w:val="center"/>
              <w:rPr>
                <w:color w:val="000000"/>
                <w:spacing w:val="20"/>
                <w:sz w:val="22"/>
                <w:szCs w:val="22"/>
              </w:rPr>
            </w:pPr>
            <w:r>
              <w:rPr>
                <w:color w:val="000000"/>
                <w:spacing w:val="20"/>
                <w:sz w:val="22"/>
                <w:szCs w:val="22"/>
              </w:rPr>
              <w:t>400</w:t>
            </w:r>
          </w:p>
        </w:tc>
        <w:tc>
          <w:tcPr>
            <w:tcW w:w="788" w:type="dxa"/>
            <w:vAlign w:val="center"/>
          </w:tcPr>
          <w:p w14:paraId="40E309AA" w14:textId="77777777" w:rsidR="009F35F9" w:rsidRPr="00013993" w:rsidRDefault="002403DE" w:rsidP="008822BE">
            <w:pPr>
              <w:pStyle w:val="BodyTextIndent2"/>
              <w:spacing w:line="264" w:lineRule="auto"/>
              <w:ind w:left="-113" w:right="-57" w:firstLine="0"/>
              <w:jc w:val="center"/>
              <w:rPr>
                <w:color w:val="000000"/>
                <w:spacing w:val="20"/>
                <w:sz w:val="22"/>
                <w:szCs w:val="22"/>
              </w:rPr>
            </w:pPr>
            <w:r>
              <w:rPr>
                <w:color w:val="000000"/>
                <w:spacing w:val="20"/>
                <w:sz w:val="22"/>
                <w:szCs w:val="22"/>
              </w:rPr>
              <w:t>-620</w:t>
            </w:r>
          </w:p>
        </w:tc>
        <w:tc>
          <w:tcPr>
            <w:tcW w:w="824" w:type="dxa"/>
            <w:vAlign w:val="center"/>
          </w:tcPr>
          <w:p w14:paraId="60F693F3" w14:textId="77777777" w:rsidR="009F35F9" w:rsidRPr="00013993" w:rsidRDefault="002403DE" w:rsidP="008822BE">
            <w:pPr>
              <w:pStyle w:val="BodyTextIndent2"/>
              <w:spacing w:line="264" w:lineRule="auto"/>
              <w:ind w:firstLine="0"/>
              <w:jc w:val="center"/>
              <w:rPr>
                <w:color w:val="000000"/>
                <w:sz w:val="22"/>
                <w:szCs w:val="22"/>
              </w:rPr>
            </w:pPr>
            <w:r>
              <w:rPr>
                <w:color w:val="000000"/>
                <w:sz w:val="22"/>
                <w:szCs w:val="22"/>
              </w:rPr>
              <w:t>1610</w:t>
            </w:r>
          </w:p>
        </w:tc>
        <w:tc>
          <w:tcPr>
            <w:tcW w:w="872" w:type="dxa"/>
            <w:vAlign w:val="center"/>
          </w:tcPr>
          <w:p w14:paraId="6E96BF45" w14:textId="77777777" w:rsidR="009F35F9" w:rsidRPr="00013993" w:rsidRDefault="00D965BF" w:rsidP="008822BE">
            <w:pPr>
              <w:pStyle w:val="BodyTextIndent2"/>
              <w:spacing w:line="264" w:lineRule="auto"/>
              <w:ind w:firstLine="0"/>
              <w:jc w:val="center"/>
              <w:rPr>
                <w:color w:val="000000"/>
                <w:sz w:val="22"/>
                <w:szCs w:val="22"/>
              </w:rPr>
            </w:pPr>
            <w:r>
              <w:rPr>
                <w:color w:val="000000"/>
                <w:sz w:val="22"/>
                <w:szCs w:val="22"/>
              </w:rPr>
              <w:t>580</w:t>
            </w:r>
          </w:p>
        </w:tc>
        <w:tc>
          <w:tcPr>
            <w:tcW w:w="881" w:type="dxa"/>
            <w:vAlign w:val="center"/>
          </w:tcPr>
          <w:p w14:paraId="2834ACC9" w14:textId="77777777" w:rsidR="009F35F9" w:rsidRPr="00013993" w:rsidRDefault="002403DE" w:rsidP="008822BE">
            <w:pPr>
              <w:pStyle w:val="BodyTextIndent2"/>
              <w:spacing w:line="264" w:lineRule="auto"/>
              <w:ind w:firstLine="0"/>
              <w:jc w:val="center"/>
              <w:rPr>
                <w:color w:val="000000"/>
                <w:sz w:val="22"/>
                <w:szCs w:val="22"/>
              </w:rPr>
            </w:pPr>
            <w:r>
              <w:rPr>
                <w:color w:val="000000"/>
                <w:sz w:val="22"/>
                <w:szCs w:val="22"/>
              </w:rPr>
              <w:t>-1030</w:t>
            </w:r>
          </w:p>
        </w:tc>
        <w:tc>
          <w:tcPr>
            <w:tcW w:w="824" w:type="dxa"/>
            <w:vAlign w:val="center"/>
          </w:tcPr>
          <w:p w14:paraId="07D55218" w14:textId="77777777" w:rsidR="009F35F9" w:rsidRPr="00013993" w:rsidRDefault="002403DE" w:rsidP="008822BE">
            <w:pPr>
              <w:pStyle w:val="BodyTextIndent2"/>
              <w:spacing w:line="264" w:lineRule="auto"/>
              <w:ind w:firstLine="0"/>
              <w:jc w:val="center"/>
              <w:rPr>
                <w:color w:val="000000"/>
                <w:sz w:val="22"/>
                <w:szCs w:val="22"/>
              </w:rPr>
            </w:pPr>
            <w:r>
              <w:rPr>
                <w:color w:val="000000"/>
                <w:sz w:val="22"/>
                <w:szCs w:val="22"/>
              </w:rPr>
              <w:t>1440</w:t>
            </w:r>
          </w:p>
        </w:tc>
        <w:tc>
          <w:tcPr>
            <w:tcW w:w="918" w:type="dxa"/>
            <w:vAlign w:val="center"/>
          </w:tcPr>
          <w:p w14:paraId="1DBB299A" w14:textId="77777777" w:rsidR="009F35F9" w:rsidRPr="00013993" w:rsidRDefault="00D965BF" w:rsidP="008822BE">
            <w:pPr>
              <w:pStyle w:val="BodyTextIndent2"/>
              <w:spacing w:line="264" w:lineRule="auto"/>
              <w:ind w:firstLine="0"/>
              <w:jc w:val="center"/>
              <w:rPr>
                <w:color w:val="000000"/>
                <w:sz w:val="22"/>
                <w:szCs w:val="22"/>
              </w:rPr>
            </w:pPr>
            <w:r>
              <w:rPr>
                <w:color w:val="000000"/>
                <w:sz w:val="22"/>
                <w:szCs w:val="22"/>
              </w:rPr>
              <w:t>530</w:t>
            </w:r>
          </w:p>
        </w:tc>
        <w:tc>
          <w:tcPr>
            <w:tcW w:w="834" w:type="dxa"/>
            <w:vAlign w:val="center"/>
          </w:tcPr>
          <w:p w14:paraId="3037CC57" w14:textId="77777777" w:rsidR="009F35F9" w:rsidRPr="00013993" w:rsidRDefault="002403DE" w:rsidP="008822BE">
            <w:pPr>
              <w:pStyle w:val="BodyTextIndent2"/>
              <w:spacing w:line="264" w:lineRule="auto"/>
              <w:ind w:firstLine="0"/>
              <w:jc w:val="center"/>
              <w:rPr>
                <w:color w:val="000000"/>
                <w:sz w:val="22"/>
                <w:szCs w:val="22"/>
              </w:rPr>
            </w:pPr>
            <w:r>
              <w:rPr>
                <w:color w:val="000000"/>
                <w:sz w:val="22"/>
                <w:szCs w:val="22"/>
              </w:rPr>
              <w:t>-910</w:t>
            </w:r>
          </w:p>
        </w:tc>
      </w:tr>
      <w:tr w:rsidR="008822BE" w14:paraId="198101B9" w14:textId="77777777" w:rsidTr="00EE6AC7">
        <w:tc>
          <w:tcPr>
            <w:tcW w:w="1507" w:type="dxa"/>
          </w:tcPr>
          <w:p w14:paraId="0D96DF19" w14:textId="77777777" w:rsidR="009F35F9" w:rsidRPr="00F441AC" w:rsidRDefault="009F35F9" w:rsidP="008822BE">
            <w:pPr>
              <w:pStyle w:val="BodyTextIndent2"/>
              <w:spacing w:line="264" w:lineRule="auto"/>
              <w:ind w:firstLine="0"/>
              <w:jc w:val="center"/>
              <w:rPr>
                <w:color w:val="000000"/>
                <w:sz w:val="22"/>
                <w:szCs w:val="22"/>
              </w:rPr>
            </w:pPr>
            <w:proofErr w:type="spellStart"/>
            <w:r w:rsidRPr="00F441AC">
              <w:rPr>
                <w:color w:val="000000"/>
                <w:sz w:val="22"/>
                <w:szCs w:val="22"/>
              </w:rPr>
              <w:t>sudan</w:t>
            </w:r>
            <w:proofErr w:type="spellEnd"/>
            <w:r w:rsidRPr="00F441AC">
              <w:rPr>
                <w:color w:val="000000"/>
                <w:sz w:val="22"/>
                <w:szCs w:val="22"/>
              </w:rPr>
              <w:t xml:space="preserve"> </w:t>
            </w:r>
            <w:proofErr w:type="spellStart"/>
            <w:r w:rsidRPr="00F441AC">
              <w:rPr>
                <w:color w:val="000000"/>
                <w:sz w:val="22"/>
                <w:szCs w:val="22"/>
              </w:rPr>
              <w:t>grass</w:t>
            </w:r>
            <w:proofErr w:type="spellEnd"/>
          </w:p>
        </w:tc>
        <w:tc>
          <w:tcPr>
            <w:tcW w:w="825" w:type="dxa"/>
            <w:vAlign w:val="center"/>
          </w:tcPr>
          <w:p w14:paraId="6FF97016" w14:textId="77777777" w:rsidR="009F35F9" w:rsidRPr="00013993" w:rsidRDefault="002403DE" w:rsidP="008822BE">
            <w:pPr>
              <w:pStyle w:val="BodyTextIndent2"/>
              <w:spacing w:line="264" w:lineRule="auto"/>
              <w:ind w:firstLine="0"/>
              <w:jc w:val="center"/>
              <w:rPr>
                <w:color w:val="000000"/>
                <w:spacing w:val="20"/>
                <w:sz w:val="22"/>
                <w:szCs w:val="22"/>
              </w:rPr>
            </w:pPr>
            <w:r>
              <w:rPr>
                <w:color w:val="000000"/>
                <w:spacing w:val="20"/>
                <w:sz w:val="22"/>
                <w:szCs w:val="22"/>
              </w:rPr>
              <w:t>1620</w:t>
            </w:r>
          </w:p>
        </w:tc>
        <w:tc>
          <w:tcPr>
            <w:tcW w:w="787" w:type="dxa"/>
            <w:vAlign w:val="center"/>
          </w:tcPr>
          <w:p w14:paraId="4F4DEA10" w14:textId="77777777" w:rsidR="009F35F9" w:rsidRPr="00013993" w:rsidRDefault="009F35F9" w:rsidP="008822BE">
            <w:pPr>
              <w:pStyle w:val="BodyTextIndent2"/>
              <w:spacing w:line="264" w:lineRule="auto"/>
              <w:ind w:firstLine="0"/>
              <w:jc w:val="center"/>
              <w:rPr>
                <w:color w:val="000000"/>
                <w:spacing w:val="20"/>
                <w:sz w:val="22"/>
                <w:szCs w:val="22"/>
              </w:rPr>
            </w:pPr>
            <w:r>
              <w:rPr>
                <w:color w:val="000000"/>
                <w:spacing w:val="20"/>
                <w:sz w:val="22"/>
                <w:szCs w:val="22"/>
              </w:rPr>
              <w:t>620</w:t>
            </w:r>
          </w:p>
        </w:tc>
        <w:tc>
          <w:tcPr>
            <w:tcW w:w="788" w:type="dxa"/>
            <w:vAlign w:val="center"/>
          </w:tcPr>
          <w:p w14:paraId="7B193B34" w14:textId="77777777" w:rsidR="009F35F9" w:rsidRPr="00013993" w:rsidRDefault="002403DE" w:rsidP="008822BE">
            <w:pPr>
              <w:pStyle w:val="BodyTextIndent2"/>
              <w:spacing w:line="264" w:lineRule="auto"/>
              <w:ind w:left="-113" w:right="-57" w:firstLine="0"/>
              <w:jc w:val="center"/>
              <w:rPr>
                <w:color w:val="000000"/>
                <w:spacing w:val="20"/>
                <w:sz w:val="22"/>
                <w:szCs w:val="22"/>
              </w:rPr>
            </w:pPr>
            <w:r>
              <w:rPr>
                <w:color w:val="000000"/>
                <w:spacing w:val="20"/>
                <w:sz w:val="22"/>
                <w:szCs w:val="22"/>
              </w:rPr>
              <w:t>-1000</w:t>
            </w:r>
          </w:p>
        </w:tc>
        <w:tc>
          <w:tcPr>
            <w:tcW w:w="824" w:type="dxa"/>
            <w:vAlign w:val="center"/>
          </w:tcPr>
          <w:p w14:paraId="12014077" w14:textId="77777777" w:rsidR="009F35F9" w:rsidRPr="00013993" w:rsidRDefault="002403DE" w:rsidP="008822BE">
            <w:pPr>
              <w:pStyle w:val="BodyTextIndent2"/>
              <w:spacing w:line="264" w:lineRule="auto"/>
              <w:ind w:firstLine="0"/>
              <w:jc w:val="center"/>
              <w:rPr>
                <w:color w:val="000000"/>
                <w:sz w:val="22"/>
                <w:szCs w:val="22"/>
              </w:rPr>
            </w:pPr>
            <w:r>
              <w:rPr>
                <w:color w:val="000000"/>
                <w:sz w:val="22"/>
                <w:szCs w:val="22"/>
              </w:rPr>
              <w:t>1610</w:t>
            </w:r>
          </w:p>
        </w:tc>
        <w:tc>
          <w:tcPr>
            <w:tcW w:w="872" w:type="dxa"/>
            <w:vAlign w:val="center"/>
          </w:tcPr>
          <w:p w14:paraId="5512D166" w14:textId="77777777" w:rsidR="009F35F9" w:rsidRPr="00013993" w:rsidRDefault="00D965BF" w:rsidP="008822BE">
            <w:pPr>
              <w:pStyle w:val="BodyTextIndent2"/>
              <w:spacing w:line="264" w:lineRule="auto"/>
              <w:ind w:firstLine="0"/>
              <w:jc w:val="center"/>
              <w:rPr>
                <w:color w:val="000000"/>
                <w:sz w:val="22"/>
                <w:szCs w:val="22"/>
              </w:rPr>
            </w:pPr>
            <w:r>
              <w:rPr>
                <w:color w:val="000000"/>
                <w:sz w:val="22"/>
                <w:szCs w:val="22"/>
              </w:rPr>
              <w:t>620</w:t>
            </w:r>
          </w:p>
        </w:tc>
        <w:tc>
          <w:tcPr>
            <w:tcW w:w="881" w:type="dxa"/>
            <w:vAlign w:val="center"/>
          </w:tcPr>
          <w:p w14:paraId="4DF80A6C" w14:textId="77777777" w:rsidR="009F35F9" w:rsidRPr="00013993" w:rsidRDefault="002403DE" w:rsidP="008822BE">
            <w:pPr>
              <w:pStyle w:val="BodyTextIndent2"/>
              <w:spacing w:line="264" w:lineRule="auto"/>
              <w:ind w:firstLine="0"/>
              <w:jc w:val="center"/>
              <w:rPr>
                <w:color w:val="000000"/>
                <w:sz w:val="22"/>
                <w:szCs w:val="22"/>
              </w:rPr>
            </w:pPr>
            <w:r>
              <w:rPr>
                <w:color w:val="000000"/>
                <w:sz w:val="22"/>
                <w:szCs w:val="22"/>
              </w:rPr>
              <w:t>-990</w:t>
            </w:r>
          </w:p>
        </w:tc>
        <w:tc>
          <w:tcPr>
            <w:tcW w:w="824" w:type="dxa"/>
            <w:vAlign w:val="center"/>
          </w:tcPr>
          <w:p w14:paraId="3FB4BF4E" w14:textId="77777777" w:rsidR="009F35F9" w:rsidRPr="00013993" w:rsidRDefault="002403DE" w:rsidP="008822BE">
            <w:pPr>
              <w:pStyle w:val="BodyTextIndent2"/>
              <w:spacing w:line="264" w:lineRule="auto"/>
              <w:ind w:firstLine="0"/>
              <w:jc w:val="center"/>
              <w:rPr>
                <w:color w:val="000000"/>
                <w:sz w:val="22"/>
                <w:szCs w:val="22"/>
              </w:rPr>
            </w:pPr>
            <w:r>
              <w:rPr>
                <w:color w:val="000000"/>
                <w:sz w:val="22"/>
                <w:szCs w:val="22"/>
              </w:rPr>
              <w:t>1680</w:t>
            </w:r>
          </w:p>
        </w:tc>
        <w:tc>
          <w:tcPr>
            <w:tcW w:w="918" w:type="dxa"/>
            <w:vAlign w:val="center"/>
          </w:tcPr>
          <w:p w14:paraId="141BE6A9" w14:textId="77777777" w:rsidR="009F35F9" w:rsidRPr="00013993" w:rsidRDefault="00D965BF" w:rsidP="008822BE">
            <w:pPr>
              <w:pStyle w:val="BodyTextIndent2"/>
              <w:spacing w:line="264" w:lineRule="auto"/>
              <w:ind w:firstLine="0"/>
              <w:jc w:val="center"/>
              <w:rPr>
                <w:color w:val="000000"/>
                <w:sz w:val="22"/>
                <w:szCs w:val="22"/>
              </w:rPr>
            </w:pPr>
            <w:r>
              <w:rPr>
                <w:color w:val="000000"/>
                <w:sz w:val="22"/>
                <w:szCs w:val="22"/>
              </w:rPr>
              <w:t>640</w:t>
            </w:r>
          </w:p>
        </w:tc>
        <w:tc>
          <w:tcPr>
            <w:tcW w:w="834" w:type="dxa"/>
            <w:vAlign w:val="center"/>
          </w:tcPr>
          <w:p w14:paraId="0D6C9446" w14:textId="77777777" w:rsidR="009F35F9" w:rsidRPr="00013993" w:rsidRDefault="002403DE" w:rsidP="008822BE">
            <w:pPr>
              <w:pStyle w:val="BodyTextIndent2"/>
              <w:spacing w:line="264" w:lineRule="auto"/>
              <w:ind w:firstLine="0"/>
              <w:jc w:val="center"/>
              <w:rPr>
                <w:color w:val="000000"/>
                <w:sz w:val="22"/>
                <w:szCs w:val="22"/>
              </w:rPr>
            </w:pPr>
            <w:r>
              <w:rPr>
                <w:color w:val="000000"/>
                <w:sz w:val="22"/>
                <w:szCs w:val="22"/>
              </w:rPr>
              <w:t>-1040</w:t>
            </w:r>
          </w:p>
        </w:tc>
      </w:tr>
      <w:tr w:rsidR="008822BE" w14:paraId="2CA318F3" w14:textId="77777777" w:rsidTr="00EE6AC7">
        <w:tc>
          <w:tcPr>
            <w:tcW w:w="1507" w:type="dxa"/>
            <w:vAlign w:val="center"/>
          </w:tcPr>
          <w:p w14:paraId="052BC3D8" w14:textId="77777777" w:rsidR="009F35F9" w:rsidRPr="005B1A19" w:rsidRDefault="008822BE" w:rsidP="008822BE">
            <w:pPr>
              <w:pStyle w:val="BodyTextIndent2"/>
              <w:spacing w:line="264" w:lineRule="auto"/>
              <w:ind w:left="-113" w:firstLine="0"/>
              <w:jc w:val="center"/>
              <w:rPr>
                <w:color w:val="000000"/>
                <w:sz w:val="22"/>
                <w:szCs w:val="22"/>
                <w:lang w:val="en-US"/>
              </w:rPr>
            </w:pPr>
            <w:r w:rsidRPr="005B1A19">
              <w:rPr>
                <w:color w:val="000000"/>
                <w:sz w:val="22"/>
                <w:szCs w:val="22"/>
                <w:lang w:val="en-US"/>
              </w:rPr>
              <w:t>Per 1 ha of crop rotation area</w:t>
            </w:r>
          </w:p>
        </w:tc>
        <w:tc>
          <w:tcPr>
            <w:tcW w:w="825" w:type="dxa"/>
            <w:vAlign w:val="center"/>
          </w:tcPr>
          <w:p w14:paraId="7B04DA55" w14:textId="77777777" w:rsidR="009F35F9" w:rsidRPr="005B1A19" w:rsidRDefault="009F35F9" w:rsidP="008822BE">
            <w:pPr>
              <w:pStyle w:val="BodyTextIndent2"/>
              <w:spacing w:line="264" w:lineRule="auto"/>
              <w:ind w:firstLine="0"/>
              <w:jc w:val="center"/>
              <w:rPr>
                <w:color w:val="000000"/>
                <w:spacing w:val="20"/>
                <w:sz w:val="22"/>
                <w:szCs w:val="22"/>
                <w:lang w:val="en-US"/>
              </w:rPr>
            </w:pPr>
          </w:p>
        </w:tc>
        <w:tc>
          <w:tcPr>
            <w:tcW w:w="787" w:type="dxa"/>
            <w:vAlign w:val="center"/>
          </w:tcPr>
          <w:p w14:paraId="0438D6CF" w14:textId="77777777" w:rsidR="009F35F9" w:rsidRPr="005B1A19" w:rsidRDefault="009F35F9" w:rsidP="008822BE">
            <w:pPr>
              <w:pStyle w:val="BodyTextIndent2"/>
              <w:spacing w:line="264" w:lineRule="auto"/>
              <w:ind w:firstLine="0"/>
              <w:jc w:val="center"/>
              <w:rPr>
                <w:color w:val="000000"/>
                <w:spacing w:val="20"/>
                <w:sz w:val="22"/>
                <w:szCs w:val="22"/>
                <w:lang w:val="en-US"/>
              </w:rPr>
            </w:pPr>
          </w:p>
        </w:tc>
        <w:tc>
          <w:tcPr>
            <w:tcW w:w="788" w:type="dxa"/>
            <w:vAlign w:val="center"/>
          </w:tcPr>
          <w:p w14:paraId="13957448" w14:textId="77777777" w:rsidR="009F35F9" w:rsidRPr="00013993" w:rsidRDefault="00FB687D" w:rsidP="008822BE">
            <w:pPr>
              <w:pStyle w:val="BodyTextIndent2"/>
              <w:spacing w:line="264" w:lineRule="auto"/>
              <w:ind w:left="-113" w:right="-57" w:firstLine="0"/>
              <w:jc w:val="center"/>
              <w:rPr>
                <w:color w:val="000000"/>
                <w:spacing w:val="20"/>
                <w:sz w:val="22"/>
                <w:szCs w:val="22"/>
              </w:rPr>
            </w:pPr>
            <w:r>
              <w:rPr>
                <w:color w:val="000000"/>
                <w:spacing w:val="20"/>
                <w:sz w:val="22"/>
                <w:szCs w:val="22"/>
              </w:rPr>
              <w:t>-1440</w:t>
            </w:r>
          </w:p>
        </w:tc>
        <w:tc>
          <w:tcPr>
            <w:tcW w:w="824" w:type="dxa"/>
            <w:vAlign w:val="center"/>
          </w:tcPr>
          <w:p w14:paraId="679AA0A8" w14:textId="77777777" w:rsidR="009F35F9" w:rsidRPr="00013993" w:rsidRDefault="009F35F9" w:rsidP="008822BE">
            <w:pPr>
              <w:pStyle w:val="BodyTextIndent2"/>
              <w:spacing w:line="264" w:lineRule="auto"/>
              <w:ind w:firstLine="0"/>
              <w:jc w:val="center"/>
              <w:rPr>
                <w:color w:val="000000"/>
                <w:sz w:val="22"/>
                <w:szCs w:val="22"/>
              </w:rPr>
            </w:pPr>
          </w:p>
        </w:tc>
        <w:tc>
          <w:tcPr>
            <w:tcW w:w="872" w:type="dxa"/>
            <w:vAlign w:val="center"/>
          </w:tcPr>
          <w:p w14:paraId="32123735" w14:textId="77777777" w:rsidR="009F35F9" w:rsidRPr="00013993" w:rsidRDefault="009F35F9" w:rsidP="008822BE">
            <w:pPr>
              <w:pStyle w:val="BodyTextIndent2"/>
              <w:spacing w:line="264" w:lineRule="auto"/>
              <w:ind w:firstLine="0"/>
              <w:jc w:val="center"/>
              <w:rPr>
                <w:color w:val="000000"/>
                <w:sz w:val="22"/>
                <w:szCs w:val="22"/>
              </w:rPr>
            </w:pPr>
          </w:p>
        </w:tc>
        <w:tc>
          <w:tcPr>
            <w:tcW w:w="881" w:type="dxa"/>
            <w:vAlign w:val="center"/>
          </w:tcPr>
          <w:p w14:paraId="7FDCAE7D" w14:textId="77777777" w:rsidR="009F35F9" w:rsidRPr="00013993" w:rsidRDefault="00FB687D" w:rsidP="008822BE">
            <w:pPr>
              <w:pStyle w:val="BodyTextIndent2"/>
              <w:spacing w:line="264" w:lineRule="auto"/>
              <w:ind w:firstLine="0"/>
              <w:jc w:val="center"/>
              <w:rPr>
                <w:color w:val="000000"/>
                <w:sz w:val="22"/>
                <w:szCs w:val="22"/>
              </w:rPr>
            </w:pPr>
            <w:r>
              <w:rPr>
                <w:color w:val="000000"/>
                <w:sz w:val="22"/>
                <w:szCs w:val="22"/>
              </w:rPr>
              <w:t>-1502</w:t>
            </w:r>
          </w:p>
        </w:tc>
        <w:tc>
          <w:tcPr>
            <w:tcW w:w="824" w:type="dxa"/>
            <w:vAlign w:val="center"/>
          </w:tcPr>
          <w:p w14:paraId="501EE121" w14:textId="77777777" w:rsidR="009F35F9" w:rsidRPr="00013993" w:rsidRDefault="009F35F9" w:rsidP="008822BE">
            <w:pPr>
              <w:pStyle w:val="BodyTextIndent2"/>
              <w:spacing w:line="264" w:lineRule="auto"/>
              <w:ind w:firstLine="0"/>
              <w:jc w:val="center"/>
              <w:rPr>
                <w:color w:val="000000"/>
                <w:sz w:val="22"/>
                <w:szCs w:val="22"/>
              </w:rPr>
            </w:pPr>
          </w:p>
        </w:tc>
        <w:tc>
          <w:tcPr>
            <w:tcW w:w="918" w:type="dxa"/>
            <w:vAlign w:val="center"/>
          </w:tcPr>
          <w:p w14:paraId="4BAF823C" w14:textId="77777777" w:rsidR="009F35F9" w:rsidRPr="00013993" w:rsidRDefault="009F35F9" w:rsidP="008822BE">
            <w:pPr>
              <w:pStyle w:val="BodyTextIndent2"/>
              <w:spacing w:line="264" w:lineRule="auto"/>
              <w:ind w:firstLine="0"/>
              <w:jc w:val="center"/>
              <w:rPr>
                <w:color w:val="000000"/>
                <w:sz w:val="22"/>
                <w:szCs w:val="22"/>
              </w:rPr>
            </w:pPr>
          </w:p>
        </w:tc>
        <w:tc>
          <w:tcPr>
            <w:tcW w:w="834" w:type="dxa"/>
            <w:vAlign w:val="center"/>
          </w:tcPr>
          <w:p w14:paraId="27240A12" w14:textId="77777777" w:rsidR="009F35F9" w:rsidRPr="00013993" w:rsidRDefault="00E72797" w:rsidP="008822BE">
            <w:pPr>
              <w:pStyle w:val="BodyTextIndent2"/>
              <w:spacing w:line="264" w:lineRule="auto"/>
              <w:ind w:firstLine="0"/>
              <w:jc w:val="center"/>
              <w:rPr>
                <w:color w:val="000000"/>
                <w:sz w:val="22"/>
                <w:szCs w:val="22"/>
              </w:rPr>
            </w:pPr>
            <w:r>
              <w:rPr>
                <w:color w:val="000000"/>
                <w:sz w:val="22"/>
                <w:szCs w:val="22"/>
              </w:rPr>
              <w:t>-1488</w:t>
            </w:r>
          </w:p>
        </w:tc>
      </w:tr>
      <w:tr w:rsidR="00D965BF" w14:paraId="27E6474E" w14:textId="77777777" w:rsidTr="00B44B6B">
        <w:tc>
          <w:tcPr>
            <w:tcW w:w="9060" w:type="dxa"/>
            <w:gridSpan w:val="10"/>
            <w:vAlign w:val="center"/>
          </w:tcPr>
          <w:p w14:paraId="0800F5E7" w14:textId="77777777" w:rsidR="00D965BF" w:rsidRPr="00D965BF" w:rsidRDefault="00D965BF" w:rsidP="005500E8">
            <w:pPr>
              <w:pStyle w:val="BodyTextIndent2"/>
              <w:ind w:firstLine="0"/>
              <w:jc w:val="center"/>
              <w:rPr>
                <w:color w:val="000000"/>
                <w:sz w:val="22"/>
                <w:szCs w:val="22"/>
                <w:vertAlign w:val="subscript"/>
                <w:lang w:val="en-US"/>
              </w:rPr>
            </w:pPr>
            <w:r>
              <w:rPr>
                <w:color w:val="000000"/>
                <w:sz w:val="22"/>
                <w:szCs w:val="22"/>
                <w:lang w:val="en-US"/>
              </w:rPr>
              <w:t>N340</w:t>
            </w:r>
          </w:p>
        </w:tc>
      </w:tr>
      <w:tr w:rsidR="008822BE" w14:paraId="44FE9F73" w14:textId="77777777" w:rsidTr="00EE6AC7">
        <w:tc>
          <w:tcPr>
            <w:tcW w:w="1507" w:type="dxa"/>
            <w:vAlign w:val="center"/>
          </w:tcPr>
          <w:p w14:paraId="484A5181" w14:textId="77777777" w:rsidR="00562870" w:rsidRPr="00F441AC" w:rsidRDefault="008822BE" w:rsidP="00096CD8">
            <w:pPr>
              <w:pStyle w:val="BodyTextIndent2"/>
              <w:spacing w:line="264" w:lineRule="auto"/>
              <w:ind w:firstLine="0"/>
              <w:jc w:val="center"/>
              <w:rPr>
                <w:color w:val="000000"/>
                <w:sz w:val="22"/>
                <w:szCs w:val="22"/>
              </w:rPr>
            </w:pPr>
            <w:proofErr w:type="spellStart"/>
            <w:r>
              <w:rPr>
                <w:color w:val="000000"/>
                <w:sz w:val="22"/>
                <w:szCs w:val="22"/>
              </w:rPr>
              <w:t>Clean</w:t>
            </w:r>
            <w:proofErr w:type="spellEnd"/>
            <w:r>
              <w:rPr>
                <w:color w:val="000000"/>
                <w:sz w:val="22"/>
                <w:szCs w:val="22"/>
              </w:rPr>
              <w:t xml:space="preserve"> </w:t>
            </w:r>
            <w:proofErr w:type="spellStart"/>
            <w:r>
              <w:rPr>
                <w:color w:val="000000"/>
                <w:sz w:val="22"/>
                <w:szCs w:val="22"/>
              </w:rPr>
              <w:t>steam</w:t>
            </w:r>
            <w:proofErr w:type="spellEnd"/>
          </w:p>
        </w:tc>
        <w:tc>
          <w:tcPr>
            <w:tcW w:w="825" w:type="dxa"/>
            <w:vAlign w:val="center"/>
          </w:tcPr>
          <w:p w14:paraId="6625975B" w14:textId="77777777" w:rsidR="00562870" w:rsidRPr="00013993" w:rsidRDefault="00562870" w:rsidP="00096CD8">
            <w:pPr>
              <w:pStyle w:val="BodyTextIndent2"/>
              <w:spacing w:line="264" w:lineRule="auto"/>
              <w:ind w:left="-57" w:firstLine="0"/>
              <w:jc w:val="center"/>
              <w:rPr>
                <w:color w:val="000000"/>
                <w:spacing w:val="20"/>
                <w:sz w:val="22"/>
                <w:szCs w:val="22"/>
              </w:rPr>
            </w:pPr>
            <w:r>
              <w:rPr>
                <w:color w:val="000000"/>
                <w:spacing w:val="20"/>
                <w:sz w:val="22"/>
                <w:szCs w:val="22"/>
              </w:rPr>
              <w:t>2000</w:t>
            </w:r>
          </w:p>
        </w:tc>
        <w:tc>
          <w:tcPr>
            <w:tcW w:w="787" w:type="dxa"/>
            <w:vAlign w:val="center"/>
          </w:tcPr>
          <w:p w14:paraId="4B2C6190" w14:textId="77777777" w:rsidR="00562870" w:rsidRPr="00013993" w:rsidRDefault="00562870" w:rsidP="00096CD8">
            <w:pPr>
              <w:pStyle w:val="BodyTextIndent2"/>
              <w:spacing w:line="264" w:lineRule="auto"/>
              <w:ind w:left="-57" w:firstLine="0"/>
              <w:jc w:val="center"/>
              <w:rPr>
                <w:color w:val="000000"/>
                <w:spacing w:val="20"/>
                <w:sz w:val="22"/>
                <w:szCs w:val="22"/>
              </w:rPr>
            </w:pPr>
            <w:r w:rsidRPr="00013993">
              <w:rPr>
                <w:color w:val="000000"/>
                <w:spacing w:val="20"/>
                <w:sz w:val="22"/>
                <w:szCs w:val="22"/>
              </w:rPr>
              <w:t>-</w:t>
            </w:r>
          </w:p>
        </w:tc>
        <w:tc>
          <w:tcPr>
            <w:tcW w:w="788" w:type="dxa"/>
            <w:vAlign w:val="center"/>
          </w:tcPr>
          <w:p w14:paraId="00A7B38C" w14:textId="77777777" w:rsidR="00562870" w:rsidRPr="00013993" w:rsidRDefault="00562870" w:rsidP="00096CD8">
            <w:pPr>
              <w:pStyle w:val="BodyTextIndent2"/>
              <w:spacing w:line="264" w:lineRule="auto"/>
              <w:ind w:left="-113" w:right="-57" w:firstLine="0"/>
              <w:jc w:val="center"/>
              <w:rPr>
                <w:color w:val="000000"/>
                <w:spacing w:val="20"/>
                <w:sz w:val="22"/>
                <w:szCs w:val="22"/>
              </w:rPr>
            </w:pPr>
            <w:r>
              <w:rPr>
                <w:color w:val="000000"/>
                <w:spacing w:val="20"/>
                <w:sz w:val="22"/>
                <w:szCs w:val="22"/>
              </w:rPr>
              <w:t>-2000</w:t>
            </w:r>
          </w:p>
        </w:tc>
        <w:tc>
          <w:tcPr>
            <w:tcW w:w="824" w:type="dxa"/>
            <w:vAlign w:val="center"/>
          </w:tcPr>
          <w:p w14:paraId="3C9FBA5B" w14:textId="77777777" w:rsidR="00562870" w:rsidRPr="00013993" w:rsidRDefault="00562870" w:rsidP="00096CD8">
            <w:pPr>
              <w:pStyle w:val="BodyTextIndent2"/>
              <w:spacing w:line="264" w:lineRule="auto"/>
              <w:ind w:firstLine="0"/>
              <w:jc w:val="center"/>
              <w:rPr>
                <w:color w:val="000000"/>
                <w:sz w:val="22"/>
                <w:szCs w:val="22"/>
              </w:rPr>
            </w:pPr>
            <w:r>
              <w:rPr>
                <w:color w:val="000000"/>
                <w:sz w:val="22"/>
                <w:szCs w:val="22"/>
              </w:rPr>
              <w:t>2000</w:t>
            </w:r>
          </w:p>
        </w:tc>
        <w:tc>
          <w:tcPr>
            <w:tcW w:w="872" w:type="dxa"/>
            <w:vAlign w:val="center"/>
          </w:tcPr>
          <w:p w14:paraId="56BD0D40" w14:textId="77777777" w:rsidR="00562870" w:rsidRPr="00013993" w:rsidRDefault="00562870" w:rsidP="00096CD8">
            <w:pPr>
              <w:pStyle w:val="BodyTextIndent2"/>
              <w:spacing w:line="264" w:lineRule="auto"/>
              <w:ind w:firstLine="0"/>
              <w:jc w:val="center"/>
              <w:rPr>
                <w:color w:val="000000"/>
                <w:sz w:val="22"/>
                <w:szCs w:val="22"/>
              </w:rPr>
            </w:pPr>
            <w:r w:rsidRPr="00013993">
              <w:rPr>
                <w:color w:val="000000"/>
                <w:sz w:val="22"/>
                <w:szCs w:val="22"/>
              </w:rPr>
              <w:t>-</w:t>
            </w:r>
          </w:p>
        </w:tc>
        <w:tc>
          <w:tcPr>
            <w:tcW w:w="881" w:type="dxa"/>
            <w:vAlign w:val="center"/>
          </w:tcPr>
          <w:p w14:paraId="2DB22D8A" w14:textId="77777777" w:rsidR="00562870" w:rsidRPr="00013993" w:rsidRDefault="00562870" w:rsidP="00096CD8">
            <w:pPr>
              <w:pStyle w:val="BodyTextIndent2"/>
              <w:spacing w:line="264" w:lineRule="auto"/>
              <w:ind w:firstLine="0"/>
              <w:jc w:val="center"/>
              <w:rPr>
                <w:color w:val="000000"/>
                <w:sz w:val="22"/>
                <w:szCs w:val="22"/>
              </w:rPr>
            </w:pPr>
            <w:r>
              <w:rPr>
                <w:color w:val="000000"/>
                <w:sz w:val="22"/>
                <w:szCs w:val="22"/>
              </w:rPr>
              <w:t>-2000</w:t>
            </w:r>
          </w:p>
        </w:tc>
        <w:tc>
          <w:tcPr>
            <w:tcW w:w="824" w:type="dxa"/>
            <w:vAlign w:val="center"/>
          </w:tcPr>
          <w:p w14:paraId="2789C015" w14:textId="77777777" w:rsidR="00562870" w:rsidRPr="00013993" w:rsidRDefault="00562870" w:rsidP="00096CD8">
            <w:pPr>
              <w:pStyle w:val="BodyTextIndent2"/>
              <w:spacing w:line="264" w:lineRule="auto"/>
              <w:ind w:firstLine="0"/>
              <w:jc w:val="center"/>
              <w:rPr>
                <w:color w:val="000000"/>
                <w:sz w:val="22"/>
                <w:szCs w:val="22"/>
              </w:rPr>
            </w:pPr>
            <w:r>
              <w:rPr>
                <w:color w:val="000000"/>
                <w:sz w:val="22"/>
                <w:szCs w:val="22"/>
              </w:rPr>
              <w:t>2000</w:t>
            </w:r>
          </w:p>
        </w:tc>
        <w:tc>
          <w:tcPr>
            <w:tcW w:w="918" w:type="dxa"/>
            <w:vAlign w:val="center"/>
          </w:tcPr>
          <w:p w14:paraId="6A9A9AE7" w14:textId="77777777" w:rsidR="00562870" w:rsidRPr="00013993" w:rsidRDefault="00562870" w:rsidP="00096CD8">
            <w:pPr>
              <w:pStyle w:val="BodyTextIndent2"/>
              <w:spacing w:line="264" w:lineRule="auto"/>
              <w:ind w:firstLine="0"/>
              <w:jc w:val="center"/>
              <w:rPr>
                <w:color w:val="000000"/>
                <w:sz w:val="22"/>
                <w:szCs w:val="22"/>
              </w:rPr>
            </w:pPr>
            <w:r w:rsidRPr="00013993">
              <w:rPr>
                <w:color w:val="000000"/>
                <w:sz w:val="22"/>
                <w:szCs w:val="22"/>
              </w:rPr>
              <w:t>-</w:t>
            </w:r>
          </w:p>
        </w:tc>
        <w:tc>
          <w:tcPr>
            <w:tcW w:w="834" w:type="dxa"/>
            <w:vAlign w:val="center"/>
          </w:tcPr>
          <w:p w14:paraId="48356F60" w14:textId="77777777" w:rsidR="00562870" w:rsidRPr="00013993" w:rsidRDefault="00562870" w:rsidP="00096CD8">
            <w:pPr>
              <w:pStyle w:val="BodyTextIndent2"/>
              <w:spacing w:line="264" w:lineRule="auto"/>
              <w:ind w:firstLine="0"/>
              <w:jc w:val="center"/>
              <w:rPr>
                <w:color w:val="000000"/>
                <w:sz w:val="22"/>
                <w:szCs w:val="22"/>
              </w:rPr>
            </w:pPr>
            <w:r>
              <w:rPr>
                <w:color w:val="000000"/>
                <w:sz w:val="22"/>
                <w:szCs w:val="22"/>
              </w:rPr>
              <w:t>-2000</w:t>
            </w:r>
          </w:p>
        </w:tc>
      </w:tr>
      <w:tr w:rsidR="008822BE" w14:paraId="1153B819" w14:textId="77777777" w:rsidTr="00EE6AC7">
        <w:tc>
          <w:tcPr>
            <w:tcW w:w="1507" w:type="dxa"/>
          </w:tcPr>
          <w:p w14:paraId="7737D5FE" w14:textId="77777777" w:rsidR="00D965BF" w:rsidRPr="00F441AC" w:rsidRDefault="008822BE" w:rsidP="00096CD8">
            <w:pPr>
              <w:pStyle w:val="BodyTextIndent2"/>
              <w:spacing w:line="264" w:lineRule="auto"/>
              <w:ind w:firstLine="0"/>
              <w:jc w:val="center"/>
              <w:rPr>
                <w:color w:val="000000"/>
                <w:sz w:val="22"/>
                <w:szCs w:val="22"/>
              </w:rPr>
            </w:pPr>
            <w:proofErr w:type="spellStart"/>
            <w:r>
              <w:rPr>
                <w:color w:val="000000"/>
                <w:sz w:val="22"/>
                <w:szCs w:val="22"/>
              </w:rPr>
              <w:lastRenderedPageBreak/>
              <w:t>Winter</w:t>
            </w:r>
            <w:proofErr w:type="spellEnd"/>
            <w:r>
              <w:rPr>
                <w:color w:val="000000"/>
                <w:sz w:val="22"/>
                <w:szCs w:val="22"/>
              </w:rPr>
              <w:t xml:space="preserve"> </w:t>
            </w:r>
            <w:proofErr w:type="spellStart"/>
            <w:r>
              <w:rPr>
                <w:color w:val="000000"/>
                <w:sz w:val="22"/>
                <w:szCs w:val="22"/>
              </w:rPr>
              <w:t>wheat</w:t>
            </w:r>
            <w:proofErr w:type="spellEnd"/>
          </w:p>
        </w:tc>
        <w:tc>
          <w:tcPr>
            <w:tcW w:w="825" w:type="dxa"/>
            <w:vAlign w:val="center"/>
          </w:tcPr>
          <w:p w14:paraId="34195B99" w14:textId="77777777" w:rsidR="00D965BF" w:rsidRPr="00E72797" w:rsidRDefault="00E72797" w:rsidP="00096CD8">
            <w:pPr>
              <w:pStyle w:val="BodyTextIndent2"/>
              <w:spacing w:line="264" w:lineRule="auto"/>
              <w:ind w:firstLine="0"/>
              <w:jc w:val="center"/>
              <w:rPr>
                <w:color w:val="000000"/>
                <w:spacing w:val="20"/>
                <w:sz w:val="22"/>
                <w:szCs w:val="22"/>
              </w:rPr>
            </w:pPr>
            <w:r>
              <w:rPr>
                <w:color w:val="000000"/>
                <w:spacing w:val="20"/>
                <w:sz w:val="22"/>
                <w:szCs w:val="22"/>
                <w:lang w:val="en-US"/>
              </w:rPr>
              <w:t>2870</w:t>
            </w:r>
          </w:p>
        </w:tc>
        <w:tc>
          <w:tcPr>
            <w:tcW w:w="787" w:type="dxa"/>
            <w:vAlign w:val="center"/>
          </w:tcPr>
          <w:p w14:paraId="4BDBCCD4" w14:textId="77777777" w:rsidR="00D965BF" w:rsidRPr="00E72797" w:rsidRDefault="00D965BF" w:rsidP="00096CD8">
            <w:pPr>
              <w:pStyle w:val="BodyTextIndent2"/>
              <w:spacing w:line="264" w:lineRule="auto"/>
              <w:ind w:firstLine="0"/>
              <w:jc w:val="center"/>
              <w:rPr>
                <w:color w:val="000000"/>
                <w:spacing w:val="20"/>
                <w:sz w:val="22"/>
                <w:szCs w:val="22"/>
              </w:rPr>
            </w:pPr>
            <w:r>
              <w:rPr>
                <w:color w:val="000000"/>
                <w:spacing w:val="20"/>
                <w:sz w:val="22"/>
                <w:szCs w:val="22"/>
                <w:lang w:val="en-US"/>
              </w:rPr>
              <w:t>900</w:t>
            </w:r>
          </w:p>
        </w:tc>
        <w:tc>
          <w:tcPr>
            <w:tcW w:w="788" w:type="dxa"/>
            <w:vAlign w:val="center"/>
          </w:tcPr>
          <w:p w14:paraId="4A4DCF76" w14:textId="77777777" w:rsidR="00D965BF" w:rsidRPr="00013993" w:rsidRDefault="00E72797" w:rsidP="00096CD8">
            <w:pPr>
              <w:pStyle w:val="BodyTextIndent2"/>
              <w:spacing w:line="264" w:lineRule="auto"/>
              <w:ind w:left="-113" w:right="-57" w:firstLine="0"/>
              <w:jc w:val="center"/>
              <w:rPr>
                <w:color w:val="000000"/>
                <w:spacing w:val="20"/>
                <w:sz w:val="22"/>
                <w:szCs w:val="22"/>
              </w:rPr>
            </w:pPr>
            <w:r>
              <w:rPr>
                <w:color w:val="000000"/>
                <w:spacing w:val="20"/>
                <w:sz w:val="22"/>
                <w:szCs w:val="22"/>
              </w:rPr>
              <w:t>-1970</w:t>
            </w:r>
          </w:p>
        </w:tc>
        <w:tc>
          <w:tcPr>
            <w:tcW w:w="824" w:type="dxa"/>
            <w:vAlign w:val="center"/>
          </w:tcPr>
          <w:p w14:paraId="261CB1AB" w14:textId="77777777" w:rsidR="00D965BF" w:rsidRPr="00013993" w:rsidRDefault="00E72797" w:rsidP="00096CD8">
            <w:pPr>
              <w:pStyle w:val="BodyTextIndent2"/>
              <w:spacing w:line="264" w:lineRule="auto"/>
              <w:ind w:firstLine="0"/>
              <w:jc w:val="center"/>
              <w:rPr>
                <w:color w:val="000000"/>
                <w:sz w:val="22"/>
                <w:szCs w:val="22"/>
              </w:rPr>
            </w:pPr>
            <w:r>
              <w:rPr>
                <w:color w:val="000000"/>
                <w:sz w:val="22"/>
                <w:szCs w:val="22"/>
              </w:rPr>
              <w:t>2790</w:t>
            </w:r>
          </w:p>
        </w:tc>
        <w:tc>
          <w:tcPr>
            <w:tcW w:w="872" w:type="dxa"/>
            <w:vAlign w:val="center"/>
          </w:tcPr>
          <w:p w14:paraId="35D8B1C2" w14:textId="77777777" w:rsidR="00D965BF" w:rsidRPr="00013993" w:rsidRDefault="00691A6A" w:rsidP="00096CD8">
            <w:pPr>
              <w:pStyle w:val="BodyTextIndent2"/>
              <w:spacing w:line="264" w:lineRule="auto"/>
              <w:ind w:firstLine="0"/>
              <w:jc w:val="center"/>
              <w:rPr>
                <w:color w:val="000000"/>
                <w:sz w:val="22"/>
                <w:szCs w:val="22"/>
              </w:rPr>
            </w:pPr>
            <w:r>
              <w:rPr>
                <w:color w:val="000000"/>
                <w:sz w:val="22"/>
                <w:szCs w:val="22"/>
              </w:rPr>
              <w:t>888</w:t>
            </w:r>
          </w:p>
        </w:tc>
        <w:tc>
          <w:tcPr>
            <w:tcW w:w="881" w:type="dxa"/>
            <w:vAlign w:val="center"/>
          </w:tcPr>
          <w:p w14:paraId="552821A3" w14:textId="77777777" w:rsidR="00D965BF" w:rsidRPr="00013993" w:rsidRDefault="00E72797" w:rsidP="00096CD8">
            <w:pPr>
              <w:pStyle w:val="BodyTextIndent2"/>
              <w:spacing w:line="264" w:lineRule="auto"/>
              <w:ind w:firstLine="0"/>
              <w:jc w:val="center"/>
              <w:rPr>
                <w:color w:val="000000"/>
                <w:sz w:val="22"/>
                <w:szCs w:val="22"/>
              </w:rPr>
            </w:pPr>
            <w:r>
              <w:rPr>
                <w:color w:val="000000"/>
                <w:sz w:val="22"/>
                <w:szCs w:val="22"/>
              </w:rPr>
              <w:t>-1910</w:t>
            </w:r>
          </w:p>
        </w:tc>
        <w:tc>
          <w:tcPr>
            <w:tcW w:w="824" w:type="dxa"/>
            <w:vAlign w:val="center"/>
          </w:tcPr>
          <w:p w14:paraId="7F9F52F6" w14:textId="77777777" w:rsidR="00D965BF" w:rsidRPr="00013993" w:rsidRDefault="00E72797" w:rsidP="00096CD8">
            <w:pPr>
              <w:pStyle w:val="BodyTextIndent2"/>
              <w:spacing w:line="264" w:lineRule="auto"/>
              <w:ind w:firstLine="0"/>
              <w:jc w:val="center"/>
              <w:rPr>
                <w:color w:val="000000"/>
                <w:sz w:val="22"/>
                <w:szCs w:val="22"/>
              </w:rPr>
            </w:pPr>
            <w:r>
              <w:rPr>
                <w:color w:val="000000"/>
                <w:sz w:val="22"/>
                <w:szCs w:val="22"/>
              </w:rPr>
              <w:t>2740</w:t>
            </w:r>
          </w:p>
        </w:tc>
        <w:tc>
          <w:tcPr>
            <w:tcW w:w="918" w:type="dxa"/>
            <w:vAlign w:val="center"/>
          </w:tcPr>
          <w:p w14:paraId="1E3EA506" w14:textId="77777777" w:rsidR="00D965BF" w:rsidRPr="00013993" w:rsidRDefault="00691A6A" w:rsidP="00096CD8">
            <w:pPr>
              <w:pStyle w:val="BodyTextIndent2"/>
              <w:spacing w:line="264" w:lineRule="auto"/>
              <w:ind w:firstLine="0"/>
              <w:jc w:val="center"/>
              <w:rPr>
                <w:color w:val="000000"/>
                <w:sz w:val="22"/>
                <w:szCs w:val="22"/>
              </w:rPr>
            </w:pPr>
            <w:r>
              <w:rPr>
                <w:color w:val="000000"/>
                <w:sz w:val="22"/>
                <w:szCs w:val="22"/>
              </w:rPr>
              <w:t>870</w:t>
            </w:r>
          </w:p>
        </w:tc>
        <w:tc>
          <w:tcPr>
            <w:tcW w:w="834" w:type="dxa"/>
            <w:vAlign w:val="center"/>
          </w:tcPr>
          <w:p w14:paraId="644DA22E" w14:textId="77777777" w:rsidR="00D965BF" w:rsidRPr="00013993" w:rsidRDefault="00E72797" w:rsidP="00096CD8">
            <w:pPr>
              <w:pStyle w:val="BodyTextIndent2"/>
              <w:spacing w:line="264" w:lineRule="auto"/>
              <w:ind w:firstLine="0"/>
              <w:jc w:val="center"/>
              <w:rPr>
                <w:color w:val="000000"/>
                <w:sz w:val="22"/>
                <w:szCs w:val="22"/>
              </w:rPr>
            </w:pPr>
            <w:r>
              <w:rPr>
                <w:color w:val="000000"/>
                <w:sz w:val="22"/>
                <w:szCs w:val="22"/>
              </w:rPr>
              <w:t>-1870</w:t>
            </w:r>
          </w:p>
        </w:tc>
      </w:tr>
      <w:tr w:rsidR="008822BE" w14:paraId="73C3814C" w14:textId="77777777" w:rsidTr="00EE6AC7">
        <w:tc>
          <w:tcPr>
            <w:tcW w:w="1507" w:type="dxa"/>
          </w:tcPr>
          <w:p w14:paraId="53CA5473" w14:textId="77777777" w:rsidR="00D965BF" w:rsidRPr="00F441AC" w:rsidRDefault="00D965BF" w:rsidP="00096CD8">
            <w:pPr>
              <w:pStyle w:val="BodyTextIndent2"/>
              <w:spacing w:line="264" w:lineRule="auto"/>
              <w:ind w:firstLine="0"/>
              <w:jc w:val="center"/>
              <w:rPr>
                <w:color w:val="000000"/>
                <w:sz w:val="22"/>
                <w:szCs w:val="22"/>
              </w:rPr>
            </w:pPr>
            <w:proofErr w:type="spellStart"/>
            <w:r w:rsidRPr="00F441AC">
              <w:rPr>
                <w:color w:val="000000"/>
                <w:sz w:val="22"/>
                <w:szCs w:val="22"/>
              </w:rPr>
              <w:t>Corn</w:t>
            </w:r>
            <w:proofErr w:type="spellEnd"/>
            <w:r w:rsidRPr="00F441AC">
              <w:rPr>
                <w:color w:val="000000"/>
                <w:sz w:val="22"/>
                <w:szCs w:val="22"/>
              </w:rPr>
              <w:t xml:space="preserve"> </w:t>
            </w:r>
            <w:proofErr w:type="spellStart"/>
            <w:r w:rsidRPr="00F441AC">
              <w:rPr>
                <w:color w:val="000000"/>
                <w:sz w:val="22"/>
                <w:szCs w:val="22"/>
              </w:rPr>
              <w:t>for</w:t>
            </w:r>
            <w:proofErr w:type="spellEnd"/>
            <w:r w:rsidRPr="00F441AC">
              <w:rPr>
                <w:color w:val="000000"/>
                <w:sz w:val="22"/>
                <w:szCs w:val="22"/>
              </w:rPr>
              <w:t xml:space="preserve"> </w:t>
            </w:r>
            <w:proofErr w:type="spellStart"/>
            <w:r w:rsidRPr="00F441AC">
              <w:rPr>
                <w:color w:val="000000"/>
                <w:sz w:val="22"/>
                <w:szCs w:val="22"/>
              </w:rPr>
              <w:t>silage</w:t>
            </w:r>
            <w:proofErr w:type="spellEnd"/>
          </w:p>
        </w:tc>
        <w:tc>
          <w:tcPr>
            <w:tcW w:w="825" w:type="dxa"/>
            <w:vAlign w:val="center"/>
          </w:tcPr>
          <w:p w14:paraId="1416908E" w14:textId="77777777" w:rsidR="00D965BF" w:rsidRPr="00E72797" w:rsidRDefault="00E72797" w:rsidP="00096CD8">
            <w:pPr>
              <w:pStyle w:val="BodyTextIndent2"/>
              <w:spacing w:line="264" w:lineRule="auto"/>
              <w:ind w:firstLine="0"/>
              <w:jc w:val="center"/>
              <w:rPr>
                <w:color w:val="000000"/>
                <w:spacing w:val="20"/>
                <w:sz w:val="22"/>
                <w:szCs w:val="22"/>
              </w:rPr>
            </w:pPr>
            <w:r>
              <w:rPr>
                <w:color w:val="000000"/>
                <w:spacing w:val="20"/>
                <w:sz w:val="22"/>
                <w:szCs w:val="22"/>
                <w:lang w:val="en-US"/>
              </w:rPr>
              <w:t>2180</w:t>
            </w:r>
          </w:p>
        </w:tc>
        <w:tc>
          <w:tcPr>
            <w:tcW w:w="787" w:type="dxa"/>
            <w:vAlign w:val="center"/>
          </w:tcPr>
          <w:p w14:paraId="40B443B8" w14:textId="77777777" w:rsidR="00D965BF" w:rsidRPr="00E72797" w:rsidRDefault="00D965BF" w:rsidP="00096CD8">
            <w:pPr>
              <w:pStyle w:val="BodyTextIndent2"/>
              <w:spacing w:line="264" w:lineRule="auto"/>
              <w:ind w:firstLine="0"/>
              <w:jc w:val="center"/>
              <w:rPr>
                <w:color w:val="000000"/>
                <w:spacing w:val="20"/>
                <w:sz w:val="22"/>
                <w:szCs w:val="22"/>
              </w:rPr>
            </w:pPr>
            <w:r>
              <w:rPr>
                <w:color w:val="000000"/>
                <w:spacing w:val="20"/>
                <w:sz w:val="22"/>
                <w:szCs w:val="22"/>
                <w:lang w:val="en-US"/>
              </w:rPr>
              <w:t>660</w:t>
            </w:r>
          </w:p>
        </w:tc>
        <w:tc>
          <w:tcPr>
            <w:tcW w:w="788" w:type="dxa"/>
            <w:vAlign w:val="center"/>
          </w:tcPr>
          <w:p w14:paraId="5E96C328" w14:textId="77777777" w:rsidR="00D965BF" w:rsidRPr="00013993" w:rsidRDefault="00E72797" w:rsidP="00096CD8">
            <w:pPr>
              <w:pStyle w:val="BodyTextIndent2"/>
              <w:spacing w:line="264" w:lineRule="auto"/>
              <w:ind w:left="-113" w:right="-57" w:firstLine="0"/>
              <w:jc w:val="center"/>
              <w:rPr>
                <w:color w:val="000000"/>
                <w:spacing w:val="20"/>
                <w:sz w:val="22"/>
                <w:szCs w:val="22"/>
              </w:rPr>
            </w:pPr>
            <w:r>
              <w:rPr>
                <w:color w:val="000000"/>
                <w:spacing w:val="20"/>
                <w:sz w:val="22"/>
                <w:szCs w:val="22"/>
              </w:rPr>
              <w:t>-1520</w:t>
            </w:r>
          </w:p>
        </w:tc>
        <w:tc>
          <w:tcPr>
            <w:tcW w:w="824" w:type="dxa"/>
            <w:vAlign w:val="center"/>
          </w:tcPr>
          <w:p w14:paraId="58C9C326" w14:textId="77777777" w:rsidR="00D965BF" w:rsidRPr="00013993" w:rsidRDefault="00E72797" w:rsidP="00096CD8">
            <w:pPr>
              <w:pStyle w:val="BodyTextIndent2"/>
              <w:spacing w:line="264" w:lineRule="auto"/>
              <w:ind w:firstLine="0"/>
              <w:jc w:val="center"/>
              <w:rPr>
                <w:color w:val="000000"/>
                <w:sz w:val="22"/>
                <w:szCs w:val="22"/>
              </w:rPr>
            </w:pPr>
            <w:r>
              <w:rPr>
                <w:color w:val="000000"/>
                <w:sz w:val="22"/>
                <w:szCs w:val="22"/>
              </w:rPr>
              <w:t>2150</w:t>
            </w:r>
          </w:p>
        </w:tc>
        <w:tc>
          <w:tcPr>
            <w:tcW w:w="872" w:type="dxa"/>
            <w:vAlign w:val="center"/>
          </w:tcPr>
          <w:p w14:paraId="4F507F0A" w14:textId="77777777" w:rsidR="00D965BF" w:rsidRPr="00013993" w:rsidRDefault="00691A6A" w:rsidP="00096CD8">
            <w:pPr>
              <w:pStyle w:val="BodyTextIndent2"/>
              <w:spacing w:line="264" w:lineRule="auto"/>
              <w:ind w:firstLine="0"/>
              <w:jc w:val="center"/>
              <w:rPr>
                <w:color w:val="000000"/>
                <w:sz w:val="22"/>
                <w:szCs w:val="22"/>
              </w:rPr>
            </w:pPr>
            <w:r>
              <w:rPr>
                <w:color w:val="000000"/>
                <w:sz w:val="22"/>
                <w:szCs w:val="22"/>
              </w:rPr>
              <w:t>650</w:t>
            </w:r>
          </w:p>
        </w:tc>
        <w:tc>
          <w:tcPr>
            <w:tcW w:w="881" w:type="dxa"/>
            <w:vAlign w:val="center"/>
          </w:tcPr>
          <w:p w14:paraId="5E269499" w14:textId="77777777" w:rsidR="00D965BF" w:rsidRPr="00013993" w:rsidRDefault="00E72797" w:rsidP="00096CD8">
            <w:pPr>
              <w:pStyle w:val="BodyTextIndent2"/>
              <w:spacing w:line="264" w:lineRule="auto"/>
              <w:ind w:firstLine="0"/>
              <w:jc w:val="center"/>
              <w:rPr>
                <w:color w:val="000000"/>
                <w:sz w:val="22"/>
                <w:szCs w:val="22"/>
              </w:rPr>
            </w:pPr>
            <w:r>
              <w:rPr>
                <w:color w:val="000000"/>
                <w:sz w:val="22"/>
                <w:szCs w:val="22"/>
              </w:rPr>
              <w:t>-1500</w:t>
            </w:r>
          </w:p>
        </w:tc>
        <w:tc>
          <w:tcPr>
            <w:tcW w:w="824" w:type="dxa"/>
            <w:vAlign w:val="center"/>
          </w:tcPr>
          <w:p w14:paraId="091F95FD" w14:textId="77777777" w:rsidR="00D965BF" w:rsidRPr="00013993" w:rsidRDefault="00E72797" w:rsidP="00096CD8">
            <w:pPr>
              <w:pStyle w:val="BodyTextIndent2"/>
              <w:spacing w:line="264" w:lineRule="auto"/>
              <w:ind w:firstLine="0"/>
              <w:jc w:val="center"/>
              <w:rPr>
                <w:color w:val="000000"/>
                <w:sz w:val="22"/>
                <w:szCs w:val="22"/>
              </w:rPr>
            </w:pPr>
            <w:r>
              <w:rPr>
                <w:color w:val="000000"/>
                <w:sz w:val="22"/>
                <w:szCs w:val="22"/>
              </w:rPr>
              <w:t>1290</w:t>
            </w:r>
          </w:p>
        </w:tc>
        <w:tc>
          <w:tcPr>
            <w:tcW w:w="918" w:type="dxa"/>
            <w:vAlign w:val="center"/>
          </w:tcPr>
          <w:p w14:paraId="1BC9CDAC" w14:textId="77777777" w:rsidR="00D965BF" w:rsidRPr="00013993" w:rsidRDefault="00691A6A" w:rsidP="00096CD8">
            <w:pPr>
              <w:pStyle w:val="BodyTextIndent2"/>
              <w:spacing w:line="264" w:lineRule="auto"/>
              <w:ind w:firstLine="0"/>
              <w:jc w:val="center"/>
              <w:rPr>
                <w:color w:val="000000"/>
                <w:sz w:val="22"/>
                <w:szCs w:val="22"/>
              </w:rPr>
            </w:pPr>
            <w:r>
              <w:rPr>
                <w:color w:val="000000"/>
                <w:sz w:val="22"/>
                <w:szCs w:val="22"/>
              </w:rPr>
              <w:t>650</w:t>
            </w:r>
          </w:p>
        </w:tc>
        <w:tc>
          <w:tcPr>
            <w:tcW w:w="834" w:type="dxa"/>
            <w:vAlign w:val="center"/>
          </w:tcPr>
          <w:p w14:paraId="27E41342" w14:textId="77777777" w:rsidR="00D965BF" w:rsidRPr="00013993" w:rsidRDefault="00E72797" w:rsidP="00096CD8">
            <w:pPr>
              <w:pStyle w:val="BodyTextIndent2"/>
              <w:spacing w:line="264" w:lineRule="auto"/>
              <w:ind w:firstLine="0"/>
              <w:jc w:val="center"/>
              <w:rPr>
                <w:color w:val="000000"/>
                <w:sz w:val="22"/>
                <w:szCs w:val="22"/>
              </w:rPr>
            </w:pPr>
            <w:r>
              <w:rPr>
                <w:color w:val="000000"/>
                <w:sz w:val="22"/>
                <w:szCs w:val="22"/>
              </w:rPr>
              <w:t>-1610</w:t>
            </w:r>
          </w:p>
        </w:tc>
      </w:tr>
      <w:tr w:rsidR="008822BE" w14:paraId="6DD7C853" w14:textId="77777777" w:rsidTr="00EE6AC7">
        <w:tc>
          <w:tcPr>
            <w:tcW w:w="1507" w:type="dxa"/>
          </w:tcPr>
          <w:p w14:paraId="2E4434E6" w14:textId="77777777" w:rsidR="00D965BF" w:rsidRPr="00F441AC" w:rsidRDefault="008822BE" w:rsidP="00096CD8">
            <w:pPr>
              <w:pStyle w:val="BodyTextIndent2"/>
              <w:spacing w:line="264" w:lineRule="auto"/>
              <w:ind w:firstLine="0"/>
              <w:jc w:val="center"/>
              <w:rPr>
                <w:color w:val="000000"/>
                <w:sz w:val="22"/>
                <w:szCs w:val="22"/>
              </w:rPr>
            </w:pPr>
            <w:proofErr w:type="spellStart"/>
            <w:r>
              <w:rPr>
                <w:color w:val="000000"/>
                <w:sz w:val="22"/>
                <w:szCs w:val="22"/>
              </w:rPr>
              <w:t>Winter</w:t>
            </w:r>
            <w:proofErr w:type="spellEnd"/>
            <w:r>
              <w:rPr>
                <w:color w:val="000000"/>
                <w:sz w:val="22"/>
                <w:szCs w:val="22"/>
              </w:rPr>
              <w:t xml:space="preserve"> </w:t>
            </w:r>
            <w:proofErr w:type="spellStart"/>
            <w:r>
              <w:rPr>
                <w:color w:val="000000"/>
                <w:sz w:val="22"/>
                <w:szCs w:val="22"/>
              </w:rPr>
              <w:t>wheat</w:t>
            </w:r>
            <w:proofErr w:type="spellEnd"/>
          </w:p>
        </w:tc>
        <w:tc>
          <w:tcPr>
            <w:tcW w:w="825" w:type="dxa"/>
            <w:vAlign w:val="center"/>
          </w:tcPr>
          <w:p w14:paraId="09AE31CD" w14:textId="77777777" w:rsidR="00D965BF" w:rsidRPr="00E72797" w:rsidRDefault="00E72797" w:rsidP="00096CD8">
            <w:pPr>
              <w:pStyle w:val="BodyTextIndent2"/>
              <w:spacing w:line="264" w:lineRule="auto"/>
              <w:ind w:firstLine="0"/>
              <w:jc w:val="center"/>
              <w:rPr>
                <w:color w:val="000000"/>
                <w:spacing w:val="20"/>
                <w:sz w:val="22"/>
                <w:szCs w:val="22"/>
              </w:rPr>
            </w:pPr>
            <w:r>
              <w:rPr>
                <w:color w:val="000000"/>
                <w:spacing w:val="20"/>
                <w:sz w:val="22"/>
                <w:szCs w:val="22"/>
                <w:lang w:val="en-US"/>
              </w:rPr>
              <w:t>1560</w:t>
            </w:r>
          </w:p>
        </w:tc>
        <w:tc>
          <w:tcPr>
            <w:tcW w:w="787" w:type="dxa"/>
            <w:vAlign w:val="center"/>
          </w:tcPr>
          <w:p w14:paraId="7AB93B91" w14:textId="77777777" w:rsidR="00D965BF" w:rsidRPr="00E72797" w:rsidRDefault="00D965BF" w:rsidP="00096CD8">
            <w:pPr>
              <w:pStyle w:val="BodyTextIndent2"/>
              <w:spacing w:line="264" w:lineRule="auto"/>
              <w:ind w:firstLine="0"/>
              <w:jc w:val="center"/>
              <w:rPr>
                <w:color w:val="000000"/>
                <w:spacing w:val="20"/>
                <w:sz w:val="22"/>
                <w:szCs w:val="22"/>
              </w:rPr>
            </w:pPr>
            <w:r>
              <w:rPr>
                <w:color w:val="000000"/>
                <w:spacing w:val="20"/>
                <w:sz w:val="22"/>
                <w:szCs w:val="22"/>
                <w:lang w:val="en-US"/>
              </w:rPr>
              <w:t>570</w:t>
            </w:r>
          </w:p>
        </w:tc>
        <w:tc>
          <w:tcPr>
            <w:tcW w:w="788" w:type="dxa"/>
            <w:vAlign w:val="center"/>
          </w:tcPr>
          <w:p w14:paraId="2F2F2F6D" w14:textId="77777777" w:rsidR="00D965BF" w:rsidRPr="00013993" w:rsidRDefault="00E72797" w:rsidP="00096CD8">
            <w:pPr>
              <w:pStyle w:val="BodyTextIndent2"/>
              <w:spacing w:line="264" w:lineRule="auto"/>
              <w:ind w:left="-113" w:right="-57" w:firstLine="0"/>
              <w:jc w:val="center"/>
              <w:rPr>
                <w:color w:val="000000"/>
                <w:spacing w:val="20"/>
                <w:sz w:val="22"/>
                <w:szCs w:val="22"/>
              </w:rPr>
            </w:pPr>
            <w:r>
              <w:rPr>
                <w:color w:val="000000"/>
                <w:spacing w:val="20"/>
                <w:sz w:val="22"/>
                <w:szCs w:val="22"/>
              </w:rPr>
              <w:t>-990</w:t>
            </w:r>
          </w:p>
        </w:tc>
        <w:tc>
          <w:tcPr>
            <w:tcW w:w="824" w:type="dxa"/>
            <w:vAlign w:val="center"/>
          </w:tcPr>
          <w:p w14:paraId="403B24EA" w14:textId="77777777" w:rsidR="00D965BF" w:rsidRPr="00013993" w:rsidRDefault="00E72797" w:rsidP="00096CD8">
            <w:pPr>
              <w:pStyle w:val="BodyTextIndent2"/>
              <w:spacing w:line="264" w:lineRule="auto"/>
              <w:ind w:firstLine="0"/>
              <w:jc w:val="center"/>
              <w:rPr>
                <w:color w:val="000000"/>
                <w:sz w:val="22"/>
                <w:szCs w:val="22"/>
              </w:rPr>
            </w:pPr>
            <w:r>
              <w:rPr>
                <w:color w:val="000000"/>
                <w:sz w:val="22"/>
                <w:szCs w:val="22"/>
              </w:rPr>
              <w:t>1550</w:t>
            </w:r>
          </w:p>
        </w:tc>
        <w:tc>
          <w:tcPr>
            <w:tcW w:w="872" w:type="dxa"/>
            <w:vAlign w:val="center"/>
          </w:tcPr>
          <w:p w14:paraId="38040751" w14:textId="77777777" w:rsidR="00D965BF" w:rsidRPr="00013993" w:rsidRDefault="00691A6A" w:rsidP="00096CD8">
            <w:pPr>
              <w:pStyle w:val="BodyTextIndent2"/>
              <w:spacing w:line="264" w:lineRule="auto"/>
              <w:ind w:firstLine="0"/>
              <w:jc w:val="center"/>
              <w:rPr>
                <w:color w:val="000000"/>
                <w:sz w:val="22"/>
                <w:szCs w:val="22"/>
              </w:rPr>
            </w:pPr>
            <w:r>
              <w:rPr>
                <w:color w:val="000000"/>
                <w:sz w:val="22"/>
                <w:szCs w:val="22"/>
              </w:rPr>
              <w:t>570</w:t>
            </w:r>
          </w:p>
        </w:tc>
        <w:tc>
          <w:tcPr>
            <w:tcW w:w="881" w:type="dxa"/>
            <w:vAlign w:val="center"/>
          </w:tcPr>
          <w:p w14:paraId="0D996DE5" w14:textId="77777777" w:rsidR="00D965BF" w:rsidRPr="00013993" w:rsidRDefault="00E72797" w:rsidP="00096CD8">
            <w:pPr>
              <w:pStyle w:val="BodyTextIndent2"/>
              <w:spacing w:line="264" w:lineRule="auto"/>
              <w:ind w:firstLine="0"/>
              <w:jc w:val="center"/>
              <w:rPr>
                <w:color w:val="000000"/>
                <w:sz w:val="22"/>
                <w:szCs w:val="22"/>
              </w:rPr>
            </w:pPr>
            <w:r>
              <w:rPr>
                <w:color w:val="000000"/>
                <w:sz w:val="22"/>
                <w:szCs w:val="22"/>
              </w:rPr>
              <w:t>-980</w:t>
            </w:r>
          </w:p>
        </w:tc>
        <w:tc>
          <w:tcPr>
            <w:tcW w:w="824" w:type="dxa"/>
            <w:vAlign w:val="center"/>
          </w:tcPr>
          <w:p w14:paraId="521997E6" w14:textId="77777777" w:rsidR="00D965BF" w:rsidRPr="00013993" w:rsidRDefault="00E72797" w:rsidP="00096CD8">
            <w:pPr>
              <w:pStyle w:val="BodyTextIndent2"/>
              <w:spacing w:line="264" w:lineRule="auto"/>
              <w:ind w:firstLine="0"/>
              <w:jc w:val="center"/>
              <w:rPr>
                <w:color w:val="000000"/>
                <w:sz w:val="22"/>
                <w:szCs w:val="22"/>
              </w:rPr>
            </w:pPr>
            <w:r>
              <w:rPr>
                <w:color w:val="000000"/>
                <w:sz w:val="22"/>
                <w:szCs w:val="22"/>
              </w:rPr>
              <w:t>1440</w:t>
            </w:r>
          </w:p>
        </w:tc>
        <w:tc>
          <w:tcPr>
            <w:tcW w:w="918" w:type="dxa"/>
            <w:vAlign w:val="center"/>
          </w:tcPr>
          <w:p w14:paraId="3AE524C0" w14:textId="77777777" w:rsidR="00D965BF" w:rsidRPr="00013993" w:rsidRDefault="00691A6A" w:rsidP="00096CD8">
            <w:pPr>
              <w:pStyle w:val="BodyTextIndent2"/>
              <w:spacing w:line="264" w:lineRule="auto"/>
              <w:ind w:firstLine="0"/>
              <w:jc w:val="center"/>
              <w:rPr>
                <w:color w:val="000000"/>
                <w:sz w:val="22"/>
                <w:szCs w:val="22"/>
              </w:rPr>
            </w:pPr>
            <w:r>
              <w:rPr>
                <w:color w:val="000000"/>
                <w:sz w:val="22"/>
                <w:szCs w:val="22"/>
              </w:rPr>
              <w:t>530</w:t>
            </w:r>
          </w:p>
        </w:tc>
        <w:tc>
          <w:tcPr>
            <w:tcW w:w="834" w:type="dxa"/>
            <w:vAlign w:val="center"/>
          </w:tcPr>
          <w:p w14:paraId="03BFBD8F" w14:textId="77777777" w:rsidR="00D965BF" w:rsidRPr="00013993" w:rsidRDefault="00E72797" w:rsidP="00096CD8">
            <w:pPr>
              <w:pStyle w:val="BodyTextIndent2"/>
              <w:spacing w:line="264" w:lineRule="auto"/>
              <w:ind w:firstLine="0"/>
              <w:jc w:val="center"/>
              <w:rPr>
                <w:color w:val="000000"/>
                <w:sz w:val="22"/>
                <w:szCs w:val="22"/>
              </w:rPr>
            </w:pPr>
            <w:r>
              <w:rPr>
                <w:color w:val="000000"/>
                <w:sz w:val="22"/>
                <w:szCs w:val="22"/>
              </w:rPr>
              <w:t>-910</w:t>
            </w:r>
          </w:p>
        </w:tc>
      </w:tr>
      <w:tr w:rsidR="008822BE" w14:paraId="5CF3BC0B" w14:textId="77777777" w:rsidTr="00EE6AC7">
        <w:tc>
          <w:tcPr>
            <w:tcW w:w="1507" w:type="dxa"/>
          </w:tcPr>
          <w:p w14:paraId="0A2D0CE5" w14:textId="77777777" w:rsidR="00D965BF" w:rsidRPr="00F441AC" w:rsidRDefault="00D965BF" w:rsidP="00096CD8">
            <w:pPr>
              <w:pStyle w:val="BodyTextIndent2"/>
              <w:spacing w:line="264" w:lineRule="auto"/>
              <w:ind w:firstLine="0"/>
              <w:jc w:val="center"/>
              <w:rPr>
                <w:color w:val="000000"/>
                <w:sz w:val="22"/>
                <w:szCs w:val="22"/>
              </w:rPr>
            </w:pPr>
            <w:proofErr w:type="spellStart"/>
            <w:r w:rsidRPr="00F441AC">
              <w:rPr>
                <w:color w:val="000000"/>
                <w:sz w:val="22"/>
                <w:szCs w:val="22"/>
              </w:rPr>
              <w:t>sudan</w:t>
            </w:r>
            <w:proofErr w:type="spellEnd"/>
            <w:r w:rsidRPr="00F441AC">
              <w:rPr>
                <w:color w:val="000000"/>
                <w:sz w:val="22"/>
                <w:szCs w:val="22"/>
              </w:rPr>
              <w:t xml:space="preserve"> </w:t>
            </w:r>
            <w:proofErr w:type="spellStart"/>
            <w:r w:rsidRPr="00F441AC">
              <w:rPr>
                <w:color w:val="000000"/>
                <w:sz w:val="22"/>
                <w:szCs w:val="22"/>
              </w:rPr>
              <w:t>grass</w:t>
            </w:r>
            <w:proofErr w:type="spellEnd"/>
          </w:p>
        </w:tc>
        <w:tc>
          <w:tcPr>
            <w:tcW w:w="825" w:type="dxa"/>
            <w:vAlign w:val="center"/>
          </w:tcPr>
          <w:p w14:paraId="7D5460AA" w14:textId="77777777" w:rsidR="00D965BF" w:rsidRPr="00E72797" w:rsidRDefault="00E72797" w:rsidP="00096CD8">
            <w:pPr>
              <w:pStyle w:val="BodyTextIndent2"/>
              <w:spacing w:line="264" w:lineRule="auto"/>
              <w:ind w:firstLine="0"/>
              <w:jc w:val="center"/>
              <w:rPr>
                <w:color w:val="000000"/>
                <w:spacing w:val="20"/>
                <w:sz w:val="22"/>
                <w:szCs w:val="22"/>
              </w:rPr>
            </w:pPr>
            <w:r>
              <w:rPr>
                <w:color w:val="000000"/>
                <w:spacing w:val="20"/>
                <w:sz w:val="22"/>
                <w:szCs w:val="22"/>
                <w:lang w:val="en-US"/>
              </w:rPr>
              <w:t>1740</w:t>
            </w:r>
          </w:p>
        </w:tc>
        <w:tc>
          <w:tcPr>
            <w:tcW w:w="787" w:type="dxa"/>
            <w:vAlign w:val="center"/>
          </w:tcPr>
          <w:p w14:paraId="290D51CB" w14:textId="77777777" w:rsidR="00D965BF" w:rsidRPr="00E72797" w:rsidRDefault="00D965BF" w:rsidP="00096CD8">
            <w:pPr>
              <w:pStyle w:val="BodyTextIndent2"/>
              <w:spacing w:line="264" w:lineRule="auto"/>
              <w:ind w:firstLine="0"/>
              <w:jc w:val="center"/>
              <w:rPr>
                <w:color w:val="000000"/>
                <w:spacing w:val="20"/>
                <w:sz w:val="22"/>
                <w:szCs w:val="22"/>
              </w:rPr>
            </w:pPr>
            <w:r>
              <w:rPr>
                <w:color w:val="000000"/>
                <w:spacing w:val="20"/>
                <w:sz w:val="22"/>
                <w:szCs w:val="22"/>
                <w:lang w:val="en-US"/>
              </w:rPr>
              <w:t>620</w:t>
            </w:r>
          </w:p>
        </w:tc>
        <w:tc>
          <w:tcPr>
            <w:tcW w:w="788" w:type="dxa"/>
            <w:vAlign w:val="center"/>
          </w:tcPr>
          <w:p w14:paraId="7F07B248" w14:textId="77777777" w:rsidR="00D965BF" w:rsidRPr="00013993" w:rsidRDefault="00E72797" w:rsidP="00096CD8">
            <w:pPr>
              <w:pStyle w:val="BodyTextIndent2"/>
              <w:spacing w:line="264" w:lineRule="auto"/>
              <w:ind w:left="-113" w:right="-57" w:firstLine="0"/>
              <w:jc w:val="center"/>
              <w:rPr>
                <w:color w:val="000000"/>
                <w:spacing w:val="20"/>
                <w:sz w:val="22"/>
                <w:szCs w:val="22"/>
              </w:rPr>
            </w:pPr>
            <w:r>
              <w:rPr>
                <w:color w:val="000000"/>
                <w:spacing w:val="20"/>
                <w:sz w:val="22"/>
                <w:szCs w:val="22"/>
              </w:rPr>
              <w:t>-1120</w:t>
            </w:r>
          </w:p>
        </w:tc>
        <w:tc>
          <w:tcPr>
            <w:tcW w:w="824" w:type="dxa"/>
            <w:vAlign w:val="center"/>
          </w:tcPr>
          <w:p w14:paraId="654F76AE" w14:textId="77777777" w:rsidR="00D965BF" w:rsidRPr="00013993" w:rsidRDefault="00E72797" w:rsidP="00096CD8">
            <w:pPr>
              <w:pStyle w:val="BodyTextIndent2"/>
              <w:spacing w:line="264" w:lineRule="auto"/>
              <w:ind w:firstLine="0"/>
              <w:jc w:val="center"/>
              <w:rPr>
                <w:color w:val="000000"/>
                <w:sz w:val="22"/>
                <w:szCs w:val="22"/>
              </w:rPr>
            </w:pPr>
            <w:r>
              <w:rPr>
                <w:color w:val="000000"/>
                <w:sz w:val="22"/>
                <w:szCs w:val="22"/>
              </w:rPr>
              <w:t>1620</w:t>
            </w:r>
          </w:p>
        </w:tc>
        <w:tc>
          <w:tcPr>
            <w:tcW w:w="872" w:type="dxa"/>
            <w:vAlign w:val="center"/>
          </w:tcPr>
          <w:p w14:paraId="3488DB3C" w14:textId="77777777" w:rsidR="00D965BF" w:rsidRPr="00013993" w:rsidRDefault="00691A6A" w:rsidP="00096CD8">
            <w:pPr>
              <w:pStyle w:val="BodyTextIndent2"/>
              <w:spacing w:line="264" w:lineRule="auto"/>
              <w:ind w:firstLine="0"/>
              <w:jc w:val="center"/>
              <w:rPr>
                <w:color w:val="000000"/>
                <w:sz w:val="22"/>
                <w:szCs w:val="22"/>
              </w:rPr>
            </w:pPr>
            <w:r>
              <w:rPr>
                <w:color w:val="000000"/>
                <w:sz w:val="22"/>
                <w:szCs w:val="22"/>
              </w:rPr>
              <w:t>620</w:t>
            </w:r>
          </w:p>
        </w:tc>
        <w:tc>
          <w:tcPr>
            <w:tcW w:w="881" w:type="dxa"/>
            <w:vAlign w:val="center"/>
          </w:tcPr>
          <w:p w14:paraId="014F6777" w14:textId="77777777" w:rsidR="00D965BF" w:rsidRPr="00013993" w:rsidRDefault="00E72797" w:rsidP="00096CD8">
            <w:pPr>
              <w:pStyle w:val="BodyTextIndent2"/>
              <w:spacing w:line="264" w:lineRule="auto"/>
              <w:ind w:firstLine="0"/>
              <w:jc w:val="center"/>
              <w:rPr>
                <w:color w:val="000000"/>
                <w:sz w:val="22"/>
                <w:szCs w:val="22"/>
              </w:rPr>
            </w:pPr>
            <w:r>
              <w:rPr>
                <w:color w:val="000000"/>
                <w:sz w:val="22"/>
                <w:szCs w:val="22"/>
              </w:rPr>
              <w:t>-1000</w:t>
            </w:r>
          </w:p>
        </w:tc>
        <w:tc>
          <w:tcPr>
            <w:tcW w:w="824" w:type="dxa"/>
            <w:vAlign w:val="center"/>
          </w:tcPr>
          <w:p w14:paraId="5E40EB76" w14:textId="77777777" w:rsidR="00D965BF" w:rsidRPr="00013993" w:rsidRDefault="00E72797" w:rsidP="00096CD8">
            <w:pPr>
              <w:pStyle w:val="BodyTextIndent2"/>
              <w:spacing w:line="264" w:lineRule="auto"/>
              <w:ind w:firstLine="0"/>
              <w:jc w:val="center"/>
              <w:rPr>
                <w:color w:val="000000"/>
                <w:sz w:val="22"/>
                <w:szCs w:val="22"/>
              </w:rPr>
            </w:pPr>
            <w:r>
              <w:rPr>
                <w:color w:val="000000"/>
                <w:sz w:val="22"/>
                <w:szCs w:val="22"/>
              </w:rPr>
              <w:t>1730</w:t>
            </w:r>
          </w:p>
        </w:tc>
        <w:tc>
          <w:tcPr>
            <w:tcW w:w="918" w:type="dxa"/>
            <w:vAlign w:val="center"/>
          </w:tcPr>
          <w:p w14:paraId="7B9606A6" w14:textId="77777777" w:rsidR="00D965BF" w:rsidRPr="00013993" w:rsidRDefault="00691A6A" w:rsidP="00096CD8">
            <w:pPr>
              <w:pStyle w:val="BodyTextIndent2"/>
              <w:spacing w:line="264" w:lineRule="auto"/>
              <w:ind w:firstLine="0"/>
              <w:jc w:val="center"/>
              <w:rPr>
                <w:color w:val="000000"/>
                <w:sz w:val="22"/>
                <w:szCs w:val="22"/>
              </w:rPr>
            </w:pPr>
            <w:r>
              <w:rPr>
                <w:color w:val="000000"/>
                <w:sz w:val="22"/>
                <w:szCs w:val="22"/>
              </w:rPr>
              <w:t>650</w:t>
            </w:r>
          </w:p>
        </w:tc>
        <w:tc>
          <w:tcPr>
            <w:tcW w:w="834" w:type="dxa"/>
            <w:vAlign w:val="center"/>
          </w:tcPr>
          <w:p w14:paraId="458A127A" w14:textId="77777777" w:rsidR="00D965BF" w:rsidRPr="00013993" w:rsidRDefault="00E72797" w:rsidP="00096CD8">
            <w:pPr>
              <w:pStyle w:val="BodyTextIndent2"/>
              <w:spacing w:line="264" w:lineRule="auto"/>
              <w:ind w:firstLine="0"/>
              <w:jc w:val="center"/>
              <w:rPr>
                <w:color w:val="000000"/>
                <w:sz w:val="22"/>
                <w:szCs w:val="22"/>
              </w:rPr>
            </w:pPr>
            <w:r>
              <w:rPr>
                <w:color w:val="000000"/>
                <w:sz w:val="22"/>
                <w:szCs w:val="22"/>
              </w:rPr>
              <w:t>-1080</w:t>
            </w:r>
          </w:p>
        </w:tc>
      </w:tr>
      <w:tr w:rsidR="008822BE" w14:paraId="3AC8773E" w14:textId="77777777" w:rsidTr="00EE6AC7">
        <w:tc>
          <w:tcPr>
            <w:tcW w:w="1507" w:type="dxa"/>
            <w:vAlign w:val="center"/>
          </w:tcPr>
          <w:p w14:paraId="0D81D727" w14:textId="77777777" w:rsidR="00D965BF" w:rsidRPr="005B1A19" w:rsidRDefault="008822BE" w:rsidP="00096CD8">
            <w:pPr>
              <w:pStyle w:val="BodyTextIndent2"/>
              <w:spacing w:line="264" w:lineRule="auto"/>
              <w:ind w:left="-113" w:firstLine="0"/>
              <w:jc w:val="center"/>
              <w:rPr>
                <w:color w:val="000000"/>
                <w:sz w:val="22"/>
                <w:szCs w:val="22"/>
                <w:lang w:val="en-US"/>
              </w:rPr>
            </w:pPr>
            <w:r w:rsidRPr="005B1A19">
              <w:rPr>
                <w:color w:val="000000"/>
                <w:sz w:val="22"/>
                <w:szCs w:val="22"/>
                <w:lang w:val="en-US"/>
              </w:rPr>
              <w:t>Per 1 ha of crop rotation area</w:t>
            </w:r>
          </w:p>
        </w:tc>
        <w:tc>
          <w:tcPr>
            <w:tcW w:w="825" w:type="dxa"/>
            <w:vAlign w:val="center"/>
          </w:tcPr>
          <w:p w14:paraId="4927AEE3" w14:textId="77777777" w:rsidR="00D965BF" w:rsidRPr="005B1A19" w:rsidRDefault="00D965BF" w:rsidP="00096CD8">
            <w:pPr>
              <w:pStyle w:val="BodyTextIndent2"/>
              <w:spacing w:line="264" w:lineRule="auto"/>
              <w:ind w:firstLine="0"/>
              <w:jc w:val="center"/>
              <w:rPr>
                <w:color w:val="000000"/>
                <w:spacing w:val="20"/>
                <w:sz w:val="22"/>
                <w:szCs w:val="22"/>
                <w:lang w:val="en-US"/>
              </w:rPr>
            </w:pPr>
          </w:p>
        </w:tc>
        <w:tc>
          <w:tcPr>
            <w:tcW w:w="787" w:type="dxa"/>
            <w:vAlign w:val="center"/>
          </w:tcPr>
          <w:p w14:paraId="126D0B64" w14:textId="77777777" w:rsidR="00D965BF" w:rsidRPr="005B1A19" w:rsidRDefault="00D965BF" w:rsidP="00096CD8">
            <w:pPr>
              <w:pStyle w:val="BodyTextIndent2"/>
              <w:spacing w:line="264" w:lineRule="auto"/>
              <w:ind w:firstLine="0"/>
              <w:jc w:val="center"/>
              <w:rPr>
                <w:color w:val="000000"/>
                <w:spacing w:val="20"/>
                <w:sz w:val="22"/>
                <w:szCs w:val="22"/>
                <w:lang w:val="en-US"/>
              </w:rPr>
            </w:pPr>
          </w:p>
        </w:tc>
        <w:tc>
          <w:tcPr>
            <w:tcW w:w="788" w:type="dxa"/>
            <w:vAlign w:val="center"/>
          </w:tcPr>
          <w:p w14:paraId="7C5AB565" w14:textId="77777777" w:rsidR="00D965BF" w:rsidRPr="00013993" w:rsidRDefault="00E72797" w:rsidP="00096CD8">
            <w:pPr>
              <w:pStyle w:val="BodyTextIndent2"/>
              <w:spacing w:line="264" w:lineRule="auto"/>
              <w:ind w:left="-113" w:right="-57" w:firstLine="0"/>
              <w:jc w:val="center"/>
              <w:rPr>
                <w:color w:val="000000"/>
                <w:spacing w:val="20"/>
                <w:sz w:val="22"/>
                <w:szCs w:val="22"/>
              </w:rPr>
            </w:pPr>
            <w:r>
              <w:rPr>
                <w:color w:val="000000"/>
                <w:spacing w:val="20"/>
                <w:sz w:val="22"/>
                <w:szCs w:val="22"/>
              </w:rPr>
              <w:t>-1520</w:t>
            </w:r>
          </w:p>
        </w:tc>
        <w:tc>
          <w:tcPr>
            <w:tcW w:w="824" w:type="dxa"/>
            <w:vAlign w:val="center"/>
          </w:tcPr>
          <w:p w14:paraId="3EEDDB21" w14:textId="77777777" w:rsidR="00D965BF" w:rsidRPr="00013993" w:rsidRDefault="00D965BF" w:rsidP="00096CD8">
            <w:pPr>
              <w:pStyle w:val="BodyTextIndent2"/>
              <w:spacing w:line="264" w:lineRule="auto"/>
              <w:ind w:firstLine="0"/>
              <w:jc w:val="center"/>
              <w:rPr>
                <w:color w:val="000000"/>
                <w:sz w:val="22"/>
                <w:szCs w:val="22"/>
              </w:rPr>
            </w:pPr>
          </w:p>
        </w:tc>
        <w:tc>
          <w:tcPr>
            <w:tcW w:w="872" w:type="dxa"/>
            <w:vAlign w:val="center"/>
          </w:tcPr>
          <w:p w14:paraId="45FC4925" w14:textId="77777777" w:rsidR="00D965BF" w:rsidRPr="00013993" w:rsidRDefault="00D965BF" w:rsidP="00096CD8">
            <w:pPr>
              <w:pStyle w:val="BodyTextIndent2"/>
              <w:spacing w:line="264" w:lineRule="auto"/>
              <w:ind w:firstLine="0"/>
              <w:jc w:val="center"/>
              <w:rPr>
                <w:color w:val="000000"/>
                <w:sz w:val="22"/>
                <w:szCs w:val="22"/>
              </w:rPr>
            </w:pPr>
          </w:p>
        </w:tc>
        <w:tc>
          <w:tcPr>
            <w:tcW w:w="881" w:type="dxa"/>
            <w:vAlign w:val="center"/>
          </w:tcPr>
          <w:p w14:paraId="7A8EE735" w14:textId="77777777" w:rsidR="00D965BF" w:rsidRPr="00013993" w:rsidRDefault="00E72797" w:rsidP="00096CD8">
            <w:pPr>
              <w:pStyle w:val="BodyTextIndent2"/>
              <w:spacing w:line="264" w:lineRule="auto"/>
              <w:ind w:firstLine="0"/>
              <w:jc w:val="center"/>
              <w:rPr>
                <w:color w:val="000000"/>
                <w:sz w:val="22"/>
                <w:szCs w:val="22"/>
              </w:rPr>
            </w:pPr>
            <w:r>
              <w:rPr>
                <w:color w:val="000000"/>
                <w:sz w:val="22"/>
                <w:szCs w:val="22"/>
              </w:rPr>
              <w:t>-1478</w:t>
            </w:r>
          </w:p>
        </w:tc>
        <w:tc>
          <w:tcPr>
            <w:tcW w:w="824" w:type="dxa"/>
            <w:vAlign w:val="center"/>
          </w:tcPr>
          <w:p w14:paraId="5748C321" w14:textId="77777777" w:rsidR="00D965BF" w:rsidRPr="00013993" w:rsidRDefault="00D965BF" w:rsidP="00096CD8">
            <w:pPr>
              <w:pStyle w:val="BodyTextIndent2"/>
              <w:spacing w:line="264" w:lineRule="auto"/>
              <w:ind w:firstLine="0"/>
              <w:jc w:val="center"/>
              <w:rPr>
                <w:color w:val="000000"/>
                <w:sz w:val="22"/>
                <w:szCs w:val="22"/>
              </w:rPr>
            </w:pPr>
          </w:p>
        </w:tc>
        <w:tc>
          <w:tcPr>
            <w:tcW w:w="918" w:type="dxa"/>
            <w:vAlign w:val="center"/>
          </w:tcPr>
          <w:p w14:paraId="1D72B1F7" w14:textId="77777777" w:rsidR="00D965BF" w:rsidRPr="00013993" w:rsidRDefault="00D965BF" w:rsidP="00096CD8">
            <w:pPr>
              <w:pStyle w:val="BodyTextIndent2"/>
              <w:spacing w:line="264" w:lineRule="auto"/>
              <w:ind w:firstLine="0"/>
              <w:jc w:val="center"/>
              <w:rPr>
                <w:color w:val="000000"/>
                <w:sz w:val="22"/>
                <w:szCs w:val="22"/>
              </w:rPr>
            </w:pPr>
          </w:p>
        </w:tc>
        <w:tc>
          <w:tcPr>
            <w:tcW w:w="834" w:type="dxa"/>
            <w:vAlign w:val="center"/>
          </w:tcPr>
          <w:p w14:paraId="54221690" w14:textId="77777777" w:rsidR="00D965BF" w:rsidRPr="00013993" w:rsidRDefault="00EE6AC7" w:rsidP="00096CD8">
            <w:pPr>
              <w:pStyle w:val="BodyTextIndent2"/>
              <w:spacing w:line="264" w:lineRule="auto"/>
              <w:ind w:firstLine="0"/>
              <w:jc w:val="center"/>
              <w:rPr>
                <w:color w:val="000000"/>
                <w:sz w:val="22"/>
                <w:szCs w:val="22"/>
              </w:rPr>
            </w:pPr>
            <w:r>
              <w:rPr>
                <w:color w:val="000000"/>
                <w:sz w:val="22"/>
                <w:szCs w:val="22"/>
              </w:rPr>
              <w:t>-1494</w:t>
            </w:r>
          </w:p>
        </w:tc>
      </w:tr>
    </w:tbl>
    <w:p w14:paraId="379352B3" w14:textId="77777777" w:rsidR="00647E7D" w:rsidRDefault="00647E7D" w:rsidP="00F74E73">
      <w:pPr>
        <w:pStyle w:val="BodyTextIndent2"/>
        <w:spacing w:line="240" w:lineRule="auto"/>
        <w:ind w:firstLine="0"/>
        <w:jc w:val="both"/>
        <w:rPr>
          <w:color w:val="000000"/>
        </w:rPr>
      </w:pPr>
    </w:p>
    <w:p w14:paraId="29D87A51" w14:textId="77777777" w:rsidR="00C0516C" w:rsidRPr="005B1A19" w:rsidRDefault="001A5E35" w:rsidP="00C0516C">
      <w:pPr>
        <w:pStyle w:val="BodyTextIndent2"/>
        <w:ind w:firstLine="720"/>
        <w:jc w:val="both"/>
        <w:rPr>
          <w:color w:val="000000"/>
          <w:lang w:val="en-US"/>
        </w:rPr>
      </w:pPr>
      <w:r w:rsidRPr="005B1A19">
        <w:rPr>
          <w:color w:val="000000"/>
          <w:lang w:val="en-US"/>
        </w:rPr>
        <w:t>Thus, on average, per hectare of crop rotation area, the smallest loss of humus is when using traditional tillage technology, the largest in the variant of the soil protection system of tillage.</w:t>
      </w:r>
    </w:p>
    <w:p w14:paraId="70D92E5E" w14:textId="77777777" w:rsidR="00C0516C" w:rsidRPr="005B1A19" w:rsidRDefault="00E17CD5" w:rsidP="00C0516C">
      <w:pPr>
        <w:pStyle w:val="BodyTextIndent2"/>
        <w:ind w:firstLine="720"/>
        <w:jc w:val="both"/>
        <w:rPr>
          <w:color w:val="000000"/>
          <w:lang w:val="en-US"/>
        </w:rPr>
      </w:pPr>
      <w:r w:rsidRPr="005B1A19">
        <w:rPr>
          <w:color w:val="000000"/>
          <w:lang w:val="en-US"/>
        </w:rPr>
        <w:t>Mineral fertilizers to some extent help to compensate for the removal of nitrogen by agricultural crops in the crop rotation, but does not solve the problem of a deficit-free balance of humus, and in some cases increase it.</w:t>
      </w:r>
    </w:p>
    <w:p w14:paraId="56D4CE26" w14:textId="77777777" w:rsidR="00704982" w:rsidRPr="005B1A19" w:rsidRDefault="006726B3" w:rsidP="00691A6A">
      <w:pPr>
        <w:pStyle w:val="BodyTextIndent2"/>
        <w:ind w:firstLine="709"/>
        <w:jc w:val="both"/>
        <w:rPr>
          <w:color w:val="000000"/>
          <w:lang w:val="en-US"/>
        </w:rPr>
      </w:pPr>
      <w:r w:rsidRPr="005B1A19">
        <w:rPr>
          <w:color w:val="000000"/>
          <w:lang w:val="en-US"/>
        </w:rPr>
        <w:t>When P210 was applied, the humus balance deficit increased compared to the control, its loss ranged from 1474 kg/ha when using the mid-depth method of the main tillage to 1558 kg/ha with the traditional one.</w:t>
      </w:r>
    </w:p>
    <w:p w14:paraId="3CF56757" w14:textId="77777777" w:rsidR="006726B3" w:rsidRPr="005B1A19" w:rsidRDefault="001D4143" w:rsidP="00691A6A">
      <w:pPr>
        <w:pStyle w:val="BodyTextIndent2"/>
        <w:ind w:firstLine="709"/>
        <w:jc w:val="both"/>
        <w:rPr>
          <w:color w:val="000000"/>
          <w:lang w:val="en-US"/>
        </w:rPr>
      </w:pPr>
      <w:r w:rsidRPr="005B1A19">
        <w:rPr>
          <w:color w:val="000000"/>
          <w:lang w:val="en-US"/>
        </w:rPr>
        <w:t>Against the background of various doses of nitrogen fertilizers, the loss of humus also turned out to be somewhat greater when applying N220 - 1440-1502 kg/ha, against the background of N340 - 1478-1520.</w:t>
      </w:r>
    </w:p>
    <w:p w14:paraId="2D8A3EC9" w14:textId="77777777" w:rsidR="00FF17AE" w:rsidRPr="005B1A19" w:rsidRDefault="00301919" w:rsidP="00BE74A9">
      <w:pPr>
        <w:pStyle w:val="BodyTextIndent2"/>
        <w:ind w:firstLine="709"/>
        <w:jc w:val="both"/>
        <w:rPr>
          <w:color w:val="000000"/>
          <w:szCs w:val="28"/>
          <w:lang w:val="en-US"/>
        </w:rPr>
      </w:pPr>
      <w:r w:rsidRPr="005B1A19">
        <w:rPr>
          <w:b/>
          <w:color w:val="000000"/>
          <w:szCs w:val="28"/>
          <w:lang w:val="en-US"/>
        </w:rPr>
        <w:t>Conclusion.</w:t>
      </w:r>
      <w:r w:rsidR="009F4527">
        <w:rPr>
          <w:b/>
          <w:color w:val="000000"/>
          <w:szCs w:val="28"/>
          <w:lang w:val="en-US"/>
        </w:rPr>
        <w:t xml:space="preserve"> </w:t>
      </w:r>
      <w:r w:rsidR="00EF2BE2" w:rsidRPr="005B1A19">
        <w:rPr>
          <w:color w:val="000000"/>
          <w:szCs w:val="28"/>
          <w:lang w:val="en-US"/>
        </w:rPr>
        <w:t>Thus, the results obtained on the calculation of the humus balance in the field crop rotation of chestnut soil in combination with solonetzes, regardless of differences in the technology of the main tillage method, show its negative values.</w:t>
      </w:r>
    </w:p>
    <w:p w14:paraId="2B97781E" w14:textId="7B530921" w:rsidR="00B17793" w:rsidRDefault="001A5E35" w:rsidP="00BE74A9">
      <w:pPr>
        <w:pStyle w:val="BodyTextIndent2"/>
        <w:ind w:firstLine="709"/>
        <w:jc w:val="both"/>
        <w:rPr>
          <w:color w:val="000000"/>
          <w:szCs w:val="28"/>
          <w:lang w:val="en-US"/>
        </w:rPr>
      </w:pPr>
      <w:r w:rsidRPr="005B1A19">
        <w:rPr>
          <w:color w:val="000000"/>
          <w:szCs w:val="28"/>
          <w:lang w:val="en-US"/>
        </w:rPr>
        <w:t>The introduction of nitrogen and phosphorus mineral fertilizers did not provide a deficit-free balance of humus.</w:t>
      </w:r>
    </w:p>
    <w:p w14:paraId="3B924042" w14:textId="74B7F4D2" w:rsidR="005D3398" w:rsidRDefault="005D3398" w:rsidP="00BE74A9">
      <w:pPr>
        <w:pStyle w:val="BodyTextIndent2"/>
        <w:ind w:firstLine="709"/>
        <w:jc w:val="both"/>
        <w:rPr>
          <w:color w:val="000000"/>
          <w:szCs w:val="28"/>
          <w:lang w:val="en-US"/>
        </w:rPr>
      </w:pPr>
    </w:p>
    <w:p w14:paraId="50381C1E" w14:textId="77777777" w:rsidR="005D3398" w:rsidRPr="005B1A19" w:rsidRDefault="005D3398" w:rsidP="00BE74A9">
      <w:pPr>
        <w:pStyle w:val="BodyTextIndent2"/>
        <w:ind w:firstLine="709"/>
        <w:jc w:val="both"/>
        <w:rPr>
          <w:color w:val="000000"/>
          <w:szCs w:val="28"/>
          <w:lang w:val="en-US"/>
        </w:rPr>
      </w:pPr>
    </w:p>
    <w:p w14:paraId="6CE7DB3B" w14:textId="77777777" w:rsidR="002409D3" w:rsidRPr="005B1A19" w:rsidRDefault="00E234B4" w:rsidP="00F74E73">
      <w:pPr>
        <w:pStyle w:val="BodyTextIndent2"/>
        <w:tabs>
          <w:tab w:val="left" w:pos="1800"/>
        </w:tabs>
        <w:spacing w:line="240" w:lineRule="auto"/>
        <w:ind w:firstLine="709"/>
        <w:jc w:val="both"/>
        <w:rPr>
          <w:b/>
          <w:szCs w:val="28"/>
          <w:lang w:val="en-US"/>
        </w:rPr>
      </w:pPr>
      <w:r w:rsidRPr="00824D8A">
        <w:rPr>
          <w:b/>
          <w:szCs w:val="28"/>
          <w:lang w:val="en-US"/>
        </w:rPr>
        <w:t xml:space="preserve"> </w:t>
      </w:r>
      <w:r w:rsidR="00451692" w:rsidRPr="005B1A19">
        <w:rPr>
          <w:b/>
          <w:szCs w:val="28"/>
          <w:lang w:val="en-US"/>
        </w:rPr>
        <w:t>Bibliography</w:t>
      </w:r>
    </w:p>
    <w:p w14:paraId="15D25974" w14:textId="77777777" w:rsidR="00364CB5" w:rsidRPr="005B1A19" w:rsidRDefault="00451692" w:rsidP="00664F4A">
      <w:pPr>
        <w:pStyle w:val="ListParagraph"/>
        <w:ind w:left="0" w:firstLine="709"/>
        <w:jc w:val="both"/>
        <w:rPr>
          <w:sz w:val="24"/>
          <w:szCs w:val="24"/>
          <w:lang w:val="en-US"/>
        </w:rPr>
      </w:pPr>
      <w:r w:rsidRPr="005B1A19">
        <w:rPr>
          <w:b/>
          <w:sz w:val="28"/>
          <w:szCs w:val="28"/>
          <w:lang w:val="en-US"/>
        </w:rPr>
        <w:t xml:space="preserve"> </w:t>
      </w:r>
      <w:r w:rsidR="006B4126" w:rsidRPr="005B1A19">
        <w:rPr>
          <w:sz w:val="24"/>
          <w:szCs w:val="24"/>
          <w:lang w:val="en-US"/>
        </w:rPr>
        <w:t xml:space="preserve">1. Babushkin, V.M. Scientific problems of melioration and rational use of agricultural land on the Don / V.M. Babushkin, O.A. </w:t>
      </w:r>
      <w:proofErr w:type="spellStart"/>
      <w:r w:rsidR="006B4126" w:rsidRPr="005B1A19">
        <w:rPr>
          <w:sz w:val="24"/>
          <w:szCs w:val="24"/>
          <w:lang w:val="en-US"/>
        </w:rPr>
        <w:t>Tkacheva</w:t>
      </w:r>
      <w:proofErr w:type="spellEnd"/>
      <w:r w:rsidR="006B4126" w:rsidRPr="005B1A19">
        <w:rPr>
          <w:sz w:val="24"/>
          <w:szCs w:val="24"/>
          <w:lang w:val="en-US"/>
        </w:rPr>
        <w:t xml:space="preserve">, A.D. Brik, E.G. </w:t>
      </w:r>
      <w:proofErr w:type="spellStart"/>
      <w:r w:rsidR="006B4126" w:rsidRPr="005B1A19">
        <w:rPr>
          <w:sz w:val="24"/>
          <w:szCs w:val="24"/>
          <w:lang w:val="en-US"/>
        </w:rPr>
        <w:t>Meshchaninova</w:t>
      </w:r>
      <w:proofErr w:type="spellEnd"/>
      <w:r w:rsidR="006B4126" w:rsidRPr="005B1A19">
        <w:rPr>
          <w:sz w:val="24"/>
          <w:szCs w:val="24"/>
          <w:lang w:val="en-US"/>
        </w:rPr>
        <w:t xml:space="preserve">, A.A. Novikov // Novocherkassk: </w:t>
      </w:r>
      <w:proofErr w:type="spellStart"/>
      <w:r w:rsidR="006B4126" w:rsidRPr="005B1A19">
        <w:rPr>
          <w:sz w:val="24"/>
          <w:szCs w:val="24"/>
          <w:lang w:val="en-US"/>
        </w:rPr>
        <w:t>Lik</w:t>
      </w:r>
      <w:proofErr w:type="spellEnd"/>
      <w:r w:rsidR="006B4126" w:rsidRPr="005B1A19">
        <w:rPr>
          <w:sz w:val="24"/>
          <w:szCs w:val="24"/>
          <w:lang w:val="en-US"/>
        </w:rPr>
        <w:t>, 2016, 274 p.</w:t>
      </w:r>
    </w:p>
    <w:sectPr w:rsidR="00364CB5" w:rsidRPr="005B1A19" w:rsidSect="00B05B1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B3CE7" w14:textId="77777777" w:rsidR="00550D0A" w:rsidRDefault="00550D0A" w:rsidP="00D820BF">
      <w:r>
        <w:separator/>
      </w:r>
    </w:p>
  </w:endnote>
  <w:endnote w:type="continuationSeparator" w:id="0">
    <w:p w14:paraId="2224B76B" w14:textId="77777777" w:rsidR="00550D0A" w:rsidRDefault="00550D0A" w:rsidP="00D82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34476" w14:textId="0D1A70C7" w:rsidR="00F30E40" w:rsidRPr="00F30E40" w:rsidRDefault="00550D0A">
    <w:pPr>
      <w:pStyle w:val="Footer"/>
      <w:rPr>
        <w:lang w:val="en-US"/>
      </w:rPr>
    </w:pPr>
    <w:hyperlink r:id="rId1" w:history="1">
      <w:r w:rsidR="00F30E40" w:rsidRPr="00440FA3">
        <w:rPr>
          <w:rStyle w:val="Hyperlink"/>
          <w:sz w:val="24"/>
          <w:szCs w:val="24"/>
        </w:rPr>
        <w:t>http://ej.kubagro.ru/2023/02/pdf/</w:t>
      </w:r>
      <w:r w:rsidR="00F30E40" w:rsidRPr="00440FA3">
        <w:rPr>
          <w:rStyle w:val="Hyperlink"/>
          <w:sz w:val="24"/>
          <w:szCs w:val="24"/>
          <w:lang w:val="en-US"/>
        </w:rPr>
        <w:t>10</w:t>
      </w:r>
      <w:r w:rsidR="00F30E40" w:rsidRPr="00440FA3">
        <w:rPr>
          <w:rStyle w:val="Hyperlink"/>
          <w:sz w:val="24"/>
          <w:szCs w:val="24"/>
        </w:rPr>
        <w:t>.pdf</w:t>
      </w:r>
    </w:hyperlink>
    <w:r w:rsidR="00F30E40">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23B7F" w14:textId="77777777" w:rsidR="00550D0A" w:rsidRDefault="00550D0A" w:rsidP="00D820BF">
      <w:r>
        <w:separator/>
      </w:r>
    </w:p>
  </w:footnote>
  <w:footnote w:type="continuationSeparator" w:id="0">
    <w:p w14:paraId="5014CCAB" w14:textId="77777777" w:rsidR="00550D0A" w:rsidRDefault="00550D0A" w:rsidP="00D82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27696294"/>
      <w:docPartObj>
        <w:docPartGallery w:val="Page Numbers (Top of Page)"/>
        <w:docPartUnique/>
      </w:docPartObj>
    </w:sdtPr>
    <w:sdtEndPr>
      <w:rPr>
        <w:rStyle w:val="PageNumber"/>
      </w:rPr>
    </w:sdtEndPr>
    <w:sdtContent>
      <w:p w14:paraId="73A652E4" w14:textId="4281FC57" w:rsidR="00E54CC2" w:rsidRDefault="00E54CC2" w:rsidP="00440FA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DD6D020" w14:textId="77777777" w:rsidR="00F30E40" w:rsidRDefault="00F30E40" w:rsidP="00E54CC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908663278"/>
      <w:docPartObj>
        <w:docPartGallery w:val="Page Numbers (Top of Page)"/>
        <w:docPartUnique/>
      </w:docPartObj>
    </w:sdtPr>
    <w:sdtEndPr>
      <w:rPr>
        <w:rStyle w:val="PageNumber"/>
      </w:rPr>
    </w:sdtEndPr>
    <w:sdtContent>
      <w:p w14:paraId="42E17500" w14:textId="5C01EF7E" w:rsidR="00E54CC2" w:rsidRPr="00E54CC2" w:rsidRDefault="00E54CC2" w:rsidP="00440FA3">
        <w:pPr>
          <w:pStyle w:val="Header"/>
          <w:framePr w:wrap="none" w:vAnchor="text" w:hAnchor="margin" w:xAlign="right" w:y="1"/>
          <w:rPr>
            <w:rStyle w:val="PageNumber"/>
            <w:sz w:val="28"/>
            <w:szCs w:val="28"/>
          </w:rPr>
        </w:pPr>
        <w:r w:rsidRPr="00E54CC2">
          <w:rPr>
            <w:rStyle w:val="PageNumber"/>
            <w:sz w:val="28"/>
            <w:szCs w:val="28"/>
          </w:rPr>
          <w:fldChar w:fldCharType="begin"/>
        </w:r>
        <w:r w:rsidRPr="00E54CC2">
          <w:rPr>
            <w:rStyle w:val="PageNumber"/>
            <w:sz w:val="28"/>
            <w:szCs w:val="28"/>
          </w:rPr>
          <w:instrText xml:space="preserve"> PAGE </w:instrText>
        </w:r>
        <w:r w:rsidRPr="00E54CC2">
          <w:rPr>
            <w:rStyle w:val="PageNumber"/>
            <w:sz w:val="28"/>
            <w:szCs w:val="28"/>
          </w:rPr>
          <w:fldChar w:fldCharType="separate"/>
        </w:r>
        <w:r w:rsidRPr="00E54CC2">
          <w:rPr>
            <w:rStyle w:val="PageNumber"/>
            <w:noProof/>
            <w:sz w:val="28"/>
            <w:szCs w:val="28"/>
          </w:rPr>
          <w:t>1</w:t>
        </w:r>
        <w:r w:rsidRPr="00E54CC2">
          <w:rPr>
            <w:rStyle w:val="PageNumber"/>
            <w:sz w:val="28"/>
            <w:szCs w:val="28"/>
          </w:rPr>
          <w:fldChar w:fldCharType="end"/>
        </w:r>
      </w:p>
    </w:sdtContent>
  </w:sdt>
  <w:sdt>
    <w:sdtPr>
      <w:id w:val="-540287056"/>
      <w:docPartObj>
        <w:docPartGallery w:val="Page Numbers (Top of Page)"/>
        <w:docPartUnique/>
      </w:docPartObj>
    </w:sdtPr>
    <w:sdtEndPr/>
    <w:sdtContent>
      <w:sdt>
        <w:sdtPr>
          <w:id w:val="-437530514"/>
          <w:docPartObj>
            <w:docPartGallery w:val="Page Numbers (Top of Page)"/>
            <w:docPartUnique/>
          </w:docPartObj>
        </w:sdtPr>
        <w:sdtEndPr/>
        <w:sdtContent>
          <w:sdt>
            <w:sdtPr>
              <w:id w:val="1356380580"/>
              <w:docPartObj>
                <w:docPartGallery w:val="Page Numbers (Top of Page)"/>
                <w:docPartUnique/>
              </w:docPartObj>
            </w:sdtPr>
            <w:sdtEndPr/>
            <w:sdtContent>
              <w:sdt>
                <w:sdtPr>
                  <w:rPr>
                    <w:sz w:val="24"/>
                    <w:szCs w:val="24"/>
                  </w:rPr>
                  <w:id w:val="820853586"/>
                  <w:docPartObj>
                    <w:docPartGallery w:val="Page Numbers (Top of Page)"/>
                    <w:docPartUnique/>
                  </w:docPartObj>
                </w:sdtPr>
                <w:sdtEndPr>
                  <w:rPr>
                    <w:sz w:val="20"/>
                    <w:szCs w:val="20"/>
                  </w:rPr>
                </w:sdtEndPr>
                <w:sdtContent>
                  <w:p w14:paraId="53DF467C" w14:textId="7D523AE9" w:rsidR="005B1A19" w:rsidRDefault="00E54CC2" w:rsidP="00E54CC2">
                    <w:pPr>
                      <w:pStyle w:val="Header"/>
                      <w:tabs>
                        <w:tab w:val="center" w:pos="4513"/>
                        <w:tab w:val="right" w:pos="9026"/>
                        <w:tab w:val="right" w:pos="9072"/>
                      </w:tabs>
                      <w:ind w:right="360"/>
                    </w:pPr>
                    <w:proofErr w:type="spellStart"/>
                    <w:r w:rsidRPr="006F103D">
                      <w:rPr>
                        <w:sz w:val="24"/>
                        <w:szCs w:val="24"/>
                        <w:lang w:val="en-US"/>
                      </w:rPr>
                      <w:t>Научный</w:t>
                    </w:r>
                    <w:proofErr w:type="spellEnd"/>
                    <w:r w:rsidRPr="006F103D">
                      <w:rPr>
                        <w:sz w:val="24"/>
                        <w:szCs w:val="24"/>
                        <w:lang w:val="en-US"/>
                      </w:rPr>
                      <w:t xml:space="preserve"> </w:t>
                    </w:r>
                    <w:proofErr w:type="spellStart"/>
                    <w:r w:rsidRPr="006F103D">
                      <w:rPr>
                        <w:sz w:val="24"/>
                        <w:szCs w:val="24"/>
                        <w:lang w:val="en-US"/>
                      </w:rPr>
                      <w:t>журнал</w:t>
                    </w:r>
                    <w:proofErr w:type="spellEnd"/>
                    <w:r w:rsidRPr="006F103D">
                      <w:rPr>
                        <w:sz w:val="24"/>
                        <w:szCs w:val="24"/>
                        <w:lang w:val="en-US"/>
                      </w:rPr>
                      <w:t xml:space="preserve"> </w:t>
                    </w:r>
                    <w:proofErr w:type="spellStart"/>
                    <w:r w:rsidRPr="006F103D">
                      <w:rPr>
                        <w:sz w:val="24"/>
                        <w:szCs w:val="24"/>
                        <w:lang w:val="en-US"/>
                      </w:rPr>
                      <w:t>КубГАУ</w:t>
                    </w:r>
                    <w:proofErr w:type="spellEnd"/>
                    <w:r w:rsidRPr="006F103D">
                      <w:rPr>
                        <w:sz w:val="24"/>
                        <w:szCs w:val="24"/>
                        <w:lang w:val="en-US"/>
                      </w:rPr>
                      <w:t>, №1</w:t>
                    </w:r>
                    <w:r w:rsidRPr="006F103D">
                      <w:rPr>
                        <w:sz w:val="24"/>
                        <w:szCs w:val="24"/>
                      </w:rPr>
                      <w:t>8</w:t>
                    </w:r>
                    <w:r>
                      <w:rPr>
                        <w:sz w:val="24"/>
                        <w:szCs w:val="24"/>
                        <w:lang w:val="en-US"/>
                      </w:rPr>
                      <w:t>6</w:t>
                    </w:r>
                    <w:r w:rsidRPr="006F103D">
                      <w:rPr>
                        <w:sz w:val="24"/>
                        <w:szCs w:val="24"/>
                        <w:lang w:val="en-US"/>
                      </w:rPr>
                      <w:t>(0</w:t>
                    </w:r>
                    <w:r>
                      <w:rPr>
                        <w:sz w:val="24"/>
                        <w:szCs w:val="24"/>
                        <w:lang w:val="en-US"/>
                      </w:rPr>
                      <w:t>2</w:t>
                    </w:r>
                    <w:r w:rsidRPr="006F103D">
                      <w:rPr>
                        <w:sz w:val="24"/>
                        <w:szCs w:val="24"/>
                        <w:lang w:val="en-US"/>
                      </w:rPr>
                      <w:t>), 202</w:t>
                    </w:r>
                    <w:r>
                      <w:rPr>
                        <w:sz w:val="24"/>
                        <w:szCs w:val="24"/>
                        <w:lang w:val="en-US"/>
                      </w:rPr>
                      <w:t>3</w:t>
                    </w:r>
                    <w:r w:rsidRPr="006F103D">
                      <w:rPr>
                        <w:sz w:val="24"/>
                        <w:szCs w:val="24"/>
                        <w:lang w:val="en-US"/>
                      </w:rPr>
                      <w:t xml:space="preserve"> </w:t>
                    </w:r>
                    <w:proofErr w:type="spellStart"/>
                    <w:r w:rsidRPr="006F103D">
                      <w:rPr>
                        <w:sz w:val="24"/>
                        <w:szCs w:val="24"/>
                        <w:lang w:val="en-US"/>
                      </w:rPr>
                      <w:t>год</w:t>
                    </w:r>
                    <w:proofErr w:type="spellEnd"/>
                  </w:p>
                </w:sdtContent>
              </w:sdt>
            </w:sdtContent>
          </w:sdt>
        </w:sdtContent>
      </w:sdt>
    </w:sdtContent>
  </w:sdt>
  <w:p w14:paraId="379FDFA9" w14:textId="77777777" w:rsidR="005B1A19" w:rsidRDefault="005B1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A63E3614"/>
    <w:lvl w:ilvl="0">
      <w:numFmt w:val="bullet"/>
      <w:lvlText w:val="*"/>
      <w:lvlJc w:val="left"/>
      <w:pPr>
        <w:ind w:left="0" w:firstLine="0"/>
      </w:pPr>
    </w:lvl>
  </w:abstractNum>
  <w:abstractNum w:abstractNumId="1" w15:restartNumberingAfterBreak="0">
    <w:nsid w:val="39401A97"/>
    <w:multiLevelType w:val="singleLevel"/>
    <w:tmpl w:val="243EAF40"/>
    <w:lvl w:ilvl="0">
      <w:start w:val="1"/>
      <w:numFmt w:val="decimal"/>
      <w:lvlText w:val="%1."/>
      <w:legacy w:legacy="1" w:legacySpace="0" w:legacyIndent="202"/>
      <w:lvlJc w:val="left"/>
      <w:pPr>
        <w:ind w:left="0" w:firstLine="0"/>
      </w:pPr>
      <w:rPr>
        <w:rFonts w:ascii="Times New Roman" w:hAnsi="Times New Roman" w:cs="Times New Roman" w:hint="default"/>
      </w:rPr>
    </w:lvl>
  </w:abstractNum>
  <w:abstractNum w:abstractNumId="2" w15:restartNumberingAfterBreak="0">
    <w:nsid w:val="45DA0690"/>
    <w:multiLevelType w:val="hybridMultilevel"/>
    <w:tmpl w:val="8A8494BC"/>
    <w:lvl w:ilvl="0" w:tplc="F7A8B072">
      <w:start w:val="1"/>
      <w:numFmt w:val="decimal"/>
      <w:lvlText w:val="%1."/>
      <w:lvlJc w:val="left"/>
      <w:pPr>
        <w:ind w:left="1184" w:hanging="360"/>
      </w:pPr>
      <w:rPr>
        <w:rFonts w:eastAsia="Times New Roman" w:cs="Times New Roman"/>
      </w:rPr>
    </w:lvl>
    <w:lvl w:ilvl="1" w:tplc="04190019">
      <w:start w:val="1"/>
      <w:numFmt w:val="lowerLetter"/>
      <w:lvlText w:val="%2."/>
      <w:lvlJc w:val="left"/>
      <w:pPr>
        <w:ind w:left="1904" w:hanging="360"/>
      </w:pPr>
      <w:rPr>
        <w:rFonts w:cs="Times New Roman"/>
      </w:rPr>
    </w:lvl>
    <w:lvl w:ilvl="2" w:tplc="0419001B">
      <w:start w:val="1"/>
      <w:numFmt w:val="lowerRoman"/>
      <w:lvlText w:val="%3."/>
      <w:lvlJc w:val="right"/>
      <w:pPr>
        <w:ind w:left="2624" w:hanging="180"/>
      </w:pPr>
      <w:rPr>
        <w:rFonts w:cs="Times New Roman"/>
      </w:rPr>
    </w:lvl>
    <w:lvl w:ilvl="3" w:tplc="0419000F">
      <w:start w:val="1"/>
      <w:numFmt w:val="decimal"/>
      <w:lvlText w:val="%4."/>
      <w:lvlJc w:val="left"/>
      <w:pPr>
        <w:ind w:left="3344" w:hanging="360"/>
      </w:pPr>
      <w:rPr>
        <w:rFonts w:cs="Times New Roman"/>
      </w:rPr>
    </w:lvl>
    <w:lvl w:ilvl="4" w:tplc="04190019">
      <w:start w:val="1"/>
      <w:numFmt w:val="lowerLetter"/>
      <w:lvlText w:val="%5."/>
      <w:lvlJc w:val="left"/>
      <w:pPr>
        <w:ind w:left="4064" w:hanging="360"/>
      </w:pPr>
      <w:rPr>
        <w:rFonts w:cs="Times New Roman"/>
      </w:rPr>
    </w:lvl>
    <w:lvl w:ilvl="5" w:tplc="0419001B">
      <w:start w:val="1"/>
      <w:numFmt w:val="lowerRoman"/>
      <w:lvlText w:val="%6."/>
      <w:lvlJc w:val="right"/>
      <w:pPr>
        <w:ind w:left="4784" w:hanging="180"/>
      </w:pPr>
      <w:rPr>
        <w:rFonts w:cs="Times New Roman"/>
      </w:rPr>
    </w:lvl>
    <w:lvl w:ilvl="6" w:tplc="0419000F">
      <w:start w:val="1"/>
      <w:numFmt w:val="decimal"/>
      <w:lvlText w:val="%7."/>
      <w:lvlJc w:val="left"/>
      <w:pPr>
        <w:ind w:left="5504" w:hanging="360"/>
      </w:pPr>
      <w:rPr>
        <w:rFonts w:cs="Times New Roman"/>
      </w:rPr>
    </w:lvl>
    <w:lvl w:ilvl="7" w:tplc="04190019">
      <w:start w:val="1"/>
      <w:numFmt w:val="lowerLetter"/>
      <w:lvlText w:val="%8."/>
      <w:lvlJc w:val="left"/>
      <w:pPr>
        <w:ind w:left="6224" w:hanging="360"/>
      </w:pPr>
      <w:rPr>
        <w:rFonts w:cs="Times New Roman"/>
      </w:rPr>
    </w:lvl>
    <w:lvl w:ilvl="8" w:tplc="0419001B">
      <w:start w:val="1"/>
      <w:numFmt w:val="lowerRoman"/>
      <w:lvlText w:val="%9."/>
      <w:lvlJc w:val="right"/>
      <w:pPr>
        <w:ind w:left="6944" w:hanging="180"/>
      </w:pPr>
      <w:rPr>
        <w:rFonts w:cs="Times New Roman"/>
      </w:rPr>
    </w:lvl>
  </w:abstractNum>
  <w:abstractNum w:abstractNumId="3" w15:restartNumberingAfterBreak="0">
    <w:nsid w:val="461F55BF"/>
    <w:multiLevelType w:val="hybridMultilevel"/>
    <w:tmpl w:val="EC7CF2C4"/>
    <w:lvl w:ilvl="0" w:tplc="D81AE96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E263B85"/>
    <w:multiLevelType w:val="hybridMultilevel"/>
    <w:tmpl w:val="F59AC86A"/>
    <w:lvl w:ilvl="0" w:tplc="2EB8C87C">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1352671"/>
    <w:multiLevelType w:val="hybridMultilevel"/>
    <w:tmpl w:val="B500590A"/>
    <w:lvl w:ilvl="0" w:tplc="A8F685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D641769"/>
    <w:multiLevelType w:val="hybridMultilevel"/>
    <w:tmpl w:val="78EECB50"/>
    <w:lvl w:ilvl="0" w:tplc="640EE13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0E98E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D0C0C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C43D7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D34C1D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BA389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0E06C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02F4A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BA764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E6150E9"/>
    <w:multiLevelType w:val="hybridMultilevel"/>
    <w:tmpl w:val="BFB2A94A"/>
    <w:lvl w:ilvl="0" w:tplc="7EEA6A8A">
      <w:start w:val="1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4082651"/>
    <w:multiLevelType w:val="hybridMultilevel"/>
    <w:tmpl w:val="8A8494BC"/>
    <w:lvl w:ilvl="0" w:tplc="F7A8B072">
      <w:start w:val="1"/>
      <w:numFmt w:val="decimal"/>
      <w:lvlText w:val="%1."/>
      <w:lvlJc w:val="left"/>
      <w:pPr>
        <w:ind w:left="1069" w:hanging="360"/>
      </w:pPr>
      <w:rPr>
        <w:rFonts w:eastAsia="Times New Roman"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
    <w:lvlOverride w:ilvl="0">
      <w:startOverride w:val="1"/>
    </w:lvlOverride>
  </w:num>
  <w:num w:numId="2">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6"/>
  </w:num>
  <w:num w:numId="7">
    <w:abstractNumId w:val="4"/>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4DD"/>
    <w:rsid w:val="000040F7"/>
    <w:rsid w:val="00013993"/>
    <w:rsid w:val="00021A97"/>
    <w:rsid w:val="000255D2"/>
    <w:rsid w:val="00040639"/>
    <w:rsid w:val="00042502"/>
    <w:rsid w:val="00052F56"/>
    <w:rsid w:val="00067C80"/>
    <w:rsid w:val="00071B0A"/>
    <w:rsid w:val="000721BF"/>
    <w:rsid w:val="000908A0"/>
    <w:rsid w:val="00095D92"/>
    <w:rsid w:val="00096CD8"/>
    <w:rsid w:val="000A2C90"/>
    <w:rsid w:val="000A7F4B"/>
    <w:rsid w:val="000B2A21"/>
    <w:rsid w:val="000B5651"/>
    <w:rsid w:val="000B61D8"/>
    <w:rsid w:val="000C33C2"/>
    <w:rsid w:val="000C58DB"/>
    <w:rsid w:val="000D2A39"/>
    <w:rsid w:val="000D2A5B"/>
    <w:rsid w:val="000D6D4E"/>
    <w:rsid w:val="000D772E"/>
    <w:rsid w:val="000E6B95"/>
    <w:rsid w:val="000E7D2D"/>
    <w:rsid w:val="000F4AF8"/>
    <w:rsid w:val="000F5971"/>
    <w:rsid w:val="00105167"/>
    <w:rsid w:val="001064FE"/>
    <w:rsid w:val="00107A73"/>
    <w:rsid w:val="0013016C"/>
    <w:rsid w:val="0013155E"/>
    <w:rsid w:val="001338AE"/>
    <w:rsid w:val="0013725F"/>
    <w:rsid w:val="00140207"/>
    <w:rsid w:val="001511E2"/>
    <w:rsid w:val="00167534"/>
    <w:rsid w:val="00185270"/>
    <w:rsid w:val="001A1970"/>
    <w:rsid w:val="001A3020"/>
    <w:rsid w:val="001A5E35"/>
    <w:rsid w:val="001C3AF5"/>
    <w:rsid w:val="001D1766"/>
    <w:rsid w:val="001D267A"/>
    <w:rsid w:val="001D3DC1"/>
    <w:rsid w:val="001D4143"/>
    <w:rsid w:val="001E6964"/>
    <w:rsid w:val="001F369E"/>
    <w:rsid w:val="00201B16"/>
    <w:rsid w:val="0020774E"/>
    <w:rsid w:val="0021276E"/>
    <w:rsid w:val="002139E7"/>
    <w:rsid w:val="00221B1B"/>
    <w:rsid w:val="0022299C"/>
    <w:rsid w:val="002302A5"/>
    <w:rsid w:val="00235ADA"/>
    <w:rsid w:val="002403DE"/>
    <w:rsid w:val="002409D3"/>
    <w:rsid w:val="002565AA"/>
    <w:rsid w:val="002619AD"/>
    <w:rsid w:val="00264205"/>
    <w:rsid w:val="00270440"/>
    <w:rsid w:val="00272AB6"/>
    <w:rsid w:val="00290D07"/>
    <w:rsid w:val="002950B4"/>
    <w:rsid w:val="00295233"/>
    <w:rsid w:val="002B15FA"/>
    <w:rsid w:val="002C2D38"/>
    <w:rsid w:val="002C33C3"/>
    <w:rsid w:val="002D125F"/>
    <w:rsid w:val="00301919"/>
    <w:rsid w:val="0032364D"/>
    <w:rsid w:val="00323998"/>
    <w:rsid w:val="00324245"/>
    <w:rsid w:val="0033098C"/>
    <w:rsid w:val="00333B64"/>
    <w:rsid w:val="00342543"/>
    <w:rsid w:val="00342EE3"/>
    <w:rsid w:val="00347B01"/>
    <w:rsid w:val="00361E87"/>
    <w:rsid w:val="00364CB5"/>
    <w:rsid w:val="003679F7"/>
    <w:rsid w:val="0039336B"/>
    <w:rsid w:val="003961CF"/>
    <w:rsid w:val="003A106A"/>
    <w:rsid w:val="003B0C11"/>
    <w:rsid w:val="003B7BF2"/>
    <w:rsid w:val="003D48A1"/>
    <w:rsid w:val="003E6A1F"/>
    <w:rsid w:val="003F7C3D"/>
    <w:rsid w:val="00425527"/>
    <w:rsid w:val="004336B5"/>
    <w:rsid w:val="0044748D"/>
    <w:rsid w:val="00451692"/>
    <w:rsid w:val="004523CB"/>
    <w:rsid w:val="00460B8F"/>
    <w:rsid w:val="00464F69"/>
    <w:rsid w:val="004661CE"/>
    <w:rsid w:val="00473ED7"/>
    <w:rsid w:val="0048613B"/>
    <w:rsid w:val="00495472"/>
    <w:rsid w:val="004A0920"/>
    <w:rsid w:val="004A59A2"/>
    <w:rsid w:val="004A6200"/>
    <w:rsid w:val="004B1C03"/>
    <w:rsid w:val="004D7ADF"/>
    <w:rsid w:val="004E00C8"/>
    <w:rsid w:val="004F25B4"/>
    <w:rsid w:val="00506AF4"/>
    <w:rsid w:val="00506D5E"/>
    <w:rsid w:val="0050747D"/>
    <w:rsid w:val="005304C7"/>
    <w:rsid w:val="00535658"/>
    <w:rsid w:val="00541A46"/>
    <w:rsid w:val="005500E8"/>
    <w:rsid w:val="00550D0A"/>
    <w:rsid w:val="00557BF9"/>
    <w:rsid w:val="00562870"/>
    <w:rsid w:val="00566E20"/>
    <w:rsid w:val="005677E7"/>
    <w:rsid w:val="00597958"/>
    <w:rsid w:val="005B1A19"/>
    <w:rsid w:val="005B7D1B"/>
    <w:rsid w:val="005D3398"/>
    <w:rsid w:val="005F1D74"/>
    <w:rsid w:val="005F3DED"/>
    <w:rsid w:val="005F55B2"/>
    <w:rsid w:val="005F6FBC"/>
    <w:rsid w:val="00605DD0"/>
    <w:rsid w:val="00612396"/>
    <w:rsid w:val="00621088"/>
    <w:rsid w:val="00642F3C"/>
    <w:rsid w:val="00643378"/>
    <w:rsid w:val="00643913"/>
    <w:rsid w:val="00647E7D"/>
    <w:rsid w:val="00656294"/>
    <w:rsid w:val="006631BA"/>
    <w:rsid w:val="0066449F"/>
    <w:rsid w:val="00664F4A"/>
    <w:rsid w:val="0067264B"/>
    <w:rsid w:val="006726B3"/>
    <w:rsid w:val="00673118"/>
    <w:rsid w:val="00683C6B"/>
    <w:rsid w:val="00691A6A"/>
    <w:rsid w:val="006A41F8"/>
    <w:rsid w:val="006B108B"/>
    <w:rsid w:val="006B4126"/>
    <w:rsid w:val="006C19CE"/>
    <w:rsid w:val="006C658E"/>
    <w:rsid w:val="006D4B2D"/>
    <w:rsid w:val="006D4EAD"/>
    <w:rsid w:val="006F711F"/>
    <w:rsid w:val="00704982"/>
    <w:rsid w:val="00704FBC"/>
    <w:rsid w:val="00705C5E"/>
    <w:rsid w:val="007124DD"/>
    <w:rsid w:val="00712A4E"/>
    <w:rsid w:val="00721E1A"/>
    <w:rsid w:val="007378FC"/>
    <w:rsid w:val="00737B6F"/>
    <w:rsid w:val="00767828"/>
    <w:rsid w:val="007762E8"/>
    <w:rsid w:val="0078167D"/>
    <w:rsid w:val="00783258"/>
    <w:rsid w:val="00784600"/>
    <w:rsid w:val="007901F1"/>
    <w:rsid w:val="007B4040"/>
    <w:rsid w:val="007B67E2"/>
    <w:rsid w:val="007D1FEA"/>
    <w:rsid w:val="007E3777"/>
    <w:rsid w:val="007E720C"/>
    <w:rsid w:val="007E75E2"/>
    <w:rsid w:val="007F3EBE"/>
    <w:rsid w:val="00805286"/>
    <w:rsid w:val="00812F23"/>
    <w:rsid w:val="00824D8A"/>
    <w:rsid w:val="008314DD"/>
    <w:rsid w:val="00850DE8"/>
    <w:rsid w:val="008634BE"/>
    <w:rsid w:val="008674BB"/>
    <w:rsid w:val="0087412C"/>
    <w:rsid w:val="00880842"/>
    <w:rsid w:val="008822BE"/>
    <w:rsid w:val="00886BA6"/>
    <w:rsid w:val="00897A3F"/>
    <w:rsid w:val="008A27A6"/>
    <w:rsid w:val="008A5353"/>
    <w:rsid w:val="008A5D62"/>
    <w:rsid w:val="008B4E1F"/>
    <w:rsid w:val="008C3A14"/>
    <w:rsid w:val="008C4CA4"/>
    <w:rsid w:val="008D60A5"/>
    <w:rsid w:val="008D6660"/>
    <w:rsid w:val="008E16AD"/>
    <w:rsid w:val="008E5EC8"/>
    <w:rsid w:val="00905CA5"/>
    <w:rsid w:val="009061E5"/>
    <w:rsid w:val="0091311C"/>
    <w:rsid w:val="0092240E"/>
    <w:rsid w:val="00926249"/>
    <w:rsid w:val="00931400"/>
    <w:rsid w:val="00936771"/>
    <w:rsid w:val="00940689"/>
    <w:rsid w:val="00952D27"/>
    <w:rsid w:val="00960935"/>
    <w:rsid w:val="00962F3E"/>
    <w:rsid w:val="00963A6E"/>
    <w:rsid w:val="00970D08"/>
    <w:rsid w:val="009749EE"/>
    <w:rsid w:val="009821D5"/>
    <w:rsid w:val="00994902"/>
    <w:rsid w:val="009A0E21"/>
    <w:rsid w:val="009B1379"/>
    <w:rsid w:val="009C2C93"/>
    <w:rsid w:val="009C5AE7"/>
    <w:rsid w:val="009F2C6E"/>
    <w:rsid w:val="009F35F9"/>
    <w:rsid w:val="009F4527"/>
    <w:rsid w:val="00A03BF7"/>
    <w:rsid w:val="00A06896"/>
    <w:rsid w:val="00A12381"/>
    <w:rsid w:val="00A220C7"/>
    <w:rsid w:val="00A2777E"/>
    <w:rsid w:val="00A37BD6"/>
    <w:rsid w:val="00A51F8B"/>
    <w:rsid w:val="00A568D5"/>
    <w:rsid w:val="00A6080E"/>
    <w:rsid w:val="00A72499"/>
    <w:rsid w:val="00A85EBF"/>
    <w:rsid w:val="00A97CD4"/>
    <w:rsid w:val="00AC37AC"/>
    <w:rsid w:val="00AD61D4"/>
    <w:rsid w:val="00AD7AB5"/>
    <w:rsid w:val="00AE61B4"/>
    <w:rsid w:val="00AF06BA"/>
    <w:rsid w:val="00AF2F0B"/>
    <w:rsid w:val="00B05B1F"/>
    <w:rsid w:val="00B1046D"/>
    <w:rsid w:val="00B119D4"/>
    <w:rsid w:val="00B13EBF"/>
    <w:rsid w:val="00B17793"/>
    <w:rsid w:val="00B2564D"/>
    <w:rsid w:val="00B37B20"/>
    <w:rsid w:val="00B44B6B"/>
    <w:rsid w:val="00B478E7"/>
    <w:rsid w:val="00B47FFC"/>
    <w:rsid w:val="00B52469"/>
    <w:rsid w:val="00B65385"/>
    <w:rsid w:val="00B70447"/>
    <w:rsid w:val="00B96F69"/>
    <w:rsid w:val="00BA6021"/>
    <w:rsid w:val="00BA6ADC"/>
    <w:rsid w:val="00BB18B0"/>
    <w:rsid w:val="00BD5775"/>
    <w:rsid w:val="00BD6F39"/>
    <w:rsid w:val="00BE74A9"/>
    <w:rsid w:val="00BF13A3"/>
    <w:rsid w:val="00BF2C23"/>
    <w:rsid w:val="00C0392E"/>
    <w:rsid w:val="00C0516C"/>
    <w:rsid w:val="00C07AE7"/>
    <w:rsid w:val="00C25B1D"/>
    <w:rsid w:val="00C27A45"/>
    <w:rsid w:val="00C36ADF"/>
    <w:rsid w:val="00C51BB1"/>
    <w:rsid w:val="00C54337"/>
    <w:rsid w:val="00C55B50"/>
    <w:rsid w:val="00C67D5B"/>
    <w:rsid w:val="00C768DC"/>
    <w:rsid w:val="00C77BF2"/>
    <w:rsid w:val="00C82FAA"/>
    <w:rsid w:val="00C87EFF"/>
    <w:rsid w:val="00C921D5"/>
    <w:rsid w:val="00CA5B10"/>
    <w:rsid w:val="00CB4B9E"/>
    <w:rsid w:val="00CB6C89"/>
    <w:rsid w:val="00CC5BEC"/>
    <w:rsid w:val="00CF4670"/>
    <w:rsid w:val="00CF6A1D"/>
    <w:rsid w:val="00D005DE"/>
    <w:rsid w:val="00D12F61"/>
    <w:rsid w:val="00D35C1F"/>
    <w:rsid w:val="00D3708F"/>
    <w:rsid w:val="00D5341E"/>
    <w:rsid w:val="00D64513"/>
    <w:rsid w:val="00D674E0"/>
    <w:rsid w:val="00D745D8"/>
    <w:rsid w:val="00D76FC4"/>
    <w:rsid w:val="00D820BF"/>
    <w:rsid w:val="00D821BE"/>
    <w:rsid w:val="00D82EE8"/>
    <w:rsid w:val="00D9373D"/>
    <w:rsid w:val="00D965BF"/>
    <w:rsid w:val="00DB194A"/>
    <w:rsid w:val="00DB5143"/>
    <w:rsid w:val="00DC6180"/>
    <w:rsid w:val="00DD1D41"/>
    <w:rsid w:val="00DD3531"/>
    <w:rsid w:val="00DF0DF9"/>
    <w:rsid w:val="00DF5606"/>
    <w:rsid w:val="00E01ACF"/>
    <w:rsid w:val="00E17CD5"/>
    <w:rsid w:val="00E234B4"/>
    <w:rsid w:val="00E27BBA"/>
    <w:rsid w:val="00E46D07"/>
    <w:rsid w:val="00E54CC2"/>
    <w:rsid w:val="00E72275"/>
    <w:rsid w:val="00E72797"/>
    <w:rsid w:val="00E747AF"/>
    <w:rsid w:val="00E93315"/>
    <w:rsid w:val="00E95FDF"/>
    <w:rsid w:val="00EA02E2"/>
    <w:rsid w:val="00EA18D7"/>
    <w:rsid w:val="00EB4513"/>
    <w:rsid w:val="00EC521D"/>
    <w:rsid w:val="00EC5BFE"/>
    <w:rsid w:val="00EE1889"/>
    <w:rsid w:val="00EE6AC7"/>
    <w:rsid w:val="00EF2BE2"/>
    <w:rsid w:val="00EF34FC"/>
    <w:rsid w:val="00EF79AB"/>
    <w:rsid w:val="00F056A6"/>
    <w:rsid w:val="00F05DA1"/>
    <w:rsid w:val="00F16355"/>
    <w:rsid w:val="00F30E40"/>
    <w:rsid w:val="00F32D3E"/>
    <w:rsid w:val="00F441AC"/>
    <w:rsid w:val="00F46DCF"/>
    <w:rsid w:val="00F5230D"/>
    <w:rsid w:val="00F55D5A"/>
    <w:rsid w:val="00F56647"/>
    <w:rsid w:val="00F64D6E"/>
    <w:rsid w:val="00F65B68"/>
    <w:rsid w:val="00F6734F"/>
    <w:rsid w:val="00F74E73"/>
    <w:rsid w:val="00F817D2"/>
    <w:rsid w:val="00F9419B"/>
    <w:rsid w:val="00FA033F"/>
    <w:rsid w:val="00FB687D"/>
    <w:rsid w:val="00FB688F"/>
    <w:rsid w:val="00FB75A8"/>
    <w:rsid w:val="00FE1A5D"/>
    <w:rsid w:val="00FF17AE"/>
    <w:rsid w:val="00FF2B8B"/>
    <w:rsid w:val="00FF3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619AD"/>
  <w15:docId w15:val="{00BF1325-796F-BD44-8145-4BB45F89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4DD"/>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Heading4">
    <w:name w:val="heading 4"/>
    <w:basedOn w:val="Normal"/>
    <w:next w:val="Normal"/>
    <w:link w:val="Heading4Char"/>
    <w:uiPriority w:val="9"/>
    <w:unhideWhenUsed/>
    <w:qFormat/>
    <w:rsid w:val="00926249"/>
    <w:pPr>
      <w:keepNext/>
      <w:keepLines/>
      <w:widowControl/>
      <w:autoSpaceDE/>
      <w:autoSpaceDN/>
      <w:adjustRightInd/>
      <w:spacing w:before="200" w:line="276" w:lineRule="auto"/>
      <w:outlineLvl w:val="3"/>
    </w:pPr>
    <w:rPr>
      <w:rFonts w:ascii="Calibri Light" w:eastAsia="Times New Roman" w:hAnsi="Calibri Light"/>
      <w:b/>
      <w:bCs/>
      <w:i/>
      <w:iCs/>
      <w:color w:val="5B9BD5"/>
      <w:sz w:val="22"/>
      <w:szCs w:val="22"/>
      <w:lang w:eastAsia="en-US"/>
    </w:rPr>
  </w:style>
  <w:style w:type="paragraph" w:styleId="Heading5">
    <w:name w:val="heading 5"/>
    <w:basedOn w:val="Normal"/>
    <w:next w:val="Normal"/>
    <w:link w:val="Heading5Char"/>
    <w:uiPriority w:val="9"/>
    <w:unhideWhenUsed/>
    <w:qFormat/>
    <w:rsid w:val="00052F5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24DD"/>
    <w:rPr>
      <w:rFonts w:ascii="Times New Roman" w:hAnsi="Times New Roman" w:cs="Times New Roman" w:hint="default"/>
      <w:color w:val="0000FF"/>
      <w:u w:val="single"/>
    </w:rPr>
  </w:style>
  <w:style w:type="paragraph" w:styleId="ListParagraph">
    <w:name w:val="List Paragraph"/>
    <w:basedOn w:val="Normal"/>
    <w:uiPriority w:val="34"/>
    <w:qFormat/>
    <w:rsid w:val="007124DD"/>
    <w:pPr>
      <w:ind w:left="720"/>
      <w:contextualSpacing/>
    </w:pPr>
  </w:style>
  <w:style w:type="character" w:customStyle="1" w:styleId="bigtext">
    <w:name w:val="bigtext"/>
    <w:basedOn w:val="DefaultParagraphFont"/>
    <w:rsid w:val="007124DD"/>
    <w:rPr>
      <w:rFonts w:ascii="Times New Roman" w:hAnsi="Times New Roman" w:cs="Times New Roman" w:hint="default"/>
    </w:rPr>
  </w:style>
  <w:style w:type="paragraph" w:styleId="BodyTextIndent2">
    <w:name w:val="Body Text Indent 2"/>
    <w:basedOn w:val="Normal"/>
    <w:link w:val="BodyTextIndent2Char"/>
    <w:rsid w:val="00783258"/>
    <w:pPr>
      <w:widowControl/>
      <w:autoSpaceDE/>
      <w:autoSpaceDN/>
      <w:adjustRightInd/>
      <w:spacing w:line="360" w:lineRule="auto"/>
      <w:ind w:firstLine="1077"/>
    </w:pPr>
    <w:rPr>
      <w:rFonts w:eastAsia="Times New Roman"/>
      <w:sz w:val="28"/>
      <w:szCs w:val="24"/>
    </w:rPr>
  </w:style>
  <w:style w:type="character" w:customStyle="1" w:styleId="BodyTextIndent2Char">
    <w:name w:val="Body Text Indent 2 Char"/>
    <w:basedOn w:val="DefaultParagraphFont"/>
    <w:link w:val="BodyTextIndent2"/>
    <w:rsid w:val="00783258"/>
    <w:rPr>
      <w:rFonts w:ascii="Times New Roman" w:eastAsia="Times New Roman" w:hAnsi="Times New Roman" w:cs="Times New Roman"/>
      <w:sz w:val="28"/>
      <w:szCs w:val="24"/>
      <w:lang w:eastAsia="ru-RU"/>
    </w:rPr>
  </w:style>
  <w:style w:type="paragraph" w:styleId="Header">
    <w:name w:val="header"/>
    <w:basedOn w:val="Normal"/>
    <w:link w:val="HeaderChar"/>
    <w:uiPriority w:val="99"/>
    <w:unhideWhenUsed/>
    <w:rsid w:val="00D820BF"/>
    <w:pPr>
      <w:tabs>
        <w:tab w:val="center" w:pos="4677"/>
        <w:tab w:val="right" w:pos="9355"/>
      </w:tabs>
    </w:pPr>
  </w:style>
  <w:style w:type="character" w:customStyle="1" w:styleId="HeaderChar">
    <w:name w:val="Header Char"/>
    <w:basedOn w:val="DefaultParagraphFont"/>
    <w:link w:val="Header"/>
    <w:uiPriority w:val="99"/>
    <w:rsid w:val="00D820BF"/>
    <w:rPr>
      <w:rFonts w:ascii="Times New Roman" w:eastAsiaTheme="minorEastAsia" w:hAnsi="Times New Roman" w:cs="Times New Roman"/>
      <w:sz w:val="20"/>
      <w:szCs w:val="20"/>
      <w:lang w:eastAsia="ru-RU"/>
    </w:rPr>
  </w:style>
  <w:style w:type="paragraph" w:styleId="Footer">
    <w:name w:val="footer"/>
    <w:basedOn w:val="Normal"/>
    <w:link w:val="FooterChar"/>
    <w:uiPriority w:val="99"/>
    <w:unhideWhenUsed/>
    <w:rsid w:val="00D820BF"/>
    <w:pPr>
      <w:tabs>
        <w:tab w:val="center" w:pos="4677"/>
        <w:tab w:val="right" w:pos="9355"/>
      </w:tabs>
    </w:pPr>
  </w:style>
  <w:style w:type="character" w:customStyle="1" w:styleId="FooterChar">
    <w:name w:val="Footer Char"/>
    <w:basedOn w:val="DefaultParagraphFont"/>
    <w:link w:val="Footer"/>
    <w:uiPriority w:val="99"/>
    <w:rsid w:val="00D820BF"/>
    <w:rPr>
      <w:rFonts w:ascii="Times New Roman" w:eastAsiaTheme="minorEastAsia" w:hAnsi="Times New Roman" w:cs="Times New Roman"/>
      <w:sz w:val="20"/>
      <w:szCs w:val="20"/>
      <w:lang w:eastAsia="ru-RU"/>
    </w:rPr>
  </w:style>
  <w:style w:type="paragraph" w:styleId="BalloonText">
    <w:name w:val="Balloon Text"/>
    <w:basedOn w:val="Normal"/>
    <w:link w:val="BalloonTextChar"/>
    <w:uiPriority w:val="99"/>
    <w:semiHidden/>
    <w:unhideWhenUsed/>
    <w:rsid w:val="00D820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0BF"/>
    <w:rPr>
      <w:rFonts w:ascii="Segoe UI" w:eastAsiaTheme="minorEastAsia" w:hAnsi="Segoe UI" w:cs="Segoe UI"/>
      <w:sz w:val="18"/>
      <w:szCs w:val="18"/>
      <w:lang w:eastAsia="ru-RU"/>
    </w:rPr>
  </w:style>
  <w:style w:type="character" w:customStyle="1" w:styleId="Heading4Char">
    <w:name w:val="Heading 4 Char"/>
    <w:basedOn w:val="DefaultParagraphFont"/>
    <w:link w:val="Heading4"/>
    <w:uiPriority w:val="9"/>
    <w:rsid w:val="00926249"/>
    <w:rPr>
      <w:rFonts w:ascii="Calibri Light" w:eastAsia="Times New Roman" w:hAnsi="Calibri Light" w:cs="Times New Roman"/>
      <w:b/>
      <w:bCs/>
      <w:i/>
      <w:iCs/>
      <w:color w:val="5B9BD5"/>
    </w:rPr>
  </w:style>
  <w:style w:type="character" w:customStyle="1" w:styleId="markedcontent">
    <w:name w:val="markedcontent"/>
    <w:basedOn w:val="DefaultParagraphFont"/>
    <w:rsid w:val="005677E7"/>
  </w:style>
  <w:style w:type="table" w:styleId="TableGrid">
    <w:name w:val="Table Grid"/>
    <w:basedOn w:val="TableNormal"/>
    <w:uiPriority w:val="39"/>
    <w:rsid w:val="006C1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052F56"/>
    <w:rPr>
      <w:rFonts w:asciiTheme="majorHAnsi" w:eastAsiaTheme="majorEastAsia" w:hAnsiTheme="majorHAnsi" w:cstheme="majorBidi"/>
      <w:color w:val="2E74B5" w:themeColor="accent1" w:themeShade="BF"/>
      <w:sz w:val="20"/>
      <w:szCs w:val="20"/>
      <w:lang w:eastAsia="ru-RU"/>
    </w:rPr>
  </w:style>
  <w:style w:type="paragraph" w:styleId="NormalWeb">
    <w:name w:val="Normal (Web)"/>
    <w:basedOn w:val="Normal"/>
    <w:uiPriority w:val="99"/>
    <w:semiHidden/>
    <w:unhideWhenUsed/>
    <w:rsid w:val="00B70447"/>
    <w:pPr>
      <w:widowControl/>
      <w:autoSpaceDE/>
      <w:autoSpaceDN/>
      <w:adjustRightInd/>
      <w:spacing w:before="100" w:beforeAutospacing="1" w:after="100" w:afterAutospacing="1"/>
    </w:pPr>
    <w:rPr>
      <w:rFonts w:eastAsia="Times New Roman"/>
      <w:sz w:val="24"/>
      <w:szCs w:val="24"/>
    </w:rPr>
  </w:style>
  <w:style w:type="paragraph" w:customStyle="1" w:styleId="western">
    <w:name w:val="western"/>
    <w:basedOn w:val="Normal"/>
    <w:rsid w:val="00B70447"/>
    <w:pPr>
      <w:widowControl/>
      <w:autoSpaceDE/>
      <w:autoSpaceDN/>
      <w:adjustRightInd/>
      <w:spacing w:before="100" w:beforeAutospacing="1" w:after="100" w:afterAutospacing="1"/>
    </w:pPr>
    <w:rPr>
      <w:rFonts w:eastAsia="Times New Roman"/>
      <w:sz w:val="24"/>
      <w:szCs w:val="24"/>
    </w:rPr>
  </w:style>
  <w:style w:type="character" w:styleId="UnresolvedMention">
    <w:name w:val="Unresolved Mention"/>
    <w:basedOn w:val="DefaultParagraphFont"/>
    <w:uiPriority w:val="99"/>
    <w:semiHidden/>
    <w:unhideWhenUsed/>
    <w:rsid w:val="00F30E40"/>
    <w:rPr>
      <w:color w:val="605E5C"/>
      <w:shd w:val="clear" w:color="auto" w:fill="E1DFDD"/>
    </w:rPr>
  </w:style>
  <w:style w:type="character" w:styleId="PageNumber">
    <w:name w:val="page number"/>
    <w:basedOn w:val="DefaultParagraphFont"/>
    <w:uiPriority w:val="99"/>
    <w:semiHidden/>
    <w:unhideWhenUsed/>
    <w:rsid w:val="00E54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50637">
      <w:bodyDiv w:val="1"/>
      <w:marLeft w:val="0"/>
      <w:marRight w:val="0"/>
      <w:marTop w:val="0"/>
      <w:marBottom w:val="0"/>
      <w:divBdr>
        <w:top w:val="none" w:sz="0" w:space="0" w:color="auto"/>
        <w:left w:val="none" w:sz="0" w:space="0" w:color="auto"/>
        <w:bottom w:val="none" w:sz="0" w:space="0" w:color="auto"/>
        <w:right w:val="none" w:sz="0" w:space="0" w:color="auto"/>
      </w:divBdr>
    </w:div>
    <w:div w:id="216278546">
      <w:bodyDiv w:val="1"/>
      <w:marLeft w:val="0"/>
      <w:marRight w:val="0"/>
      <w:marTop w:val="0"/>
      <w:marBottom w:val="0"/>
      <w:divBdr>
        <w:top w:val="none" w:sz="0" w:space="0" w:color="auto"/>
        <w:left w:val="none" w:sz="0" w:space="0" w:color="auto"/>
        <w:bottom w:val="none" w:sz="0" w:space="0" w:color="auto"/>
        <w:right w:val="none" w:sz="0" w:space="0" w:color="auto"/>
      </w:divBdr>
    </w:div>
    <w:div w:id="437331685">
      <w:bodyDiv w:val="1"/>
      <w:marLeft w:val="0"/>
      <w:marRight w:val="0"/>
      <w:marTop w:val="0"/>
      <w:marBottom w:val="0"/>
      <w:divBdr>
        <w:top w:val="none" w:sz="0" w:space="0" w:color="auto"/>
        <w:left w:val="none" w:sz="0" w:space="0" w:color="auto"/>
        <w:bottom w:val="none" w:sz="0" w:space="0" w:color="auto"/>
        <w:right w:val="none" w:sz="0" w:space="0" w:color="auto"/>
      </w:divBdr>
      <w:divsChild>
        <w:div w:id="899486815">
          <w:marLeft w:val="0"/>
          <w:marRight w:val="0"/>
          <w:marTop w:val="0"/>
          <w:marBottom w:val="0"/>
          <w:divBdr>
            <w:top w:val="none" w:sz="0" w:space="0" w:color="auto"/>
            <w:left w:val="none" w:sz="0" w:space="0" w:color="auto"/>
            <w:bottom w:val="none" w:sz="0" w:space="0" w:color="auto"/>
            <w:right w:val="none" w:sz="0" w:space="0" w:color="auto"/>
          </w:divBdr>
        </w:div>
        <w:div w:id="360479841">
          <w:marLeft w:val="0"/>
          <w:marRight w:val="0"/>
          <w:marTop w:val="0"/>
          <w:marBottom w:val="0"/>
          <w:divBdr>
            <w:top w:val="none" w:sz="0" w:space="0" w:color="auto"/>
            <w:left w:val="none" w:sz="0" w:space="0" w:color="auto"/>
            <w:bottom w:val="none" w:sz="0" w:space="0" w:color="auto"/>
            <w:right w:val="none" w:sz="0" w:space="0" w:color="auto"/>
          </w:divBdr>
        </w:div>
        <w:div w:id="1173229444">
          <w:marLeft w:val="0"/>
          <w:marRight w:val="0"/>
          <w:marTop w:val="0"/>
          <w:marBottom w:val="0"/>
          <w:divBdr>
            <w:top w:val="none" w:sz="0" w:space="0" w:color="auto"/>
            <w:left w:val="none" w:sz="0" w:space="0" w:color="auto"/>
            <w:bottom w:val="none" w:sz="0" w:space="0" w:color="auto"/>
            <w:right w:val="none" w:sz="0" w:space="0" w:color="auto"/>
          </w:divBdr>
        </w:div>
      </w:divsChild>
    </w:div>
    <w:div w:id="562255870">
      <w:bodyDiv w:val="1"/>
      <w:marLeft w:val="0"/>
      <w:marRight w:val="0"/>
      <w:marTop w:val="0"/>
      <w:marBottom w:val="0"/>
      <w:divBdr>
        <w:top w:val="none" w:sz="0" w:space="0" w:color="auto"/>
        <w:left w:val="none" w:sz="0" w:space="0" w:color="auto"/>
        <w:bottom w:val="none" w:sz="0" w:space="0" w:color="auto"/>
        <w:right w:val="none" w:sz="0" w:space="0" w:color="auto"/>
      </w:divBdr>
      <w:divsChild>
        <w:div w:id="121505049">
          <w:marLeft w:val="0"/>
          <w:marRight w:val="0"/>
          <w:marTop w:val="0"/>
          <w:marBottom w:val="0"/>
          <w:divBdr>
            <w:top w:val="none" w:sz="0" w:space="0" w:color="auto"/>
            <w:left w:val="none" w:sz="0" w:space="0" w:color="auto"/>
            <w:bottom w:val="none" w:sz="0" w:space="0" w:color="auto"/>
            <w:right w:val="none" w:sz="0" w:space="0" w:color="auto"/>
          </w:divBdr>
          <w:divsChild>
            <w:div w:id="1089733702">
              <w:marLeft w:val="0"/>
              <w:marRight w:val="0"/>
              <w:marTop w:val="0"/>
              <w:marBottom w:val="0"/>
              <w:divBdr>
                <w:top w:val="none" w:sz="0" w:space="0" w:color="auto"/>
                <w:left w:val="none" w:sz="0" w:space="0" w:color="auto"/>
                <w:bottom w:val="none" w:sz="0" w:space="0" w:color="auto"/>
                <w:right w:val="none" w:sz="0" w:space="0" w:color="auto"/>
              </w:divBdr>
              <w:divsChild>
                <w:div w:id="518390832">
                  <w:marLeft w:val="0"/>
                  <w:marRight w:val="0"/>
                  <w:marTop w:val="0"/>
                  <w:marBottom w:val="0"/>
                  <w:divBdr>
                    <w:top w:val="none" w:sz="0" w:space="0" w:color="auto"/>
                    <w:left w:val="none" w:sz="0" w:space="0" w:color="auto"/>
                    <w:bottom w:val="none" w:sz="0" w:space="0" w:color="auto"/>
                    <w:right w:val="none" w:sz="0" w:space="0" w:color="auto"/>
                  </w:divBdr>
                  <w:divsChild>
                    <w:div w:id="173874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0473108">
      <w:bodyDiv w:val="1"/>
      <w:marLeft w:val="0"/>
      <w:marRight w:val="0"/>
      <w:marTop w:val="0"/>
      <w:marBottom w:val="0"/>
      <w:divBdr>
        <w:top w:val="none" w:sz="0" w:space="0" w:color="auto"/>
        <w:left w:val="none" w:sz="0" w:space="0" w:color="auto"/>
        <w:bottom w:val="none" w:sz="0" w:space="0" w:color="auto"/>
        <w:right w:val="none" w:sz="0" w:space="0" w:color="auto"/>
      </w:divBdr>
    </w:div>
    <w:div w:id="895319370">
      <w:bodyDiv w:val="1"/>
      <w:marLeft w:val="0"/>
      <w:marRight w:val="0"/>
      <w:marTop w:val="0"/>
      <w:marBottom w:val="0"/>
      <w:divBdr>
        <w:top w:val="none" w:sz="0" w:space="0" w:color="auto"/>
        <w:left w:val="none" w:sz="0" w:space="0" w:color="auto"/>
        <w:bottom w:val="none" w:sz="0" w:space="0" w:color="auto"/>
        <w:right w:val="none" w:sz="0" w:space="0" w:color="auto"/>
      </w:divBdr>
      <w:divsChild>
        <w:div w:id="858541219">
          <w:marLeft w:val="0"/>
          <w:marRight w:val="0"/>
          <w:marTop w:val="0"/>
          <w:marBottom w:val="0"/>
          <w:divBdr>
            <w:top w:val="none" w:sz="0" w:space="0" w:color="auto"/>
            <w:left w:val="none" w:sz="0" w:space="0" w:color="auto"/>
            <w:bottom w:val="none" w:sz="0" w:space="0" w:color="auto"/>
            <w:right w:val="none" w:sz="0" w:space="0" w:color="auto"/>
          </w:divBdr>
        </w:div>
        <w:div w:id="637954768">
          <w:marLeft w:val="0"/>
          <w:marRight w:val="0"/>
          <w:marTop w:val="0"/>
          <w:marBottom w:val="0"/>
          <w:divBdr>
            <w:top w:val="none" w:sz="0" w:space="0" w:color="auto"/>
            <w:left w:val="none" w:sz="0" w:space="0" w:color="auto"/>
            <w:bottom w:val="none" w:sz="0" w:space="0" w:color="auto"/>
            <w:right w:val="none" w:sz="0" w:space="0" w:color="auto"/>
          </w:divBdr>
        </w:div>
        <w:div w:id="1330211843">
          <w:marLeft w:val="0"/>
          <w:marRight w:val="0"/>
          <w:marTop w:val="0"/>
          <w:marBottom w:val="0"/>
          <w:divBdr>
            <w:top w:val="none" w:sz="0" w:space="0" w:color="auto"/>
            <w:left w:val="none" w:sz="0" w:space="0" w:color="auto"/>
            <w:bottom w:val="none" w:sz="0" w:space="0" w:color="auto"/>
            <w:right w:val="none" w:sz="0" w:space="0" w:color="auto"/>
          </w:divBdr>
        </w:div>
      </w:divsChild>
    </w:div>
    <w:div w:id="171134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6-01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2/pdf/1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4F7C5-7911-46C7-B25D-65C78B904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4</Pages>
  <Words>1232</Words>
  <Characters>7025</Characters>
  <Application>Microsoft Office Word</Application>
  <DocSecurity>0</DocSecurity>
  <Lines>58</Lines>
  <Paragraphs>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Microsoft Office User</cp:lastModifiedBy>
  <cp:revision>23</cp:revision>
  <cp:lastPrinted>2023-01-08T18:05:00Z</cp:lastPrinted>
  <dcterms:created xsi:type="dcterms:W3CDTF">2023-01-12T08:23:00Z</dcterms:created>
  <dcterms:modified xsi:type="dcterms:W3CDTF">2023-03-13T22:04:00Z</dcterms:modified>
</cp:coreProperties>
</file>